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A59C3">
      <w:pPr>
        <w:rPr>
          <w:rFonts w:hint="eastAsia"/>
          <w:lang w:eastAsia="zh-CN"/>
        </w:rPr>
      </w:pPr>
      <w:bookmarkStart w:id="0" w:name="_GoBack"/>
      <w:bookmarkEnd w:id="0"/>
      <w:r>
        <w:rPr>
          <w:rFonts w:hint="eastAsia"/>
          <w:lang w:eastAsia="zh-CN"/>
        </w:rPr>
        <w:t>诣的拼音部首是什么</w:t>
      </w:r>
    </w:p>
    <w:p w14:paraId="3D44306F">
      <w:pPr>
        <w:rPr>
          <w:rFonts w:hint="eastAsia"/>
          <w:lang w:eastAsia="zh-CN"/>
        </w:rPr>
      </w:pPr>
      <w:r>
        <w:rPr>
          <w:rFonts w:hint="eastAsia"/>
          <w:lang w:eastAsia="zh-CN"/>
        </w:rPr>
        <w:t>在汉字的学习过程中，了解一个字的拼音和部首是非常重要的基础知识。今天我们要探讨的是“诣”这个字。“诣”的拼音是“yì”，根据普通话拼音方案，这是一个第四声的发音。在《现代汉语词典》中，“诣”指的是拜访、访问的意思，尤其指到尊长那里去。</w:t>
      </w:r>
    </w:p>
    <w:p w14:paraId="23CFC13E">
      <w:pPr>
        <w:rPr>
          <w:rFonts w:hint="eastAsia"/>
          <w:lang w:eastAsia="zh-CN"/>
        </w:rPr>
      </w:pPr>
    </w:p>
    <w:p w14:paraId="3FDC393D">
      <w:pPr>
        <w:rPr>
          <w:rFonts w:hint="eastAsia"/>
          <w:lang w:eastAsia="zh-CN"/>
        </w:rPr>
      </w:pPr>
    </w:p>
    <w:p w14:paraId="7A405CAD">
      <w:pPr>
        <w:rPr>
          <w:rFonts w:hint="eastAsia"/>
          <w:lang w:eastAsia="zh-CN"/>
        </w:rPr>
      </w:pPr>
      <w:r>
        <w:rPr>
          <w:rFonts w:hint="eastAsia"/>
          <w:lang w:eastAsia="zh-CN"/>
        </w:rPr>
        <w:t>部首解析</w:t>
      </w:r>
    </w:p>
    <w:p w14:paraId="774EA6E9">
      <w:pPr>
        <w:rPr>
          <w:rFonts w:hint="eastAsia"/>
          <w:lang w:eastAsia="zh-CN"/>
        </w:rPr>
      </w:pPr>
      <w:r>
        <w:rPr>
          <w:rFonts w:hint="eastAsia"/>
          <w:lang w:eastAsia="zh-CN"/>
        </w:rPr>
        <w:t>接下来我们关注“诣”的部首。实际上，“诣”的部首是“讠”，也就是言字旁。言字旁通常与说话、语言有关的内容相联系，这也暗示了“诣”这个字与交流活动之间有一定的关联性。不过，“诣”更多地用于表示一种尊敬的行为，即前往拜访或造访某人，特别是指晚辈对长辈、学生对老师等场合下的拜访行为。</w:t>
      </w:r>
    </w:p>
    <w:p w14:paraId="3DCCD312">
      <w:pPr>
        <w:rPr>
          <w:rFonts w:hint="eastAsia"/>
          <w:lang w:eastAsia="zh-CN"/>
        </w:rPr>
      </w:pPr>
    </w:p>
    <w:p w14:paraId="5925C854">
      <w:pPr>
        <w:rPr>
          <w:rFonts w:hint="eastAsia"/>
          <w:lang w:eastAsia="zh-CN"/>
        </w:rPr>
      </w:pPr>
    </w:p>
    <w:p w14:paraId="6451FDAA">
      <w:pPr>
        <w:rPr>
          <w:rFonts w:hint="eastAsia"/>
          <w:lang w:eastAsia="zh-CN"/>
        </w:rPr>
      </w:pPr>
      <w:r>
        <w:rPr>
          <w:rFonts w:hint="eastAsia"/>
          <w:lang w:eastAsia="zh-CN"/>
        </w:rPr>
        <w:t>“诣”的其他相关知识</w:t>
      </w:r>
    </w:p>
    <w:p w14:paraId="04C1579A">
      <w:pPr>
        <w:rPr>
          <w:rFonts w:hint="eastAsia"/>
          <w:lang w:eastAsia="zh-CN"/>
        </w:rPr>
      </w:pPr>
      <w:r>
        <w:rPr>
          <w:rFonts w:hint="eastAsia"/>
          <w:lang w:eastAsia="zh-CN"/>
        </w:rPr>
        <w:t>除了了解其部首外，进一步探究“诣”的构造和使用也很有趣。“诣”由“讠”和“旨”两部分组成，“旨”意为意图、目的，当与“讠”结合时，可以理解为带着明确的目的进行交流或者拜访。“诣”也有到达某种水平或境界的意义，在古文中也用来表示学问、技艺达到了高深的程度。</w:t>
      </w:r>
    </w:p>
    <w:p w14:paraId="76EDD78D">
      <w:pPr>
        <w:rPr>
          <w:rFonts w:hint="eastAsia"/>
          <w:lang w:eastAsia="zh-CN"/>
        </w:rPr>
      </w:pPr>
    </w:p>
    <w:p w14:paraId="6A57045C">
      <w:pPr>
        <w:rPr>
          <w:rFonts w:hint="eastAsia"/>
          <w:lang w:eastAsia="zh-CN"/>
        </w:rPr>
      </w:pPr>
    </w:p>
    <w:p w14:paraId="0C990E09">
      <w:pPr>
        <w:rPr>
          <w:rFonts w:hint="eastAsia"/>
          <w:lang w:eastAsia="zh-CN"/>
        </w:rPr>
      </w:pPr>
      <w:r>
        <w:rPr>
          <w:rFonts w:hint="eastAsia"/>
          <w:lang w:eastAsia="zh-CN"/>
        </w:rPr>
        <w:t>如何正确使用“诣”</w:t>
      </w:r>
    </w:p>
    <w:p w14:paraId="5307AB57">
      <w:pPr>
        <w:rPr>
          <w:rFonts w:hint="eastAsia"/>
          <w:lang w:eastAsia="zh-CN"/>
        </w:rPr>
      </w:pPr>
      <w:r>
        <w:rPr>
          <w:rFonts w:hint="eastAsia"/>
          <w:lang w:eastAsia="zh-CN"/>
        </w:rPr>
        <w:t>在日常生活中，“诣”并不像一些常用字那样频繁出现，但它在正式或文学性的语境中有着不可替代的作用。比如，在表达对前辈学者的敬仰之情时，可以说“他专程前往北京，诣见名师，以求得更高层次的指导。”这里，“诣见”强调了一种尊重的态度以及寻求教诲的目的。</w:t>
      </w:r>
    </w:p>
    <w:p w14:paraId="68E8FA18">
      <w:pPr>
        <w:rPr>
          <w:rFonts w:hint="eastAsia"/>
          <w:lang w:eastAsia="zh-CN"/>
        </w:rPr>
      </w:pPr>
    </w:p>
    <w:p w14:paraId="20C61859">
      <w:pPr>
        <w:rPr>
          <w:rFonts w:hint="eastAsia"/>
          <w:lang w:eastAsia="zh-CN"/>
        </w:rPr>
      </w:pPr>
    </w:p>
    <w:p w14:paraId="6163D729">
      <w:pPr>
        <w:rPr>
          <w:rFonts w:hint="eastAsia"/>
          <w:lang w:eastAsia="zh-CN"/>
        </w:rPr>
      </w:pPr>
      <w:r>
        <w:rPr>
          <w:rFonts w:hint="eastAsia"/>
          <w:lang w:eastAsia="zh-CN"/>
        </w:rPr>
        <w:t>最后的总结</w:t>
      </w:r>
    </w:p>
    <w:p w14:paraId="1F5D69A2">
      <w:pPr>
        <w:rPr>
          <w:rFonts w:hint="eastAsia"/>
          <w:lang w:eastAsia="zh-CN"/>
        </w:rPr>
      </w:pPr>
      <w:r>
        <w:rPr>
          <w:rFonts w:hint="eastAsia"/>
          <w:lang w:eastAsia="zh-CN"/>
        </w:rPr>
        <w:t>“诣”的拼音是“yì”，部首为“讠”。通过学习“诣”的含义及其用法，不仅可以丰富我们的词汇量，还能帮助我们在适当的情境下准确运用这一字来表达更加细腻的情感或态度。通过对汉字结构和意义的理解，也能更好地体会中华文化的深厚底蕴。</w:t>
      </w:r>
    </w:p>
    <w:p w14:paraId="2001EAF6">
      <w:pPr>
        <w:rPr>
          <w:rFonts w:hint="eastAsia"/>
          <w:lang w:eastAsia="zh-CN"/>
        </w:rPr>
      </w:pPr>
    </w:p>
    <w:p w14:paraId="0EBF04EF">
      <w:pPr>
        <w:rPr>
          <w:rFonts w:hint="eastAsia"/>
          <w:lang w:eastAsia="zh-CN"/>
        </w:rPr>
      </w:pPr>
      <w:r>
        <w:rPr>
          <w:rFonts w:hint="eastAsia"/>
          <w:lang w:eastAsia="zh-CN"/>
        </w:rPr>
        <w:t>本文是由懂得生活网（dongdeshenghuo.com）为大家创作</w:t>
      </w:r>
    </w:p>
    <w:p w14:paraId="16AC3B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42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2025-10-14T04:00:10Z</dcterms:created>
  <cp:lastModifiedBy>Administrator</cp:lastModifiedBy>
  <dcterms:modified xsi:type="dcterms:W3CDTF">2025-10-14T04:00:10Z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58EBD71C31504D79ACC12104894E1E3B_12</vt:lpwstr>
  </property>
</Properties>
</file>