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191C0">
      <w:pPr>
        <w:rPr>
          <w:rFonts w:hint="eastAsia"/>
          <w:lang w:eastAsia="zh-CN"/>
        </w:rPr>
      </w:pPr>
      <w:bookmarkStart w:id="0" w:name="_GoBack"/>
      <w:bookmarkEnd w:id="0"/>
      <w:r>
        <w:rPr>
          <w:rFonts w:hint="eastAsia"/>
          <w:lang w:eastAsia="zh-CN"/>
        </w:rPr>
        <w:t>矫揉造作的意思和拼音</w:t>
      </w:r>
    </w:p>
    <w:p w14:paraId="35FC59D7">
      <w:pPr>
        <w:rPr>
          <w:rFonts w:hint="eastAsia"/>
          <w:lang w:eastAsia="zh-CN"/>
        </w:rPr>
      </w:pPr>
      <w:r>
        <w:rPr>
          <w:rFonts w:hint="eastAsia"/>
          <w:lang w:eastAsia="zh-CN"/>
        </w:rPr>
        <w:t>矫揉造作（jiǎo róu zào zuò）是一个汉语成语，用来形容过分做作、不自然的行为或态度。其中，“矫”指的是矫正、故意做出某种姿态；“揉”原意为用手来回搓动，这里指故意扭捏；“造作”则是制造、捏造之意。合起来，这个词形象地描绘了那些为了吸引注意或达到某种目的而刻意表现出来的不真实的行为。</w:t>
      </w:r>
    </w:p>
    <w:p w14:paraId="6C475F42">
      <w:pPr>
        <w:rPr>
          <w:rFonts w:hint="eastAsia"/>
          <w:lang w:eastAsia="zh-CN"/>
        </w:rPr>
      </w:pPr>
    </w:p>
    <w:p w14:paraId="3597D29B">
      <w:pPr>
        <w:rPr>
          <w:rFonts w:hint="eastAsia"/>
          <w:lang w:eastAsia="zh-CN"/>
        </w:rPr>
      </w:pPr>
    </w:p>
    <w:p w14:paraId="7DEDA054">
      <w:pPr>
        <w:rPr>
          <w:rFonts w:hint="eastAsia"/>
          <w:lang w:eastAsia="zh-CN"/>
        </w:rPr>
      </w:pPr>
      <w:r>
        <w:rPr>
          <w:rFonts w:hint="eastAsia"/>
          <w:lang w:eastAsia="zh-CN"/>
        </w:rPr>
        <w:t>词源与历史背景</w:t>
      </w:r>
    </w:p>
    <w:p w14:paraId="7C55A18D">
      <w:pPr>
        <w:rPr>
          <w:rFonts w:hint="eastAsia"/>
          <w:lang w:eastAsia="zh-CN"/>
        </w:rPr>
      </w:pPr>
      <w:r>
        <w:rPr>
          <w:rFonts w:hint="eastAsia"/>
          <w:lang w:eastAsia="zh-CN"/>
        </w:rPr>
        <w:t>矫揉造作一词最早出现在清代文学作品中，但其内涵与用法可以追溯到更早的时期。古代社会注重礼仪规范，但在某些情况下，过分追求形式上的完美反而显得虚伪。随着时代的发展，这种现象逐渐被人们所认识，并形成了固定的说法。矫揉造作在现代汉语中的使用频率较高，常用于批评文艺作品中的人物形象过于理想化，或是讽刺生活中某些人的行为举止过于夸张。</w:t>
      </w:r>
    </w:p>
    <w:p w14:paraId="431AEAB8">
      <w:pPr>
        <w:rPr>
          <w:rFonts w:hint="eastAsia"/>
          <w:lang w:eastAsia="zh-CN"/>
        </w:rPr>
      </w:pPr>
    </w:p>
    <w:p w14:paraId="7F58FE8D">
      <w:pPr>
        <w:rPr>
          <w:rFonts w:hint="eastAsia"/>
          <w:lang w:eastAsia="zh-CN"/>
        </w:rPr>
      </w:pPr>
    </w:p>
    <w:p w14:paraId="0DEC96D2">
      <w:pPr>
        <w:rPr>
          <w:rFonts w:hint="eastAsia"/>
          <w:lang w:eastAsia="zh-CN"/>
        </w:rPr>
      </w:pPr>
      <w:r>
        <w:rPr>
          <w:rFonts w:hint="eastAsia"/>
          <w:lang w:eastAsia="zh-CN"/>
        </w:rPr>
        <w:t>如何辨识矫揉造作</w:t>
      </w:r>
    </w:p>
    <w:p w14:paraId="0CB19E76">
      <w:pPr>
        <w:rPr>
          <w:rFonts w:hint="eastAsia"/>
          <w:lang w:eastAsia="zh-CN"/>
        </w:rPr>
      </w:pPr>
      <w:r>
        <w:rPr>
          <w:rFonts w:hint="eastAsia"/>
          <w:lang w:eastAsia="zh-CN"/>
        </w:rPr>
        <w:t>在日常生活中，我们可以通过观察一个人的行为是否与其内在情感相匹配来判断是否存在矫揉造作的现象。例如，在表达感激之情时，如果某人言辞过于华丽却缺乏真诚的眼神交流，就可能被认为是矫揉造作。在社交场合中，过度关注自己的外表和言行，试图通过与众不同的方式引起他人注意的人也常常给人留下矫揉造作的印象。了解这一点有助于我们在人际交往中更加准确地把握对方的真实意图。</w:t>
      </w:r>
    </w:p>
    <w:p w14:paraId="12E850E0">
      <w:pPr>
        <w:rPr>
          <w:rFonts w:hint="eastAsia"/>
          <w:lang w:eastAsia="zh-CN"/>
        </w:rPr>
      </w:pPr>
    </w:p>
    <w:p w14:paraId="428FF9D1">
      <w:pPr>
        <w:rPr>
          <w:rFonts w:hint="eastAsia"/>
          <w:lang w:eastAsia="zh-CN"/>
        </w:rPr>
      </w:pPr>
    </w:p>
    <w:p w14:paraId="2C72172E">
      <w:pPr>
        <w:rPr>
          <w:rFonts w:hint="eastAsia"/>
          <w:lang w:eastAsia="zh-CN"/>
        </w:rPr>
      </w:pPr>
      <w:r>
        <w:rPr>
          <w:rFonts w:hint="eastAsia"/>
          <w:lang w:eastAsia="zh-CN"/>
        </w:rPr>
        <w:t>矫揉造作的影响</w:t>
      </w:r>
    </w:p>
    <w:p w14:paraId="11C0E33F">
      <w:pPr>
        <w:rPr>
          <w:rFonts w:hint="eastAsia"/>
          <w:lang w:eastAsia="zh-CN"/>
        </w:rPr>
      </w:pPr>
      <w:r>
        <w:rPr>
          <w:rFonts w:hint="eastAsia"/>
          <w:lang w:eastAsia="zh-CN"/>
        </w:rPr>
        <w:t>矫揉造作不仅影响个人形象，还可能对人际关系产生负面影响。当一个人经常表现出矫揉造作的态度时，周围的人可能会对其失去信任感，认为他/她不够真诚。长期下去，这将不利于建立健康和谐的人际关系。在艺术创作领域，矫揉造作也是一个需要避免的问题。创作者若一味追求表面效果而忽视内容实质，会使作品失去生命力，难以打动观众的心。</w:t>
      </w:r>
    </w:p>
    <w:p w14:paraId="303DB971">
      <w:pPr>
        <w:rPr>
          <w:rFonts w:hint="eastAsia"/>
          <w:lang w:eastAsia="zh-CN"/>
        </w:rPr>
      </w:pPr>
    </w:p>
    <w:p w14:paraId="3240EDDD">
      <w:pPr>
        <w:rPr>
          <w:rFonts w:hint="eastAsia"/>
          <w:lang w:eastAsia="zh-CN"/>
        </w:rPr>
      </w:pPr>
    </w:p>
    <w:p w14:paraId="70BC2940">
      <w:pPr>
        <w:rPr>
          <w:rFonts w:hint="eastAsia"/>
          <w:lang w:eastAsia="zh-CN"/>
        </w:rPr>
      </w:pPr>
      <w:r>
        <w:rPr>
          <w:rFonts w:hint="eastAsia"/>
          <w:lang w:eastAsia="zh-CN"/>
        </w:rPr>
        <w:t>如何克服矫揉造作</w:t>
      </w:r>
    </w:p>
    <w:p w14:paraId="7640F591">
      <w:pPr>
        <w:rPr>
          <w:rFonts w:hint="eastAsia"/>
          <w:lang w:eastAsia="zh-CN"/>
        </w:rPr>
      </w:pPr>
      <w:r>
        <w:rPr>
          <w:rFonts w:hint="eastAsia"/>
          <w:lang w:eastAsia="zh-CN"/>
        </w:rPr>
        <w:t>要克服矫揉造作，首先需要提高自我意识，学会反思自己的行为是否自然得体。培养诚实待人的品质至关重要，真诚是人际交往中最宝贵的财富。在生活中，我们应当注重提升个人修养，从内心深处散发出自信与魅力，而不是依赖于外在的表现形式。多参与实际生活中的互动，积累经验，逐步形成适合自己的表达方式，这样也能有效地减少矫揉造作的情况发生。</w:t>
      </w:r>
    </w:p>
    <w:p w14:paraId="4DCA04CD">
      <w:pPr>
        <w:rPr>
          <w:rFonts w:hint="eastAsia"/>
          <w:lang w:eastAsia="zh-CN"/>
        </w:rPr>
      </w:pPr>
    </w:p>
    <w:p w14:paraId="493DBAA1">
      <w:pPr>
        <w:rPr>
          <w:rFonts w:hint="eastAsia"/>
          <w:lang w:eastAsia="zh-CN"/>
        </w:rPr>
      </w:pPr>
      <w:r>
        <w:rPr>
          <w:rFonts w:hint="eastAsia"/>
          <w:lang w:eastAsia="zh-CN"/>
        </w:rPr>
        <w:t>本文是由懂得生活网（dongdeshenghuo.com）为大家创作</w:t>
      </w:r>
    </w:p>
    <w:p w14:paraId="4BA90A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396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2025-08-19T13:35:40Z</dcterms:created>
  <cp:lastModifiedBy>Administrator</cp:lastModifiedBy>
  <dcterms:modified xsi:type="dcterms:W3CDTF">2025-08-19T13:35:40Z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F54A1B9F5125488391845A27917BC755_12</vt:lpwstr>
  </property>
</Properties>
</file>