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DF3B5" w14:textId="77777777" w:rsidR="00AC52B2" w:rsidRDefault="00AC52B2">
      <w:pPr>
        <w:rPr>
          <w:rFonts w:hint="eastAsia"/>
        </w:rPr>
      </w:pPr>
      <w:r>
        <w:rPr>
          <w:rFonts w:hint="eastAsia"/>
        </w:rPr>
        <w:t>着拼音和意思怎么读</w:t>
      </w:r>
    </w:p>
    <w:p w14:paraId="00D21D3C" w14:textId="77777777" w:rsidR="00AC52B2" w:rsidRDefault="00AC52B2">
      <w:pPr>
        <w:rPr>
          <w:rFonts w:hint="eastAsia"/>
        </w:rPr>
      </w:pPr>
      <w:r>
        <w:rPr>
          <w:rFonts w:hint="eastAsia"/>
        </w:rPr>
        <w:t>“着”这个汉字在汉语中具有多种含义与发音，具体取决于它在句子中的使用方式。了解其正确的拼音与意义对于学习中文的人来说至关重要。</w:t>
      </w:r>
    </w:p>
    <w:p w14:paraId="12A03599" w14:textId="77777777" w:rsidR="00AC52B2" w:rsidRDefault="00AC52B2">
      <w:pPr>
        <w:rPr>
          <w:rFonts w:hint="eastAsia"/>
        </w:rPr>
      </w:pPr>
    </w:p>
    <w:p w14:paraId="31402D2A" w14:textId="77777777" w:rsidR="00AC52B2" w:rsidRDefault="00AC52B2">
      <w:pPr>
        <w:rPr>
          <w:rFonts w:hint="eastAsia"/>
        </w:rPr>
      </w:pPr>
    </w:p>
    <w:p w14:paraId="6518A99B" w14:textId="77777777" w:rsidR="00AC52B2" w:rsidRDefault="00AC52B2">
      <w:pPr>
        <w:rPr>
          <w:rFonts w:hint="eastAsia"/>
        </w:rPr>
      </w:pPr>
      <w:r>
        <w:rPr>
          <w:rFonts w:hint="eastAsia"/>
        </w:rPr>
        <w:t>基本释义与拼音</w:t>
      </w:r>
    </w:p>
    <w:p w14:paraId="00CCCB69" w14:textId="77777777" w:rsidR="00AC52B2" w:rsidRDefault="00AC52B2">
      <w:pPr>
        <w:rPr>
          <w:rFonts w:hint="eastAsia"/>
        </w:rPr>
      </w:pPr>
      <w:r>
        <w:rPr>
          <w:rFonts w:hint="eastAsia"/>
        </w:rPr>
        <w:t>“着”字的基本拼音是 zhāo, zhe, zháo 和 zhuó，每个发音都对应了不同的用法和含义。例如，当作为名词时，“着”（zhāo）可以表示计策、办法，如“高着儿”，意指高明的方法或策略。而当它作为助词时，“着”（zhe）用来表示动作的持续状态，如“看着”意味着正在看的过程。</w:t>
      </w:r>
    </w:p>
    <w:p w14:paraId="735B69EB" w14:textId="77777777" w:rsidR="00AC52B2" w:rsidRDefault="00AC52B2">
      <w:pPr>
        <w:rPr>
          <w:rFonts w:hint="eastAsia"/>
        </w:rPr>
      </w:pPr>
    </w:p>
    <w:p w14:paraId="0630125D" w14:textId="77777777" w:rsidR="00AC52B2" w:rsidRDefault="00AC52B2">
      <w:pPr>
        <w:rPr>
          <w:rFonts w:hint="eastAsia"/>
        </w:rPr>
      </w:pPr>
    </w:p>
    <w:p w14:paraId="2E155F7D" w14:textId="77777777" w:rsidR="00AC52B2" w:rsidRDefault="00AC52B2">
      <w:pPr>
        <w:rPr>
          <w:rFonts w:hint="eastAsia"/>
        </w:rPr>
      </w:pPr>
      <w:r>
        <w:rPr>
          <w:rFonts w:hint="eastAsia"/>
        </w:rPr>
        <w:t>详细用法分析</w:t>
      </w:r>
    </w:p>
    <w:p w14:paraId="63BE7C66" w14:textId="77777777" w:rsidR="00AC52B2" w:rsidRDefault="00AC52B2">
      <w:pPr>
        <w:rPr>
          <w:rFonts w:hint="eastAsia"/>
        </w:rPr>
      </w:pPr>
      <w:r>
        <w:rPr>
          <w:rFonts w:hint="eastAsia"/>
        </w:rPr>
        <w:t>更深入地探讨，“着”字作为动词时，拼音为 zháo，表示接触或挨上，像“着边儿”就是接触到边缘的意思。它也可以表达感受到、受到，比如“着凉”，即感到寒冷。当“着”（zhuó）被用于穿戴或附加到某物之上时，它的意思是使附着或穿着，如“着装”指的是穿上衣服。</w:t>
      </w:r>
    </w:p>
    <w:p w14:paraId="1874CE85" w14:textId="77777777" w:rsidR="00AC52B2" w:rsidRDefault="00AC52B2">
      <w:pPr>
        <w:rPr>
          <w:rFonts w:hint="eastAsia"/>
        </w:rPr>
      </w:pPr>
    </w:p>
    <w:p w14:paraId="71FC1E4B" w14:textId="77777777" w:rsidR="00AC52B2" w:rsidRDefault="00AC52B2">
      <w:pPr>
        <w:rPr>
          <w:rFonts w:hint="eastAsia"/>
        </w:rPr>
      </w:pPr>
    </w:p>
    <w:p w14:paraId="0AFD739A" w14:textId="77777777" w:rsidR="00AC52B2" w:rsidRDefault="00AC52B2">
      <w:pPr>
        <w:rPr>
          <w:rFonts w:hint="eastAsia"/>
        </w:rPr>
      </w:pPr>
      <w:r>
        <w:rPr>
          <w:rFonts w:hint="eastAsia"/>
        </w:rPr>
        <w:t>文化背景与实例应用</w:t>
      </w:r>
    </w:p>
    <w:p w14:paraId="541F04CD" w14:textId="77777777" w:rsidR="00AC52B2" w:rsidRDefault="00AC52B2">
      <w:pPr>
        <w:rPr>
          <w:rFonts w:hint="eastAsia"/>
        </w:rPr>
      </w:pPr>
      <w:r>
        <w:rPr>
          <w:rFonts w:hint="eastAsia"/>
        </w:rPr>
        <w:t>在中国传统文化中，“着”字还蕴含了深刻的哲理和智慧。例如，在围棋这一古老的智力游戏中，“着”代表每一步棋，反映了玩家的战略思维与布局技巧。“着”字也常见于文学作品之中，通过不同发音和意义的变化，增加了语言的表现力和丰富性。</w:t>
      </w:r>
    </w:p>
    <w:p w14:paraId="5F9C4018" w14:textId="77777777" w:rsidR="00AC52B2" w:rsidRDefault="00AC52B2">
      <w:pPr>
        <w:rPr>
          <w:rFonts w:hint="eastAsia"/>
        </w:rPr>
      </w:pPr>
    </w:p>
    <w:p w14:paraId="1273B5E5" w14:textId="77777777" w:rsidR="00AC52B2" w:rsidRDefault="00AC52B2">
      <w:pPr>
        <w:rPr>
          <w:rFonts w:hint="eastAsia"/>
        </w:rPr>
      </w:pPr>
    </w:p>
    <w:p w14:paraId="6A69C17F" w14:textId="77777777" w:rsidR="00AC52B2" w:rsidRDefault="00AC52B2">
      <w:pPr>
        <w:rPr>
          <w:rFonts w:hint="eastAsia"/>
        </w:rPr>
      </w:pPr>
      <w:r>
        <w:rPr>
          <w:rFonts w:hint="eastAsia"/>
        </w:rPr>
        <w:t>最后的总结</w:t>
      </w:r>
    </w:p>
    <w:p w14:paraId="05CAE626" w14:textId="77777777" w:rsidR="00AC52B2" w:rsidRDefault="00AC52B2">
      <w:pPr>
        <w:rPr>
          <w:rFonts w:hint="eastAsia"/>
        </w:rPr>
      </w:pPr>
      <w:r>
        <w:rPr>
          <w:rFonts w:hint="eastAsia"/>
        </w:rPr>
        <w:t>“着”字虽然简单，但其多样的发音和丰富的含义使得它成为汉语学习中的一个重点。无论是初学者还是进阶者，掌握“着”的正确用法都是提高中文水平的关键之一。希望本文能帮助读者更好地理解和运用这个多功能的汉字。</w:t>
      </w:r>
    </w:p>
    <w:p w14:paraId="1BC19B46" w14:textId="77777777" w:rsidR="00AC52B2" w:rsidRDefault="00AC52B2">
      <w:pPr>
        <w:rPr>
          <w:rFonts w:hint="eastAsia"/>
        </w:rPr>
      </w:pPr>
    </w:p>
    <w:p w14:paraId="44DA05AF" w14:textId="77777777" w:rsidR="00AC52B2" w:rsidRDefault="00AC5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BB3CB" w14:textId="6D6E8B11" w:rsidR="0026244D" w:rsidRDefault="0026244D"/>
    <w:sectPr w:rsidR="00262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4D"/>
    <w:rsid w:val="0026244D"/>
    <w:rsid w:val="00277131"/>
    <w:rsid w:val="00A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D835B-9F28-4C36-8E4A-A5D50380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