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C0AE3" w14:textId="77777777" w:rsidR="00C065FC" w:rsidRDefault="00C065FC">
      <w:pPr>
        <w:rPr>
          <w:rFonts w:hint="eastAsia"/>
        </w:rPr>
      </w:pPr>
      <w:r>
        <w:rPr>
          <w:rFonts w:hint="eastAsia"/>
        </w:rPr>
        <w:t>C&amp;eacute;ng Jǐ de Sān Dào Zhōng Pinyin</w:t>
      </w:r>
    </w:p>
    <w:p w14:paraId="3D14D11D" w14:textId="77777777" w:rsidR="00C065FC" w:rsidRDefault="00C065FC">
      <w:pPr>
        <w:rPr>
          <w:rFonts w:hint="eastAsia"/>
        </w:rPr>
      </w:pPr>
      <w:r>
        <w:rPr>
          <w:rFonts w:hint="eastAsia"/>
        </w:rPr>
        <w:t>&amp;ldquo;Zeng Ji de San Dao Zhong Pinyin&amp;rdquo; zhishi yige bingfei zai lishi wenxian zhong you mingque jilu de gucheng. Zeng Ji shi Nan Song shiqi de shiren, ta de zuopin zhong &amp;ldquo;San Dao Zhong&amp;rdquo; (三衢道中) shizuo weidao de mingpian zhiyi, er &amp;ldquo;pinyin&amp;rdquo; zeliangzhi de shi Hanzi de yingwen zhu yin fangshi, tongchang yongyu hanYu de xuexi he zhuanxie. Jiang liangzhe lianxi qilai, keshiwei shi yi zhong xue xi Huawen de fangfa.</w:t>
      </w:r>
    </w:p>
    <w:p w14:paraId="3F2F45C6" w14:textId="77777777" w:rsidR="00C065FC" w:rsidRDefault="00C065FC">
      <w:pPr>
        <w:rPr>
          <w:rFonts w:hint="eastAsia"/>
        </w:rPr>
      </w:pPr>
    </w:p>
    <w:p w14:paraId="4549622C" w14:textId="77777777" w:rsidR="00C065FC" w:rsidRDefault="00C065FC">
      <w:pPr>
        <w:rPr>
          <w:rFonts w:hint="eastAsia"/>
        </w:rPr>
      </w:pPr>
    </w:p>
    <w:p w14:paraId="019887A2" w14:textId="77777777" w:rsidR="00C065FC" w:rsidRDefault="00C065FC">
      <w:pPr>
        <w:rPr>
          <w:rFonts w:hint="eastAsia"/>
        </w:rPr>
      </w:pPr>
      <w:r>
        <w:rPr>
          <w:rFonts w:hint="eastAsia"/>
        </w:rPr>
        <w:t>Zeng Ji yu &amp;ldquo;San Dao Zhong&amp;rdquo;</w:t>
      </w:r>
    </w:p>
    <w:p w14:paraId="6D07D5B8" w14:textId="77777777" w:rsidR="00C065FC" w:rsidRDefault="00C065FC">
      <w:pPr>
        <w:rPr>
          <w:rFonts w:hint="eastAsia"/>
        </w:rPr>
      </w:pPr>
      <w:r>
        <w:rPr>
          <w:rFonts w:hint="eastAsia"/>
        </w:rPr>
        <w:t>Zeng Ji (1085-1166), zi Lifu, hao Kaixian, shi Nan Song chiqi de zhuming shiren, ta de shizi yuyan qingxin, fengge gaoyu, duoyou mianmian ziran zhi mei. Qi zuopin &amp;ldquo;San Dao Zhong&amp;rdquo; shi yi shou qiyan jujue, miaoxie le shiren zai san Dao diqu lüxing shi suo jian suowen, bing baoda chu dui ziran meijing he chunqiu guangjing de reai.</w:t>
      </w:r>
    </w:p>
    <w:p w14:paraId="48A15499" w14:textId="77777777" w:rsidR="00C065FC" w:rsidRDefault="00C065FC">
      <w:pPr>
        <w:rPr>
          <w:rFonts w:hint="eastAsia"/>
        </w:rPr>
      </w:pPr>
    </w:p>
    <w:p w14:paraId="1446E08E" w14:textId="77777777" w:rsidR="00C065FC" w:rsidRDefault="00C065FC">
      <w:pPr>
        <w:rPr>
          <w:rFonts w:hint="eastAsia"/>
        </w:rPr>
      </w:pPr>
    </w:p>
    <w:p w14:paraId="63B76391" w14:textId="77777777" w:rsidR="00C065FC" w:rsidRDefault="00C065FC">
      <w:pPr>
        <w:rPr>
          <w:rFonts w:hint="eastAsia"/>
        </w:rPr>
      </w:pPr>
      <w:r>
        <w:rPr>
          <w:rFonts w:hint="eastAsia"/>
        </w:rPr>
        <w:t>Shici neirong yu jianshang</w:t>
      </w:r>
    </w:p>
    <w:p w14:paraId="24A519A9" w14:textId="77777777" w:rsidR="00C065FC" w:rsidRDefault="00C065FC">
      <w:pPr>
        <w:rPr>
          <w:rFonts w:hint="eastAsia"/>
        </w:rPr>
      </w:pPr>
      <w:r>
        <w:rPr>
          <w:rFonts w:hint="eastAsia"/>
        </w:rPr>
        <w:t>&amp;ldquo;San Dao Zhong&amp;rdquo; de yuanwen ru xia:</w:t>
      </w:r>
    </w:p>
    <w:p w14:paraId="71D7938E" w14:textId="77777777" w:rsidR="00C065FC" w:rsidRDefault="00C065FC">
      <w:pPr>
        <w:rPr>
          <w:rFonts w:hint="eastAsia"/>
        </w:rPr>
      </w:pPr>
    </w:p>
    <w:p w14:paraId="404EF708" w14:textId="77777777" w:rsidR="00C065FC" w:rsidRDefault="00C065FC">
      <w:pPr>
        <w:rPr>
          <w:rFonts w:hint="eastAsia"/>
        </w:rPr>
      </w:pPr>
      <w:r>
        <w:rPr>
          <w:rFonts w:hint="eastAsia"/>
        </w:rPr>
        <w:t>Mei zi huang shi ri riqing,</w:t>
      </w:r>
    </w:p>
    <w:p w14:paraId="18443D9D" w14:textId="77777777" w:rsidR="00C065FC" w:rsidRDefault="00C065FC">
      <w:pPr>
        <w:rPr>
          <w:rFonts w:hint="eastAsia"/>
        </w:rPr>
      </w:pPr>
      <w:r>
        <w:rPr>
          <w:rFonts w:hint="eastAsia"/>
        </w:rPr>
        <w:t>xiao xi chang tan jiu shu xing.</w:t>
      </w:r>
    </w:p>
    <w:p w14:paraId="56422234" w14:textId="77777777" w:rsidR="00C065FC" w:rsidRDefault="00C065FC">
      <w:pPr>
        <w:rPr>
          <w:rFonts w:hint="eastAsia"/>
        </w:rPr>
      </w:pPr>
      <w:r>
        <w:rPr>
          <w:rFonts w:hint="eastAsia"/>
        </w:rPr>
        <w:t>Lin shen wu yan hua shang lu,</w:t>
      </w:r>
    </w:p>
    <w:p w14:paraId="6D82B80B" w14:textId="77777777" w:rsidR="00C065FC" w:rsidRDefault="00C065FC">
      <w:pPr>
        <w:rPr>
          <w:rFonts w:hint="eastAsia"/>
        </w:rPr>
      </w:pPr>
      <w:r>
        <w:rPr>
          <w:rFonts w:hint="eastAsia"/>
        </w:rPr>
        <w:t>qing que duo liao bu ji sheng.</w:t>
      </w:r>
    </w:p>
    <w:p w14:paraId="5DE4C5F8" w14:textId="77777777" w:rsidR="00C065FC" w:rsidRDefault="00C065FC">
      <w:pPr>
        <w:rPr>
          <w:rFonts w:hint="eastAsia"/>
        </w:rPr>
      </w:pPr>
    </w:p>
    <w:p w14:paraId="583D1F26" w14:textId="77777777" w:rsidR="00C065FC" w:rsidRDefault="00C065FC">
      <w:pPr>
        <w:rPr>
          <w:rFonts w:hint="eastAsia"/>
        </w:rPr>
      </w:pPr>
      <w:r>
        <w:rPr>
          <w:rFonts w:hint="eastAsia"/>
        </w:rPr>
        <w:t>Zhe shou shi miao xie le shiren zai Mei yu jieshou de qingming tianqi zhong, cong yitian xiao xi de xingcheng, yanshen de linjian zhong chuan lai de quezao shengyin, wei zheng ge jingtou tianjia le dongtai de meigan. Shi zhong liulou chu shiren dui ziran zhi mei de minrui ganzhi yu xiange qinghuai。</w:t>
      </w:r>
    </w:p>
    <w:p w14:paraId="3B1C5956" w14:textId="77777777" w:rsidR="00C065FC" w:rsidRDefault="00C065FC">
      <w:pPr>
        <w:rPr>
          <w:rFonts w:hint="eastAsia"/>
        </w:rPr>
      </w:pPr>
    </w:p>
    <w:p w14:paraId="041539CE" w14:textId="77777777" w:rsidR="00C065FC" w:rsidRDefault="00C065FC">
      <w:pPr>
        <w:rPr>
          <w:rFonts w:hint="eastAsia"/>
        </w:rPr>
      </w:pPr>
    </w:p>
    <w:p w14:paraId="56F329C5" w14:textId="77777777" w:rsidR="00C065FC" w:rsidRDefault="00C065FC">
      <w:pPr>
        <w:rPr>
          <w:rFonts w:hint="eastAsia"/>
        </w:rPr>
      </w:pPr>
      <w:r>
        <w:rPr>
          <w:rFonts w:hint="eastAsia"/>
        </w:rPr>
        <w:t>Pinyin de zuoyong yu xuexi</w:t>
      </w:r>
    </w:p>
    <w:p w14:paraId="765F51AA" w14:textId="77777777" w:rsidR="00C065FC" w:rsidRDefault="00C065FC">
      <w:pPr>
        <w:rPr>
          <w:rFonts w:hint="eastAsia"/>
        </w:rPr>
      </w:pPr>
      <w:r>
        <w:rPr>
          <w:rFonts w:hint="eastAsia"/>
        </w:rPr>
        <w:t>Duiyu feimuziyhexi de yuxi renlai shuo, pinyin shi xuexi Hanyu de youli gongju. Tongguo pinyin, xue Xi Zhe keyi geng kuai de zhangwo Hanzi de duyin, cule jinyibu de yuedu he kouyu jiaoliu. Li ru, &amp;ldquo;San Dao Zhong&amp;rdquo; de pinyin kedao xie wei: &amp;ldquo;Sān qú dào zhōng&amp;rdquo;, zhe bangzhu xue Xi Zhe zhunque de fa yin, lingwai, pinyin hai keyi yu Hanzi peidui, shi xian zishuangren de yuedu.</w:t>
      </w:r>
    </w:p>
    <w:p w14:paraId="6D82F493" w14:textId="77777777" w:rsidR="00C065FC" w:rsidRDefault="00C065FC">
      <w:pPr>
        <w:rPr>
          <w:rFonts w:hint="eastAsia"/>
        </w:rPr>
      </w:pPr>
    </w:p>
    <w:p w14:paraId="605305AD" w14:textId="77777777" w:rsidR="00C065FC" w:rsidRDefault="00C065FC">
      <w:pPr>
        <w:rPr>
          <w:rFonts w:hint="eastAsia"/>
        </w:rPr>
      </w:pPr>
    </w:p>
    <w:p w14:paraId="63DC85F0" w14:textId="77777777" w:rsidR="00C065FC" w:rsidRDefault="00C065FC">
      <w:pPr>
        <w:rPr>
          <w:rFonts w:hint="eastAsia"/>
        </w:rPr>
      </w:pPr>
      <w:r>
        <w:rPr>
          <w:rFonts w:hint="eastAsia"/>
        </w:rPr>
        <w:t>Jieyu</w:t>
      </w:r>
    </w:p>
    <w:p w14:paraId="4996EA9B" w14:textId="77777777" w:rsidR="00C065FC" w:rsidRDefault="00C065FC">
      <w:pPr>
        <w:rPr>
          <w:rFonts w:hint="eastAsia"/>
        </w:rPr>
      </w:pPr>
      <w:r>
        <w:rPr>
          <w:rFonts w:hint="eastAsia"/>
        </w:rPr>
        <w:t>Zeng Ji de &amp;ldquo;San Dao Zhong&amp;rdquo; bujin zhanxian le Song Ci shi ge de yishu meigan, ye wei houren ti gong le yike xinling de jinjing. Tongguo pinyin de fu zhu, gengduo de ren nenggou jiechu zhe shou shi, ganshou gudai shiren de qinghuai he ziran zhi mei. Bu lun shi xuexi Hanyu haishi xinshang gushi, pinyin dou shi yige bubuke quede gongju。</w:t>
      </w:r>
    </w:p>
    <w:p w14:paraId="1AB31DFD" w14:textId="77777777" w:rsidR="00C065FC" w:rsidRDefault="00C065FC">
      <w:pPr>
        <w:rPr>
          <w:rFonts w:hint="eastAsia"/>
        </w:rPr>
      </w:pPr>
    </w:p>
    <w:p w14:paraId="5658CFD1" w14:textId="77777777" w:rsidR="00C065FC" w:rsidRDefault="00C065FC">
      <w:pPr>
        <w:rPr>
          <w:rFonts w:hint="eastAsia"/>
        </w:rPr>
      </w:pPr>
      <w:r>
        <w:rPr>
          <w:rFonts w:hint="eastAsia"/>
        </w:rPr>
        <w:t>本文是由懂得生活网（dongdeshenghuo.com）为大家创作</w:t>
      </w:r>
    </w:p>
    <w:p w14:paraId="4F4ED7FC" w14:textId="649229C1" w:rsidR="00450470" w:rsidRDefault="00450470"/>
    <w:sectPr w:rsidR="00450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70"/>
    <w:rsid w:val="00450470"/>
    <w:rsid w:val="00C065FC"/>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40785C-EF81-4E6C-844E-D36626AA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470"/>
    <w:rPr>
      <w:rFonts w:cstheme="majorBidi"/>
      <w:color w:val="2F5496" w:themeColor="accent1" w:themeShade="BF"/>
      <w:sz w:val="28"/>
      <w:szCs w:val="28"/>
    </w:rPr>
  </w:style>
  <w:style w:type="character" w:customStyle="1" w:styleId="50">
    <w:name w:val="标题 5 字符"/>
    <w:basedOn w:val="a0"/>
    <w:link w:val="5"/>
    <w:uiPriority w:val="9"/>
    <w:semiHidden/>
    <w:rsid w:val="00450470"/>
    <w:rPr>
      <w:rFonts w:cstheme="majorBidi"/>
      <w:color w:val="2F5496" w:themeColor="accent1" w:themeShade="BF"/>
      <w:sz w:val="24"/>
    </w:rPr>
  </w:style>
  <w:style w:type="character" w:customStyle="1" w:styleId="60">
    <w:name w:val="标题 6 字符"/>
    <w:basedOn w:val="a0"/>
    <w:link w:val="6"/>
    <w:uiPriority w:val="9"/>
    <w:semiHidden/>
    <w:rsid w:val="00450470"/>
    <w:rPr>
      <w:rFonts w:cstheme="majorBidi"/>
      <w:b/>
      <w:bCs/>
      <w:color w:val="2F5496" w:themeColor="accent1" w:themeShade="BF"/>
    </w:rPr>
  </w:style>
  <w:style w:type="character" w:customStyle="1" w:styleId="70">
    <w:name w:val="标题 7 字符"/>
    <w:basedOn w:val="a0"/>
    <w:link w:val="7"/>
    <w:uiPriority w:val="9"/>
    <w:semiHidden/>
    <w:rsid w:val="00450470"/>
    <w:rPr>
      <w:rFonts w:cstheme="majorBidi"/>
      <w:b/>
      <w:bCs/>
      <w:color w:val="595959" w:themeColor="text1" w:themeTint="A6"/>
    </w:rPr>
  </w:style>
  <w:style w:type="character" w:customStyle="1" w:styleId="80">
    <w:name w:val="标题 8 字符"/>
    <w:basedOn w:val="a0"/>
    <w:link w:val="8"/>
    <w:uiPriority w:val="9"/>
    <w:semiHidden/>
    <w:rsid w:val="00450470"/>
    <w:rPr>
      <w:rFonts w:cstheme="majorBidi"/>
      <w:color w:val="595959" w:themeColor="text1" w:themeTint="A6"/>
    </w:rPr>
  </w:style>
  <w:style w:type="character" w:customStyle="1" w:styleId="90">
    <w:name w:val="标题 9 字符"/>
    <w:basedOn w:val="a0"/>
    <w:link w:val="9"/>
    <w:uiPriority w:val="9"/>
    <w:semiHidden/>
    <w:rsid w:val="00450470"/>
    <w:rPr>
      <w:rFonts w:eastAsiaTheme="majorEastAsia" w:cstheme="majorBidi"/>
      <w:color w:val="595959" w:themeColor="text1" w:themeTint="A6"/>
    </w:rPr>
  </w:style>
  <w:style w:type="paragraph" w:styleId="a3">
    <w:name w:val="Title"/>
    <w:basedOn w:val="a"/>
    <w:next w:val="a"/>
    <w:link w:val="a4"/>
    <w:uiPriority w:val="10"/>
    <w:qFormat/>
    <w:rsid w:val="00450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470"/>
    <w:pPr>
      <w:spacing w:before="160"/>
      <w:jc w:val="center"/>
    </w:pPr>
    <w:rPr>
      <w:i/>
      <w:iCs/>
      <w:color w:val="404040" w:themeColor="text1" w:themeTint="BF"/>
    </w:rPr>
  </w:style>
  <w:style w:type="character" w:customStyle="1" w:styleId="a8">
    <w:name w:val="引用 字符"/>
    <w:basedOn w:val="a0"/>
    <w:link w:val="a7"/>
    <w:uiPriority w:val="29"/>
    <w:rsid w:val="00450470"/>
    <w:rPr>
      <w:i/>
      <w:iCs/>
      <w:color w:val="404040" w:themeColor="text1" w:themeTint="BF"/>
    </w:rPr>
  </w:style>
  <w:style w:type="paragraph" w:styleId="a9">
    <w:name w:val="List Paragraph"/>
    <w:basedOn w:val="a"/>
    <w:uiPriority w:val="34"/>
    <w:qFormat/>
    <w:rsid w:val="00450470"/>
    <w:pPr>
      <w:ind w:left="720"/>
      <w:contextualSpacing/>
    </w:pPr>
  </w:style>
  <w:style w:type="character" w:styleId="aa">
    <w:name w:val="Intense Emphasis"/>
    <w:basedOn w:val="a0"/>
    <w:uiPriority w:val="21"/>
    <w:qFormat/>
    <w:rsid w:val="00450470"/>
    <w:rPr>
      <w:i/>
      <w:iCs/>
      <w:color w:val="2F5496" w:themeColor="accent1" w:themeShade="BF"/>
    </w:rPr>
  </w:style>
  <w:style w:type="paragraph" w:styleId="ab">
    <w:name w:val="Intense Quote"/>
    <w:basedOn w:val="a"/>
    <w:next w:val="a"/>
    <w:link w:val="ac"/>
    <w:uiPriority w:val="30"/>
    <w:qFormat/>
    <w:rsid w:val="00450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470"/>
    <w:rPr>
      <w:i/>
      <w:iCs/>
      <w:color w:val="2F5496" w:themeColor="accent1" w:themeShade="BF"/>
    </w:rPr>
  </w:style>
  <w:style w:type="character" w:styleId="ad">
    <w:name w:val="Intense Reference"/>
    <w:basedOn w:val="a0"/>
    <w:uiPriority w:val="32"/>
    <w:qFormat/>
    <w:rsid w:val="00450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