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47A2F">
      <w:pPr>
        <w:rPr>
          <w:rFonts w:hint="eastAsia"/>
          <w:lang w:eastAsia="zh-CN"/>
        </w:rPr>
      </w:pPr>
      <w:bookmarkStart w:id="0" w:name="_GoBack"/>
      <w:bookmarkEnd w:id="0"/>
      <w:r>
        <w:rPr>
          <w:rFonts w:hint="eastAsia"/>
          <w:lang w:eastAsia="zh-CN"/>
        </w:rPr>
        <w:t>新型冠状病毒的拼音</w:t>
      </w:r>
    </w:p>
    <w:p w14:paraId="2BBECBC5">
      <w:pPr>
        <w:rPr>
          <w:rFonts w:hint="eastAsia"/>
          <w:lang w:eastAsia="zh-CN"/>
        </w:rPr>
      </w:pPr>
      <w:r>
        <w:rPr>
          <w:rFonts w:hint="eastAsia"/>
          <w:lang w:eastAsia="zh-CN"/>
        </w:rPr>
        <w:t>新型冠状病毒在中文中的拼音是“xīn xíng guàn zhuàng bìng dú”。这个名称代表了一种首次在中国武汉发现的冠状病毒新变种。自2019年底以来，这种病毒已经迅速传播至全球各地，引起了广泛关注以及对公共卫生的巨大挑战。</w:t>
      </w:r>
    </w:p>
    <w:p w14:paraId="046FC1DC">
      <w:pPr>
        <w:rPr>
          <w:rFonts w:hint="eastAsia"/>
          <w:lang w:eastAsia="zh-CN"/>
        </w:rPr>
      </w:pPr>
    </w:p>
    <w:p w14:paraId="22237BBB">
      <w:pPr>
        <w:rPr>
          <w:rFonts w:hint="eastAsia"/>
          <w:lang w:eastAsia="zh-CN"/>
        </w:rPr>
      </w:pPr>
    </w:p>
    <w:p w14:paraId="3E5CEBD8">
      <w:pPr>
        <w:rPr>
          <w:rFonts w:hint="eastAsia"/>
          <w:lang w:eastAsia="zh-CN"/>
        </w:rPr>
      </w:pPr>
      <w:r>
        <w:rPr>
          <w:rFonts w:hint="eastAsia"/>
          <w:lang w:eastAsia="zh-CN"/>
        </w:rPr>
        <w:t>起源与早期传播</w:t>
      </w:r>
    </w:p>
    <w:p w14:paraId="2B9711D2">
      <w:pPr>
        <w:rPr>
          <w:rFonts w:hint="eastAsia"/>
          <w:lang w:eastAsia="zh-CN"/>
        </w:rPr>
      </w:pPr>
      <w:r>
        <w:rPr>
          <w:rFonts w:hint="eastAsia"/>
          <w:lang w:eastAsia="zh-CN"/>
        </w:rPr>
        <w:t>该病毒最早被发现于2019年12月，在中国湖北省武汉市的一些病例中被识别出来。初期，人们并不清楚它的具体来源和传播方式，但随着研究深入，科学家们逐渐揭开了它的神秘面纱。研究表明，新冠病毒可能起源于蝙蝠，并通过某种中间宿主（尚未完全确定）传染给人类。病毒的快速传播导致了武汉市乃至整个湖北省采取了严格的封锁措施以遏制疫情扩散。</w:t>
      </w:r>
    </w:p>
    <w:p w14:paraId="30F6B742">
      <w:pPr>
        <w:rPr>
          <w:rFonts w:hint="eastAsia"/>
          <w:lang w:eastAsia="zh-CN"/>
        </w:rPr>
      </w:pPr>
    </w:p>
    <w:p w14:paraId="6633C3FB">
      <w:pPr>
        <w:rPr>
          <w:rFonts w:hint="eastAsia"/>
          <w:lang w:eastAsia="zh-CN"/>
        </w:rPr>
      </w:pPr>
    </w:p>
    <w:p w14:paraId="6405F2C2">
      <w:pPr>
        <w:rPr>
          <w:rFonts w:hint="eastAsia"/>
          <w:lang w:eastAsia="zh-CN"/>
        </w:rPr>
      </w:pPr>
      <w:r>
        <w:rPr>
          <w:rFonts w:hint="eastAsia"/>
          <w:lang w:eastAsia="zh-CN"/>
        </w:rPr>
        <w:t>症状与影响</w:t>
      </w:r>
    </w:p>
    <w:p w14:paraId="11686448">
      <w:pPr>
        <w:rPr>
          <w:rFonts w:hint="eastAsia"/>
          <w:lang w:eastAsia="zh-CN"/>
        </w:rPr>
      </w:pPr>
      <w:r>
        <w:rPr>
          <w:rFonts w:hint="eastAsia"/>
          <w:lang w:eastAsia="zh-CN"/>
        </w:rPr>
        <w:t>感染新型冠状病毒的症状多种多样，从轻微到严重不等。常见症状包括发热、干咳、乏力等，部分患者还可能出现呼吸困难、肌肉或关节疼痛、喉咙痛等症状。更严重的情况下，病毒会导致肺炎、急性呼吸窘迫综合征甚至死亡。老年人及那些有基础疾病的人群尤其容易受到严重影响。</w:t>
      </w:r>
    </w:p>
    <w:p w14:paraId="70391DA6">
      <w:pPr>
        <w:rPr>
          <w:rFonts w:hint="eastAsia"/>
          <w:lang w:eastAsia="zh-CN"/>
        </w:rPr>
      </w:pPr>
    </w:p>
    <w:p w14:paraId="30A93FBC">
      <w:pPr>
        <w:rPr>
          <w:rFonts w:hint="eastAsia"/>
          <w:lang w:eastAsia="zh-CN"/>
        </w:rPr>
      </w:pPr>
    </w:p>
    <w:p w14:paraId="781E6462">
      <w:pPr>
        <w:rPr>
          <w:rFonts w:hint="eastAsia"/>
          <w:lang w:eastAsia="zh-CN"/>
        </w:rPr>
      </w:pPr>
      <w:r>
        <w:rPr>
          <w:rFonts w:hint="eastAsia"/>
          <w:lang w:eastAsia="zh-CN"/>
        </w:rPr>
        <w:t>全球应对措施</w:t>
      </w:r>
    </w:p>
    <w:p w14:paraId="568F75F5">
      <w:pPr>
        <w:rPr>
          <w:rFonts w:hint="eastAsia"/>
          <w:lang w:eastAsia="zh-CN"/>
        </w:rPr>
      </w:pPr>
      <w:r>
        <w:rPr>
          <w:rFonts w:hint="eastAsia"/>
          <w:lang w:eastAsia="zh-CN"/>
        </w:rPr>
        <w:t>面对新冠病毒这一全球性威胁，各国政府和国际组织采取了一系列措施来减缓其传播速度和减轻其影响。这些措施包括实施社交距离政策、推广佩戴口罩、加速疫苗研发和分配等。世界卫生组织也在协调全球资源，为受疫情影响严重的国家提供援助和支持。</w:t>
      </w:r>
    </w:p>
    <w:p w14:paraId="4852C788">
      <w:pPr>
        <w:rPr>
          <w:rFonts w:hint="eastAsia"/>
          <w:lang w:eastAsia="zh-CN"/>
        </w:rPr>
      </w:pPr>
    </w:p>
    <w:p w14:paraId="35C33ECE">
      <w:pPr>
        <w:rPr>
          <w:rFonts w:hint="eastAsia"/>
          <w:lang w:eastAsia="zh-CN"/>
        </w:rPr>
      </w:pPr>
    </w:p>
    <w:p w14:paraId="7917E23A">
      <w:pPr>
        <w:rPr>
          <w:rFonts w:hint="eastAsia"/>
          <w:lang w:eastAsia="zh-CN"/>
        </w:rPr>
      </w:pPr>
      <w:r>
        <w:rPr>
          <w:rFonts w:hint="eastAsia"/>
          <w:lang w:eastAsia="zh-CN"/>
        </w:rPr>
        <w:t>科学研究进展</w:t>
      </w:r>
    </w:p>
    <w:p w14:paraId="3B2D9489">
      <w:pPr>
        <w:rPr>
          <w:rFonts w:hint="eastAsia"/>
          <w:lang w:eastAsia="zh-CN"/>
        </w:rPr>
      </w:pPr>
      <w:r>
        <w:rPr>
          <w:rFonts w:hint="eastAsia"/>
          <w:lang w:eastAsia="zh-CN"/>
        </w:rPr>
        <w:t>自从新冠病毒爆发以来，全球科研人员便投入到对该病毒的研究当中。他们的目标是了解病毒的本质、开发有效的治疗方法以及预防措施。截至目前，已有多款疫苗在全球范围内得到批准并开始接种，这标志着人类对抗新冠病毒的一个重要里程碑。同时，关于病毒变异的研究也在持续进行中，以确保现有的防控策略能够有效应对新的挑战。</w:t>
      </w:r>
    </w:p>
    <w:p w14:paraId="7BB1E4A9">
      <w:pPr>
        <w:rPr>
          <w:rFonts w:hint="eastAsia"/>
          <w:lang w:eastAsia="zh-CN"/>
        </w:rPr>
      </w:pPr>
    </w:p>
    <w:p w14:paraId="096F5028">
      <w:pPr>
        <w:rPr>
          <w:rFonts w:hint="eastAsia"/>
          <w:lang w:eastAsia="zh-CN"/>
        </w:rPr>
      </w:pPr>
    </w:p>
    <w:p w14:paraId="712050C1">
      <w:pPr>
        <w:rPr>
          <w:rFonts w:hint="eastAsia"/>
          <w:lang w:eastAsia="zh-CN"/>
        </w:rPr>
      </w:pPr>
      <w:r>
        <w:rPr>
          <w:rFonts w:hint="eastAsia"/>
          <w:lang w:eastAsia="zh-CN"/>
        </w:rPr>
        <w:t>未来展望</w:t>
      </w:r>
    </w:p>
    <w:p w14:paraId="3288467A">
      <w:pPr>
        <w:rPr>
          <w:rFonts w:hint="eastAsia"/>
          <w:lang w:eastAsia="zh-CN"/>
        </w:rPr>
      </w:pPr>
      <w:r>
        <w:rPr>
          <w:rFonts w:hint="eastAsia"/>
          <w:lang w:eastAsia="zh-CN"/>
        </w:rPr>
        <w:t>虽然我们已经在抗击新冠病毒方面取得了显著进展，但前方的道路仍然充满不确定性。为了彻底战胜这场疫情，需要全球社会继续合作，共同应对可能出现的新问题。这不仅包括进一步加强公共卫生系统建设，也意味着要提高公众对于疾病预防的认识和参与度。只有这样，我们才能迎接更加健康和安全的未来。</w:t>
      </w:r>
    </w:p>
    <w:p w14:paraId="5B252494">
      <w:pPr>
        <w:rPr>
          <w:rFonts w:hint="eastAsia"/>
          <w:lang w:eastAsia="zh-CN"/>
        </w:rPr>
      </w:pPr>
    </w:p>
    <w:p w14:paraId="14699F6A">
      <w:pPr>
        <w:rPr>
          <w:rFonts w:hint="eastAsia"/>
          <w:lang w:eastAsia="zh-CN"/>
        </w:rPr>
      </w:pPr>
      <w:r>
        <w:rPr>
          <w:rFonts w:hint="eastAsia"/>
          <w:lang w:eastAsia="zh-CN"/>
        </w:rPr>
        <w:t>本文是由懂得生活网（dongdeshenghuo.com）为大家创作</w:t>
      </w:r>
    </w:p>
    <w:p w14:paraId="245648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6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2025-08-19T13:00:21Z</dcterms:created>
  <cp:lastModifiedBy>Administrator</cp:lastModifiedBy>
  <dcterms:modified xsi:type="dcterms:W3CDTF">2025-08-19T13:00:21Z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0C8778B15337496C87E00246C5F90223_12</vt:lpwstr>
  </property>
</Properties>
</file>