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70EE" w14:textId="77777777" w:rsidR="00341ED2" w:rsidRDefault="00341ED2">
      <w:pPr>
        <w:rPr>
          <w:rFonts w:hint="eastAsia"/>
        </w:rPr>
      </w:pPr>
    </w:p>
    <w:p w14:paraId="164179C1" w14:textId="77777777" w:rsidR="00341ED2" w:rsidRDefault="00341ED2">
      <w:pPr>
        <w:rPr>
          <w:rFonts w:hint="eastAsia"/>
        </w:rPr>
      </w:pPr>
      <w:r>
        <w:rPr>
          <w:rFonts w:hint="eastAsia"/>
        </w:rPr>
        <w:t>打字怎么带拼音的字</w:t>
      </w:r>
    </w:p>
    <w:p w14:paraId="408D3484" w14:textId="77777777" w:rsidR="00341ED2" w:rsidRDefault="00341ED2">
      <w:pPr>
        <w:rPr>
          <w:rFonts w:hint="eastAsia"/>
        </w:rPr>
      </w:pPr>
      <w:r>
        <w:rPr>
          <w:rFonts w:hint="eastAsia"/>
        </w:rPr>
        <w:t>在数字化时代，打字已成为日常沟通的核心方式。无论是工作汇报、社交聊天，还是网络创作，拼音输入法的普及让中文输入变得更加便捷。但许多人可能会好奇：汉字本身没有拼音标注，为何能在键盘上敲出准确的拼音？本文将从技术原理、使用场景及实际操作技巧等方面，解析“打字如何带拼音”的奥秘。</w:t>
      </w:r>
    </w:p>
    <w:p w14:paraId="06A97FE1" w14:textId="77777777" w:rsidR="00341ED2" w:rsidRDefault="00341ED2">
      <w:pPr>
        <w:rPr>
          <w:rFonts w:hint="eastAsia"/>
        </w:rPr>
      </w:pPr>
    </w:p>
    <w:p w14:paraId="007D2532" w14:textId="77777777" w:rsidR="00341ED2" w:rsidRDefault="00341ED2">
      <w:pPr>
        <w:rPr>
          <w:rFonts w:hint="eastAsia"/>
        </w:rPr>
      </w:pPr>
    </w:p>
    <w:p w14:paraId="52799D92" w14:textId="77777777" w:rsidR="00341ED2" w:rsidRDefault="00341ED2">
      <w:pPr>
        <w:rPr>
          <w:rFonts w:hint="eastAsia"/>
        </w:rPr>
      </w:pPr>
      <w:r>
        <w:rPr>
          <w:rFonts w:hint="eastAsia"/>
        </w:rPr>
        <w:t>拼音输入法的核心原理</w:t>
      </w:r>
    </w:p>
    <w:p w14:paraId="01914BA9" w14:textId="77777777" w:rsidR="00341ED2" w:rsidRDefault="00341ED2">
      <w:pPr>
        <w:rPr>
          <w:rFonts w:hint="eastAsia"/>
        </w:rPr>
      </w:pPr>
      <w:r>
        <w:rPr>
          <w:rFonts w:hint="eastAsia"/>
        </w:rPr>
        <w:t>拼音输入法的本质，是将汉字与拼音体系建立映射关系。用户输入拼音后，系统通过字典库匹配候选字词。例如输入“zhongwen”，候选框会显示“中文”“忠文”等选项。早期拼音输入法依赖固定的词频表，而现代算法通过大数据分析用户行为，动态调整候选排序。值得注意的是，拼音本身仅作为输入媒介，最终输出的仍是汉字字符——这一过程完全依赖于计算机对拼音符号的处理能力。</w:t>
      </w:r>
    </w:p>
    <w:p w14:paraId="1232A3BB" w14:textId="77777777" w:rsidR="00341ED2" w:rsidRDefault="00341ED2">
      <w:pPr>
        <w:rPr>
          <w:rFonts w:hint="eastAsia"/>
        </w:rPr>
      </w:pPr>
    </w:p>
    <w:p w14:paraId="4D8DBCC8" w14:textId="77777777" w:rsidR="00341ED2" w:rsidRDefault="00341ED2">
      <w:pPr>
        <w:rPr>
          <w:rFonts w:hint="eastAsia"/>
        </w:rPr>
      </w:pPr>
    </w:p>
    <w:p w14:paraId="21AC7746" w14:textId="77777777" w:rsidR="00341ED2" w:rsidRDefault="00341ED2">
      <w:pPr>
        <w:rPr>
          <w:rFonts w:hint="eastAsia"/>
        </w:rPr>
      </w:pPr>
      <w:r>
        <w:rPr>
          <w:rFonts w:hint="eastAsia"/>
        </w:rPr>
        <w:t>带声调输入的特殊需求</w:t>
      </w:r>
    </w:p>
    <w:p w14:paraId="6019D3E2" w14:textId="77777777" w:rsidR="00341ED2" w:rsidRDefault="00341ED2">
      <w:pPr>
        <w:rPr>
          <w:rFonts w:hint="eastAsia"/>
        </w:rPr>
      </w:pPr>
      <w:r>
        <w:rPr>
          <w:rFonts w:hint="eastAsia"/>
        </w:rPr>
        <w:t>标准汉语拼音包含声调符号（如ā á ǎ à），但多数输入法默认忽略声调。若需输入带调拼音（如教学场景），可通过以下方法实现：1) 在专业输入法中开启“拼音+声调”模式；2) 利用符号键盘手动输入声调符号（全角状态下输入“ā”即可显示带声调字符）；3) 复制预设的带调拼音文本库。这种需求多见于对外汉语教学或语言学研究，在日常通讯中较少使用。</w:t>
      </w:r>
    </w:p>
    <w:p w14:paraId="5F91707E" w14:textId="77777777" w:rsidR="00341ED2" w:rsidRDefault="00341ED2">
      <w:pPr>
        <w:rPr>
          <w:rFonts w:hint="eastAsia"/>
        </w:rPr>
      </w:pPr>
    </w:p>
    <w:p w14:paraId="271157E5" w14:textId="77777777" w:rsidR="00341ED2" w:rsidRDefault="00341ED2">
      <w:pPr>
        <w:rPr>
          <w:rFonts w:hint="eastAsia"/>
        </w:rPr>
      </w:pPr>
    </w:p>
    <w:p w14:paraId="5BE70F8C" w14:textId="77777777" w:rsidR="00341ED2" w:rsidRDefault="00341ED2">
      <w:pPr>
        <w:rPr>
          <w:rFonts w:hint="eastAsia"/>
        </w:rPr>
      </w:pPr>
      <w:r>
        <w:rPr>
          <w:rFonts w:hint="eastAsia"/>
        </w:rPr>
        <w:t>拼音与汉字的转换边界</w:t>
      </w:r>
    </w:p>
    <w:p w14:paraId="6BB22C56" w14:textId="77777777" w:rsidR="00341ED2" w:rsidRDefault="00341ED2">
      <w:pPr>
        <w:rPr>
          <w:rFonts w:hint="eastAsia"/>
        </w:rPr>
      </w:pPr>
      <w:r>
        <w:rPr>
          <w:rFonts w:hint="eastAsia"/>
        </w:rPr>
        <w:t>值得注意的是，拼音输入法处理的是汉语拼音，而非直接识读汉字上的拼音标注。例如“新华字典”四字对应的拼音“xiǎo hóng zì diǎn”，需分词输入为“xiaohongzidian”或按词组输入。此机制源于汉语分词特殊性，要求用户对拼音组合有基础认知。对于生僻字或复杂词汇，部分输入法提供“拼音查字”功能，用户可先输入全拼再筛选最后的总结，如“miàoshì”匹配“庙释”或“妙示”需结合语境判断。</w:t>
      </w:r>
    </w:p>
    <w:p w14:paraId="33F79F72" w14:textId="77777777" w:rsidR="00341ED2" w:rsidRDefault="00341ED2">
      <w:pPr>
        <w:rPr>
          <w:rFonts w:hint="eastAsia"/>
        </w:rPr>
      </w:pPr>
    </w:p>
    <w:p w14:paraId="21F4FF2E" w14:textId="77777777" w:rsidR="00341ED2" w:rsidRDefault="00341ED2">
      <w:pPr>
        <w:rPr>
          <w:rFonts w:hint="eastAsia"/>
        </w:rPr>
      </w:pPr>
    </w:p>
    <w:p w14:paraId="270AB376" w14:textId="77777777" w:rsidR="00341ED2" w:rsidRDefault="00341ED2">
      <w:pPr>
        <w:rPr>
          <w:rFonts w:hint="eastAsia"/>
        </w:rPr>
      </w:pPr>
      <w:r>
        <w:rPr>
          <w:rFonts w:hint="eastAsia"/>
        </w:rPr>
        <w:t>技术演进带来的变革</w:t>
      </w:r>
    </w:p>
    <w:p w14:paraId="0B8A5357" w14:textId="77777777" w:rsidR="00341ED2" w:rsidRDefault="00341ED2">
      <w:pPr>
        <w:rPr>
          <w:rFonts w:hint="eastAsia"/>
        </w:rPr>
      </w:pPr>
      <w:r>
        <w:rPr>
          <w:rFonts w:hint="eastAsia"/>
        </w:rPr>
        <w:t>早期智能ABC等输入法需逐字拼音输入，现代输入法则支持整句联想。以搜狗输入法为例，其通过神经网络模型预测用户意图，可将“womenshenghuo”解析为“我们的生活”。双拼、五笔等替代输入法虽原理迥异，但本质仍服务于汉字输出。值得延伸的是，语音输入的兴起正在重塑输入形态，但其底层仍依赖拼音识别引擎作为中转桥梁。</w:t>
      </w:r>
    </w:p>
    <w:p w14:paraId="6353B48A" w14:textId="77777777" w:rsidR="00341ED2" w:rsidRDefault="00341ED2">
      <w:pPr>
        <w:rPr>
          <w:rFonts w:hint="eastAsia"/>
        </w:rPr>
      </w:pPr>
    </w:p>
    <w:p w14:paraId="057F3BB3" w14:textId="77777777" w:rsidR="00341ED2" w:rsidRDefault="00341ED2">
      <w:pPr>
        <w:rPr>
          <w:rFonts w:hint="eastAsia"/>
        </w:rPr>
      </w:pPr>
    </w:p>
    <w:p w14:paraId="1D9187FB" w14:textId="77777777" w:rsidR="00341ED2" w:rsidRDefault="00341ED2">
      <w:pPr>
        <w:rPr>
          <w:rFonts w:hint="eastAsia"/>
        </w:rPr>
      </w:pPr>
      <w:r>
        <w:rPr>
          <w:rFonts w:hint="eastAsia"/>
        </w:rPr>
        <w:t>跨平台应用的兼容策略</w:t>
      </w:r>
    </w:p>
    <w:p w14:paraId="294EBDFB" w14:textId="77777777" w:rsidR="00341ED2" w:rsidRDefault="00341ED2">
      <w:pPr>
        <w:rPr>
          <w:rFonts w:hint="eastAsia"/>
        </w:rPr>
      </w:pPr>
      <w:r>
        <w:rPr>
          <w:rFonts w:hint="eastAsia"/>
        </w:rPr>
        <w:t>不同操作系统对拼音输入的处理存在差异。Windows系统原生支持微软拼音，macOS则集成简体拼音。移动端输入法（如百度、讯飞）进一步优化了手写注音功能，允许用户通过笔画描摹汉字生成拼音。这种技术整合反映了输入法的多元化发展路径，未来或许会出现更智能的形音结合输入模式。</w:t>
      </w:r>
    </w:p>
    <w:p w14:paraId="0D377A0E" w14:textId="77777777" w:rsidR="00341ED2" w:rsidRDefault="00341ED2">
      <w:pPr>
        <w:rPr>
          <w:rFonts w:hint="eastAsia"/>
        </w:rPr>
      </w:pPr>
    </w:p>
    <w:p w14:paraId="7C5A3844" w14:textId="77777777" w:rsidR="00341ED2" w:rsidRDefault="00341ED2">
      <w:pPr>
        <w:rPr>
          <w:rFonts w:hint="eastAsia"/>
        </w:rPr>
      </w:pPr>
    </w:p>
    <w:p w14:paraId="6B06914C" w14:textId="77777777" w:rsidR="00341ED2" w:rsidRDefault="00341ED2">
      <w:pPr>
        <w:rPr>
          <w:rFonts w:hint="eastAsia"/>
        </w:rPr>
      </w:pPr>
      <w:r>
        <w:rPr>
          <w:rFonts w:hint="eastAsia"/>
        </w:rPr>
        <w:t>实际场景应用技巧</w:t>
      </w:r>
    </w:p>
    <w:p w14:paraId="204E0024" w14:textId="77777777" w:rsidR="00341ED2" w:rsidRDefault="00341ED2">
      <w:pPr>
        <w:rPr>
          <w:rFonts w:hint="eastAsia"/>
        </w:rPr>
      </w:pPr>
      <w:r>
        <w:rPr>
          <w:rFonts w:hint="eastAsia"/>
        </w:rPr>
        <w:t>在需要快速输入拼音的场景中，可善用快捷键操作。例如在Word中按下“Ctrl+Shift+Z”调出软键盘，选择拼音符号快速插入；手机端长按字母键可弹出带调符号选项。对于教学场景，推荐使用“汉典”等工具的拼音标注功能，可直接复制带调拼音文本。掌握输入法自定义短语功能，能大幅提升特定词组的输入效率。</w:t>
      </w:r>
    </w:p>
    <w:p w14:paraId="131B55EB" w14:textId="77777777" w:rsidR="00341ED2" w:rsidRDefault="00341ED2">
      <w:pPr>
        <w:rPr>
          <w:rFonts w:hint="eastAsia"/>
        </w:rPr>
      </w:pPr>
    </w:p>
    <w:p w14:paraId="30B91ED1" w14:textId="77777777" w:rsidR="00341ED2" w:rsidRDefault="00341ED2">
      <w:pPr>
        <w:rPr>
          <w:rFonts w:hint="eastAsia"/>
        </w:rPr>
      </w:pPr>
    </w:p>
    <w:p w14:paraId="557E303D" w14:textId="77777777" w:rsidR="00341ED2" w:rsidRDefault="00341ED2">
      <w:pPr>
        <w:rPr>
          <w:rFonts w:hint="eastAsia"/>
        </w:rPr>
      </w:pPr>
      <w:r>
        <w:rPr>
          <w:rFonts w:hint="eastAsia"/>
        </w:rPr>
        <w:t>未来展望：智能化与多模态输入</w:t>
      </w:r>
    </w:p>
    <w:p w14:paraId="13B13552" w14:textId="77777777" w:rsidR="00341ED2" w:rsidRDefault="00341ED2">
      <w:pPr>
        <w:rPr>
          <w:rFonts w:hint="eastAsia"/>
        </w:rPr>
      </w:pPr>
      <w:r>
        <w:rPr>
          <w:rFonts w:hint="eastAsia"/>
        </w:rPr>
        <w:t>随着AI技术成熟，输入法正从文本工具向智能助手进化。科大讯飞的离线语音输入已实现98%准确率，而百度输入法试点的AR手势输入，则开创了肢体操控文字的新可能。这些变革模糊了拼音的传统边界，但汉字与拼音的共生关系仍是中文信息化的核心纽带。未来输入法可能会弱化拼音显性存在，却在算法层面深化对汉语韵律的理解。</w:t>
      </w:r>
    </w:p>
    <w:p w14:paraId="7D756E73" w14:textId="77777777" w:rsidR="00341ED2" w:rsidRDefault="00341ED2">
      <w:pPr>
        <w:rPr>
          <w:rFonts w:hint="eastAsia"/>
        </w:rPr>
      </w:pPr>
    </w:p>
    <w:p w14:paraId="378FD98D" w14:textId="77777777" w:rsidR="00341ED2" w:rsidRDefault="00341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758C4" w14:textId="1D1B3368" w:rsidR="00A56CDA" w:rsidRDefault="00A56CDA"/>
    <w:sectPr w:rsidR="00A5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DA"/>
    <w:rsid w:val="00277131"/>
    <w:rsid w:val="00341ED2"/>
    <w:rsid w:val="00A5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178C5-4D91-4BC0-96DC-1A449FD0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