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D1B2C" w14:textId="77777777" w:rsidR="00CC03D7" w:rsidRDefault="00CC03D7">
      <w:pPr>
        <w:rPr>
          <w:rFonts w:hint="eastAsia"/>
        </w:rPr>
      </w:pPr>
      <w:r>
        <w:rPr>
          <w:rFonts w:hint="eastAsia"/>
        </w:rPr>
        <w:t>安瓿的拼音是什么意思</w:t>
      </w:r>
    </w:p>
    <w:p w14:paraId="6F1BFCF0" w14:textId="77777777" w:rsidR="00CC03D7" w:rsidRDefault="00CC03D7">
      <w:pPr>
        <w:rPr>
          <w:rFonts w:hint="eastAsia"/>
        </w:rPr>
      </w:pPr>
      <w:r>
        <w:rPr>
          <w:rFonts w:hint="eastAsia"/>
        </w:rPr>
        <w:t>安瓿（ān bù）这个词来源于拉丁语“ampulla”，在现代汉语中指一种小型密封玻璃容器，通常用于盛装注射用药物或化学试剂。这种容器因其独特的设计和使用场景而被广泛应用在医疗、制药以及实验室研究领域。安瓿的设计目的是为了保护内容物免受外界环境的影响，如空气、湿度等，从而确保药品或试剂的有效性和安全性。</w:t>
      </w:r>
    </w:p>
    <w:p w14:paraId="2ADC41C5" w14:textId="77777777" w:rsidR="00CC03D7" w:rsidRDefault="00CC03D7">
      <w:pPr>
        <w:rPr>
          <w:rFonts w:hint="eastAsia"/>
        </w:rPr>
      </w:pPr>
    </w:p>
    <w:p w14:paraId="0184C1A0" w14:textId="77777777" w:rsidR="00CC03D7" w:rsidRDefault="00CC03D7">
      <w:pPr>
        <w:rPr>
          <w:rFonts w:hint="eastAsia"/>
        </w:rPr>
      </w:pPr>
    </w:p>
    <w:p w14:paraId="1DCE913F" w14:textId="77777777" w:rsidR="00CC03D7" w:rsidRDefault="00CC03D7">
      <w:pPr>
        <w:rPr>
          <w:rFonts w:hint="eastAsia"/>
        </w:rPr>
      </w:pPr>
      <w:r>
        <w:rPr>
          <w:rFonts w:hint="eastAsia"/>
        </w:rPr>
        <w:t>安瓿的历史与演变</w:t>
      </w:r>
    </w:p>
    <w:p w14:paraId="71C88088" w14:textId="77777777" w:rsidR="00CC03D7" w:rsidRDefault="00CC03D7">
      <w:pPr>
        <w:rPr>
          <w:rFonts w:hint="eastAsia"/>
        </w:rPr>
      </w:pPr>
      <w:r>
        <w:rPr>
          <w:rFonts w:hint="eastAsia"/>
        </w:rPr>
        <w:t>安瓿的历史可以追溯到古代，当时人们已经开始使用各种形式的密封容器来保存珍贵的液体物质。然而，现代意义上的安瓿则是在19世纪随着医药工业的发展逐渐成型。最初，安瓿是由玻璃手工吹制而成，后来随着技术的进步，特别是自动化生产线的应用，使得安瓿的生产效率大大提高，成本也相应降低。安瓿不仅限于玻璃材质，还有塑料等其他材料制成的产品，以满足不同场合的需求。</w:t>
      </w:r>
    </w:p>
    <w:p w14:paraId="43108376" w14:textId="77777777" w:rsidR="00CC03D7" w:rsidRDefault="00CC03D7">
      <w:pPr>
        <w:rPr>
          <w:rFonts w:hint="eastAsia"/>
        </w:rPr>
      </w:pPr>
    </w:p>
    <w:p w14:paraId="14B841EF" w14:textId="77777777" w:rsidR="00CC03D7" w:rsidRDefault="00CC03D7">
      <w:pPr>
        <w:rPr>
          <w:rFonts w:hint="eastAsia"/>
        </w:rPr>
      </w:pPr>
    </w:p>
    <w:p w14:paraId="7E95EF00" w14:textId="77777777" w:rsidR="00CC03D7" w:rsidRDefault="00CC03D7">
      <w:pPr>
        <w:rPr>
          <w:rFonts w:hint="eastAsia"/>
        </w:rPr>
      </w:pPr>
      <w:r>
        <w:rPr>
          <w:rFonts w:hint="eastAsia"/>
        </w:rPr>
        <w:t>安瓿的制造与特性</w:t>
      </w:r>
    </w:p>
    <w:p w14:paraId="42ED3E40" w14:textId="77777777" w:rsidR="00CC03D7" w:rsidRDefault="00CC03D7">
      <w:pPr>
        <w:rPr>
          <w:rFonts w:hint="eastAsia"/>
        </w:rPr>
      </w:pPr>
      <w:r>
        <w:rPr>
          <w:rFonts w:hint="eastAsia"/>
        </w:rPr>
        <w:t>制造安瓿的过程涉及多个步骤，包括原料准备、成型、切割、清洗、干燥、检验等。每一步都需严格控制质量，以确保最终产品的安全性和可靠性。安瓿的一个显著特点是其颈部的特殊设计，通常采用细颈或薄颈结构，这样在打开时可以通过简单的折断操作实现无菌开启，避免了二次污染的风险。安瓿内部的压力分布也有助于保证在开启过程中不会造成内含物的飞溅。</w:t>
      </w:r>
    </w:p>
    <w:p w14:paraId="39A1DAB4" w14:textId="77777777" w:rsidR="00CC03D7" w:rsidRDefault="00CC03D7">
      <w:pPr>
        <w:rPr>
          <w:rFonts w:hint="eastAsia"/>
        </w:rPr>
      </w:pPr>
    </w:p>
    <w:p w14:paraId="45C2FBA8" w14:textId="77777777" w:rsidR="00CC03D7" w:rsidRDefault="00CC03D7">
      <w:pPr>
        <w:rPr>
          <w:rFonts w:hint="eastAsia"/>
        </w:rPr>
      </w:pPr>
    </w:p>
    <w:p w14:paraId="1CE0AB52" w14:textId="77777777" w:rsidR="00CC03D7" w:rsidRDefault="00CC03D7">
      <w:pPr>
        <w:rPr>
          <w:rFonts w:hint="eastAsia"/>
        </w:rPr>
      </w:pPr>
      <w:r>
        <w:rPr>
          <w:rFonts w:hint="eastAsia"/>
        </w:rPr>
        <w:t>安瓿的应用范围</w:t>
      </w:r>
    </w:p>
    <w:p w14:paraId="4C96FDBF" w14:textId="77777777" w:rsidR="00CC03D7" w:rsidRDefault="00CC03D7">
      <w:pPr>
        <w:rPr>
          <w:rFonts w:hint="eastAsia"/>
        </w:rPr>
      </w:pPr>
      <w:r>
        <w:rPr>
          <w:rFonts w:hint="eastAsia"/>
        </w:rPr>
        <w:t>由于其优异的密封性能和便于使用的特性，安瓿被广泛应用于医药领域，尤其是注射用药的包装上。在生物技术和化学实验室内，安瓿也是储存高纯度试剂的理想选择。对于一些对保存条件要求极为苛刻的物质来说，安瓿提供了一种有效的解决方案，能够最大程度地延长这些物质的有效期，保持其活性成分不被破坏。</w:t>
      </w:r>
    </w:p>
    <w:p w14:paraId="02E774EA" w14:textId="77777777" w:rsidR="00CC03D7" w:rsidRDefault="00CC03D7">
      <w:pPr>
        <w:rPr>
          <w:rFonts w:hint="eastAsia"/>
        </w:rPr>
      </w:pPr>
    </w:p>
    <w:p w14:paraId="465FF530" w14:textId="77777777" w:rsidR="00CC03D7" w:rsidRDefault="00CC03D7">
      <w:pPr>
        <w:rPr>
          <w:rFonts w:hint="eastAsia"/>
        </w:rPr>
      </w:pPr>
    </w:p>
    <w:p w14:paraId="4EFD182B" w14:textId="77777777" w:rsidR="00CC03D7" w:rsidRDefault="00CC03D7">
      <w:pPr>
        <w:rPr>
          <w:rFonts w:hint="eastAsia"/>
        </w:rPr>
      </w:pPr>
      <w:r>
        <w:rPr>
          <w:rFonts w:hint="eastAsia"/>
        </w:rPr>
        <w:t>未来展望</w:t>
      </w:r>
    </w:p>
    <w:p w14:paraId="481A81EB" w14:textId="77777777" w:rsidR="00CC03D7" w:rsidRDefault="00CC03D7">
      <w:pPr>
        <w:rPr>
          <w:rFonts w:hint="eastAsia"/>
        </w:rPr>
      </w:pPr>
      <w:r>
        <w:rPr>
          <w:rFonts w:hint="eastAsia"/>
        </w:rPr>
        <w:t>随着科学技术的不断发展，安瓿的设计和材料也在不断创新。例如，近年来出现了具有更高透明度、更强耐化学性的新材料安瓿，以及能够在极端环境下稳定保存样品的特种安瓿。这些进步不仅提高了安瓿的功能性，也拓宽了它们的应用领域。未来，我们有理由相信，通过持续的技术革新，安瓿将在更多领域发挥重要作用，并为人类健康和社会发展作出更大贡献。</w:t>
      </w:r>
    </w:p>
    <w:p w14:paraId="091236D4" w14:textId="77777777" w:rsidR="00CC03D7" w:rsidRDefault="00CC03D7">
      <w:pPr>
        <w:rPr>
          <w:rFonts w:hint="eastAsia"/>
        </w:rPr>
      </w:pPr>
    </w:p>
    <w:p w14:paraId="725B0DC0" w14:textId="77777777" w:rsidR="00CC03D7" w:rsidRDefault="00CC03D7">
      <w:pPr>
        <w:rPr>
          <w:rFonts w:hint="eastAsia"/>
        </w:rPr>
      </w:pPr>
      <w:r>
        <w:rPr>
          <w:rFonts w:hint="eastAsia"/>
        </w:rPr>
        <w:t>本文是由懂得生活网（dongdeshenghuo.com）为大家创作</w:t>
      </w:r>
    </w:p>
    <w:p w14:paraId="712E6B09" w14:textId="1ACE2B2D" w:rsidR="00561954" w:rsidRDefault="00561954"/>
    <w:sectPr w:rsidR="00561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54"/>
    <w:rsid w:val="00561954"/>
    <w:rsid w:val="009304C9"/>
    <w:rsid w:val="00CC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1DB8B-C35B-49B9-8505-039B0C6D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954"/>
    <w:rPr>
      <w:rFonts w:cstheme="majorBidi"/>
      <w:color w:val="2F5496" w:themeColor="accent1" w:themeShade="BF"/>
      <w:sz w:val="28"/>
      <w:szCs w:val="28"/>
    </w:rPr>
  </w:style>
  <w:style w:type="character" w:customStyle="1" w:styleId="50">
    <w:name w:val="标题 5 字符"/>
    <w:basedOn w:val="a0"/>
    <w:link w:val="5"/>
    <w:uiPriority w:val="9"/>
    <w:semiHidden/>
    <w:rsid w:val="00561954"/>
    <w:rPr>
      <w:rFonts w:cstheme="majorBidi"/>
      <w:color w:val="2F5496" w:themeColor="accent1" w:themeShade="BF"/>
      <w:sz w:val="24"/>
    </w:rPr>
  </w:style>
  <w:style w:type="character" w:customStyle="1" w:styleId="60">
    <w:name w:val="标题 6 字符"/>
    <w:basedOn w:val="a0"/>
    <w:link w:val="6"/>
    <w:uiPriority w:val="9"/>
    <w:semiHidden/>
    <w:rsid w:val="00561954"/>
    <w:rPr>
      <w:rFonts w:cstheme="majorBidi"/>
      <w:b/>
      <w:bCs/>
      <w:color w:val="2F5496" w:themeColor="accent1" w:themeShade="BF"/>
    </w:rPr>
  </w:style>
  <w:style w:type="character" w:customStyle="1" w:styleId="70">
    <w:name w:val="标题 7 字符"/>
    <w:basedOn w:val="a0"/>
    <w:link w:val="7"/>
    <w:uiPriority w:val="9"/>
    <w:semiHidden/>
    <w:rsid w:val="00561954"/>
    <w:rPr>
      <w:rFonts w:cstheme="majorBidi"/>
      <w:b/>
      <w:bCs/>
      <w:color w:val="595959" w:themeColor="text1" w:themeTint="A6"/>
    </w:rPr>
  </w:style>
  <w:style w:type="character" w:customStyle="1" w:styleId="80">
    <w:name w:val="标题 8 字符"/>
    <w:basedOn w:val="a0"/>
    <w:link w:val="8"/>
    <w:uiPriority w:val="9"/>
    <w:semiHidden/>
    <w:rsid w:val="00561954"/>
    <w:rPr>
      <w:rFonts w:cstheme="majorBidi"/>
      <w:color w:val="595959" w:themeColor="text1" w:themeTint="A6"/>
    </w:rPr>
  </w:style>
  <w:style w:type="character" w:customStyle="1" w:styleId="90">
    <w:name w:val="标题 9 字符"/>
    <w:basedOn w:val="a0"/>
    <w:link w:val="9"/>
    <w:uiPriority w:val="9"/>
    <w:semiHidden/>
    <w:rsid w:val="00561954"/>
    <w:rPr>
      <w:rFonts w:eastAsiaTheme="majorEastAsia" w:cstheme="majorBidi"/>
      <w:color w:val="595959" w:themeColor="text1" w:themeTint="A6"/>
    </w:rPr>
  </w:style>
  <w:style w:type="paragraph" w:styleId="a3">
    <w:name w:val="Title"/>
    <w:basedOn w:val="a"/>
    <w:next w:val="a"/>
    <w:link w:val="a4"/>
    <w:uiPriority w:val="10"/>
    <w:qFormat/>
    <w:rsid w:val="00561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954"/>
    <w:pPr>
      <w:spacing w:before="160"/>
      <w:jc w:val="center"/>
    </w:pPr>
    <w:rPr>
      <w:i/>
      <w:iCs/>
      <w:color w:val="404040" w:themeColor="text1" w:themeTint="BF"/>
    </w:rPr>
  </w:style>
  <w:style w:type="character" w:customStyle="1" w:styleId="a8">
    <w:name w:val="引用 字符"/>
    <w:basedOn w:val="a0"/>
    <w:link w:val="a7"/>
    <w:uiPriority w:val="29"/>
    <w:rsid w:val="00561954"/>
    <w:rPr>
      <w:i/>
      <w:iCs/>
      <w:color w:val="404040" w:themeColor="text1" w:themeTint="BF"/>
    </w:rPr>
  </w:style>
  <w:style w:type="paragraph" w:styleId="a9">
    <w:name w:val="List Paragraph"/>
    <w:basedOn w:val="a"/>
    <w:uiPriority w:val="34"/>
    <w:qFormat/>
    <w:rsid w:val="00561954"/>
    <w:pPr>
      <w:ind w:left="720"/>
      <w:contextualSpacing/>
    </w:pPr>
  </w:style>
  <w:style w:type="character" w:styleId="aa">
    <w:name w:val="Intense Emphasis"/>
    <w:basedOn w:val="a0"/>
    <w:uiPriority w:val="21"/>
    <w:qFormat/>
    <w:rsid w:val="00561954"/>
    <w:rPr>
      <w:i/>
      <w:iCs/>
      <w:color w:val="2F5496" w:themeColor="accent1" w:themeShade="BF"/>
    </w:rPr>
  </w:style>
  <w:style w:type="paragraph" w:styleId="ab">
    <w:name w:val="Intense Quote"/>
    <w:basedOn w:val="a"/>
    <w:next w:val="a"/>
    <w:link w:val="ac"/>
    <w:uiPriority w:val="30"/>
    <w:qFormat/>
    <w:rsid w:val="00561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954"/>
    <w:rPr>
      <w:i/>
      <w:iCs/>
      <w:color w:val="2F5496" w:themeColor="accent1" w:themeShade="BF"/>
    </w:rPr>
  </w:style>
  <w:style w:type="character" w:styleId="ad">
    <w:name w:val="Intense Reference"/>
    <w:basedOn w:val="a0"/>
    <w:uiPriority w:val="32"/>
    <w:qFormat/>
    <w:rsid w:val="00561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