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29AC7" w14:textId="77777777" w:rsidR="00BB2CA3" w:rsidRDefault="00BB2CA3">
      <w:pPr>
        <w:rPr>
          <w:rFonts w:hint="eastAsia"/>
        </w:rPr>
      </w:pPr>
      <w:r>
        <w:rPr>
          <w:rFonts w:hint="eastAsia"/>
        </w:rPr>
        <w:t>唱反调的拼音</w:t>
      </w:r>
    </w:p>
    <w:p w14:paraId="62D1C631" w14:textId="77777777" w:rsidR="00BB2CA3" w:rsidRDefault="00BB2CA3">
      <w:pPr>
        <w:rPr>
          <w:rFonts w:hint="eastAsia"/>
        </w:rPr>
      </w:pPr>
      <w:r>
        <w:rPr>
          <w:rFonts w:hint="eastAsia"/>
        </w:rPr>
        <w:t>“唱反调”的拼音是“chàng fǎn diào” 。“唱反调”是一个在日常生活中十分常见的词语，它生动形象地描绘了一种与他人观点、行为背道而驰的行为表现。</w:t>
      </w:r>
    </w:p>
    <w:p w14:paraId="2560B1AD" w14:textId="77777777" w:rsidR="00BB2CA3" w:rsidRDefault="00BB2CA3">
      <w:pPr>
        <w:rPr>
          <w:rFonts w:hint="eastAsia"/>
        </w:rPr>
      </w:pPr>
    </w:p>
    <w:p w14:paraId="023F2F60" w14:textId="77777777" w:rsidR="00BB2CA3" w:rsidRDefault="00BB2CA3">
      <w:pPr>
        <w:rPr>
          <w:rFonts w:hint="eastAsia"/>
        </w:rPr>
      </w:pPr>
    </w:p>
    <w:p w14:paraId="72E8FA5A" w14:textId="77777777" w:rsidR="00BB2CA3" w:rsidRDefault="00BB2CA3">
      <w:pPr>
        <w:rPr>
          <w:rFonts w:hint="eastAsia"/>
        </w:rPr>
      </w:pPr>
      <w:r>
        <w:rPr>
          <w:rFonts w:hint="eastAsia"/>
        </w:rPr>
        <w:t>“唱反调”词语本意剖析</w:t>
      </w:r>
    </w:p>
    <w:p w14:paraId="553B957F" w14:textId="77777777" w:rsidR="00BB2CA3" w:rsidRDefault="00BB2CA3">
      <w:pPr>
        <w:rPr>
          <w:rFonts w:hint="eastAsia"/>
        </w:rPr>
      </w:pPr>
      <w:r>
        <w:rPr>
          <w:rFonts w:hint="eastAsia"/>
        </w:rPr>
        <w:t>“唱反调”，从字面意思理解，“唱”有宣扬、主张的含义，“反调”则明显表示与正调、主流观点或主流行为相反的意思。当人们说某人“唱反调”时，通常意味着这个人在同一问题上，故意提出和大多数人、权威或者既定规则不一样的看法和做法。例如，在一场关于城市规划的讨论会上，大多数人主张建设大型购物中心以促进经济发展，而有一位居民却坚持认为应该把这块地建成大型图书馆以提升居民文化素养，这位居民的观点在当时的情境下就有点“唱反调”的意味。</w:t>
      </w:r>
    </w:p>
    <w:p w14:paraId="4873FA46" w14:textId="77777777" w:rsidR="00BB2CA3" w:rsidRDefault="00BB2CA3">
      <w:pPr>
        <w:rPr>
          <w:rFonts w:hint="eastAsia"/>
        </w:rPr>
      </w:pPr>
    </w:p>
    <w:p w14:paraId="6FB3098A" w14:textId="77777777" w:rsidR="00BB2CA3" w:rsidRDefault="00BB2CA3">
      <w:pPr>
        <w:rPr>
          <w:rFonts w:hint="eastAsia"/>
        </w:rPr>
      </w:pPr>
    </w:p>
    <w:p w14:paraId="0EDC9682" w14:textId="77777777" w:rsidR="00BB2CA3" w:rsidRDefault="00BB2CA3">
      <w:pPr>
        <w:rPr>
          <w:rFonts w:hint="eastAsia"/>
        </w:rPr>
      </w:pPr>
      <w:r>
        <w:rPr>
          <w:rFonts w:hint="eastAsia"/>
        </w:rPr>
        <w:t>“唱反调”在不同场景中的体现</w:t>
      </w:r>
    </w:p>
    <w:p w14:paraId="2B1278C8" w14:textId="77777777" w:rsidR="00BB2CA3" w:rsidRDefault="00BB2CA3">
      <w:pPr>
        <w:rPr>
          <w:rFonts w:hint="eastAsia"/>
        </w:rPr>
      </w:pPr>
      <w:r>
        <w:rPr>
          <w:rFonts w:hint="eastAsia"/>
        </w:rPr>
        <w:t>在家庭场景中，孩子有时会和父母“唱反调”。孩子可能想要在晚上熬夜玩游戏，父母担心影响学习和第二天的精神状态而制止，孩子却固执己见，这就是典型的唱反调行为，源于孩子和父母在观念和利益诉求上存在分歧。</w:t>
      </w:r>
    </w:p>
    <w:p w14:paraId="4F404F56" w14:textId="77777777" w:rsidR="00BB2CA3" w:rsidRDefault="00BB2CA3">
      <w:pPr>
        <w:rPr>
          <w:rFonts w:hint="eastAsia"/>
        </w:rPr>
      </w:pPr>
    </w:p>
    <w:p w14:paraId="6B7F1955" w14:textId="77777777" w:rsidR="00BB2CA3" w:rsidRDefault="00BB2CA3">
      <w:pPr>
        <w:rPr>
          <w:rFonts w:hint="eastAsia"/>
        </w:rPr>
      </w:pPr>
    </w:p>
    <w:p w14:paraId="253669BA" w14:textId="77777777" w:rsidR="00BB2CA3" w:rsidRDefault="00BB2CA3">
      <w:pPr>
        <w:rPr>
          <w:rFonts w:hint="eastAsia"/>
        </w:rPr>
      </w:pPr>
      <w:r>
        <w:rPr>
          <w:rFonts w:hint="eastAsia"/>
        </w:rPr>
        <w:t>“唱反调”的负面影响及积极意义</w:t>
      </w:r>
    </w:p>
    <w:p w14:paraId="08D719EC" w14:textId="77777777" w:rsidR="00BB2CA3" w:rsidRDefault="00BB2CA3">
      <w:pPr>
        <w:rPr>
          <w:rFonts w:hint="eastAsia"/>
        </w:rPr>
      </w:pPr>
      <w:r>
        <w:rPr>
          <w:rFonts w:hint="eastAsia"/>
        </w:rPr>
        <w:t>“唱反调”往往具有两面性。从消极方面看，如果一个人总是无端地“唱反调”，不顾及场合和他人感受，这可能会破坏团队的和谐氛围，阻碍工作的正常推进。在一些团队合作项目中，有人总是为了反对而反对，不提出建设性的解决方案，这会让整个团队的协作效率大打折扣。</w:t>
      </w:r>
    </w:p>
    <w:p w14:paraId="0420AF04" w14:textId="77777777" w:rsidR="00BB2CA3" w:rsidRDefault="00BB2CA3">
      <w:pPr>
        <w:rPr>
          <w:rFonts w:hint="eastAsia"/>
        </w:rPr>
      </w:pPr>
    </w:p>
    <w:p w14:paraId="58D037A1" w14:textId="77777777" w:rsidR="00BB2CA3" w:rsidRDefault="00BB2CA3">
      <w:pPr>
        <w:rPr>
          <w:rFonts w:hint="eastAsia"/>
        </w:rPr>
      </w:pPr>
    </w:p>
    <w:p w14:paraId="7615B702" w14:textId="77777777" w:rsidR="00BB2CA3" w:rsidRDefault="00BB2CA3">
      <w:pPr>
        <w:rPr>
          <w:rFonts w:hint="eastAsia"/>
        </w:rPr>
      </w:pPr>
      <w:r>
        <w:rPr>
          <w:rFonts w:hint="eastAsia"/>
        </w:rPr>
        <w:t>然而，“唱反调”也有积极的一面。在科学研究和社会变革中，很多伟大的创新和进步就源于对既有观念和方法的质疑。哥白尼提出日心说，在当时的社会环境下，几乎是对传统地心说的“唱反调”，但正是这种“唱反调”推动了科学的前进。所以，我们不应一味地排斥“唱反调”，而要分清其背后的原因和目的。</w:t>
      </w:r>
    </w:p>
    <w:p w14:paraId="2C7B34FE" w14:textId="77777777" w:rsidR="00BB2CA3" w:rsidRDefault="00BB2CA3">
      <w:pPr>
        <w:rPr>
          <w:rFonts w:hint="eastAsia"/>
        </w:rPr>
      </w:pPr>
    </w:p>
    <w:p w14:paraId="34CE955C" w14:textId="77777777" w:rsidR="00BB2CA3" w:rsidRDefault="00BB2CA3">
      <w:pPr>
        <w:rPr>
          <w:rFonts w:hint="eastAsia"/>
        </w:rPr>
      </w:pPr>
    </w:p>
    <w:p w14:paraId="0DF626D5" w14:textId="77777777" w:rsidR="00BB2CA3" w:rsidRDefault="00BB2CA3">
      <w:pPr>
        <w:rPr>
          <w:rFonts w:hint="eastAsia"/>
        </w:rPr>
      </w:pPr>
      <w:r>
        <w:rPr>
          <w:rFonts w:hint="eastAsia"/>
        </w:rPr>
        <w:t>正确对待“唱反调”的态度</w:t>
      </w:r>
    </w:p>
    <w:p w14:paraId="6E31A37C" w14:textId="77777777" w:rsidR="00BB2CA3" w:rsidRDefault="00BB2CA3">
      <w:pPr>
        <w:rPr>
          <w:rFonts w:hint="eastAsia"/>
        </w:rPr>
      </w:pPr>
      <w:r>
        <w:rPr>
          <w:rFonts w:hint="eastAsia"/>
        </w:rPr>
        <w:t>当我们面对他人的“唱反调”时，应该秉持理性、客观和包容的态度。如果是合理的“唱反调”，我们应该给予尊重和关注，从不同的观点和思路中汲取营养，这有助于我们拓宽视野，找到更好的解决问题的方法。但如果是不顾大局、纯粹为了捣乱的“唱反调”，我们则需要采取恰当的方式进行沟通和引导，让其明白行为的后果。</w:t>
      </w:r>
    </w:p>
    <w:p w14:paraId="6A31C546" w14:textId="77777777" w:rsidR="00BB2CA3" w:rsidRDefault="00BB2CA3">
      <w:pPr>
        <w:rPr>
          <w:rFonts w:hint="eastAsia"/>
        </w:rPr>
      </w:pPr>
    </w:p>
    <w:p w14:paraId="0493159C" w14:textId="77777777" w:rsidR="00BB2CA3" w:rsidRDefault="00BB2CA3">
      <w:pPr>
        <w:rPr>
          <w:rFonts w:hint="eastAsia"/>
        </w:rPr>
      </w:pPr>
    </w:p>
    <w:p w14:paraId="2CDCF090" w14:textId="77777777" w:rsidR="00BB2CA3" w:rsidRDefault="00BB2CA3">
      <w:pPr>
        <w:rPr>
          <w:rFonts w:hint="eastAsia"/>
        </w:rPr>
      </w:pPr>
      <w:r>
        <w:rPr>
          <w:rFonts w:hint="eastAsia"/>
        </w:rPr>
        <w:t>如何避免不当的“唱反调”</w:t>
      </w:r>
    </w:p>
    <w:p w14:paraId="76FC0B8B" w14:textId="77777777" w:rsidR="00BB2CA3" w:rsidRDefault="00BB2CA3">
      <w:pPr>
        <w:rPr>
          <w:rFonts w:hint="eastAsia"/>
        </w:rPr>
      </w:pPr>
      <w:r>
        <w:rPr>
          <w:rFonts w:hint="eastAsia"/>
        </w:rPr>
        <w:t>从个人角度出发，为了减少做出不当“唱反调”的情况，我们需要不断学习，提升自己的认知水平和沟通能力。当我们与他人产生分歧时，要充分表达自己的想法，同时也要倾听对方的意见，这样既能让观点得以阐述，又能维护良好的关系。在团体中，也可以建立合理的沟通机制，鼓励成员在合适的时间和场合提出不同的意见，通过民主的决策方式平衡各种观点，这样能最大程度地减少“唱反调”带来的负面效应 。</w:t>
      </w:r>
    </w:p>
    <w:p w14:paraId="308010B1" w14:textId="77777777" w:rsidR="00BB2CA3" w:rsidRDefault="00BB2CA3">
      <w:pPr>
        <w:rPr>
          <w:rFonts w:hint="eastAsia"/>
        </w:rPr>
      </w:pPr>
    </w:p>
    <w:p w14:paraId="5CAFB848" w14:textId="77777777" w:rsidR="00BB2CA3" w:rsidRDefault="00BB2CA3">
      <w:pPr>
        <w:rPr>
          <w:rFonts w:hint="eastAsia"/>
        </w:rPr>
      </w:pPr>
    </w:p>
    <w:p w14:paraId="3E8B4EA5" w14:textId="77777777" w:rsidR="00BB2CA3" w:rsidRDefault="00BB2CA3">
      <w:pPr>
        <w:rPr>
          <w:rFonts w:hint="eastAsia"/>
        </w:rPr>
      </w:pPr>
      <w:r>
        <w:rPr>
          <w:rFonts w:hint="eastAsia"/>
        </w:rPr>
        <w:t>“唱反调”在文化中的体现</w:t>
      </w:r>
    </w:p>
    <w:p w14:paraId="3065DD2B" w14:textId="77777777" w:rsidR="00BB2CA3" w:rsidRDefault="00BB2CA3">
      <w:pPr>
        <w:rPr>
          <w:rFonts w:hint="eastAsia"/>
        </w:rPr>
      </w:pPr>
      <w:r>
        <w:rPr>
          <w:rFonts w:hint="eastAsia"/>
        </w:rPr>
        <w:t>在不同文化中，“唱反调”也有不同的解读。有些文化崇尚多元包容，更愿意接受不同的声音；而有些文化相对保守，可能对“唱反调”的行为更加谨慎。了解这些文化差异有助于我们更好地理解不同情境下“唱反调”现象背后的复杂内涵 。</w:t>
      </w:r>
    </w:p>
    <w:p w14:paraId="626C924F" w14:textId="77777777" w:rsidR="00BB2CA3" w:rsidRDefault="00BB2CA3">
      <w:pPr>
        <w:rPr>
          <w:rFonts w:hint="eastAsia"/>
        </w:rPr>
      </w:pPr>
    </w:p>
    <w:p w14:paraId="7F133A52" w14:textId="77777777" w:rsidR="00BB2CA3" w:rsidRDefault="00BB2CA3">
      <w:pPr>
        <w:rPr>
          <w:rFonts w:hint="eastAsia"/>
        </w:rPr>
      </w:pPr>
    </w:p>
    <w:p w14:paraId="7198F73A" w14:textId="77777777" w:rsidR="00BB2CA3" w:rsidRDefault="00BB2CA3">
      <w:pPr>
        <w:rPr>
          <w:rFonts w:hint="eastAsia"/>
        </w:rPr>
      </w:pPr>
      <w:r>
        <w:rPr>
          <w:rFonts w:hint="eastAsia"/>
        </w:rPr>
        <w:t>总结“唱反调”这一现象</w:t>
      </w:r>
    </w:p>
    <w:p w14:paraId="700D494B" w14:textId="77777777" w:rsidR="00BB2CA3" w:rsidRDefault="00BB2CA3">
      <w:pPr>
        <w:rPr>
          <w:rFonts w:hint="eastAsia"/>
        </w:rPr>
      </w:pPr>
      <w:r>
        <w:rPr>
          <w:rFonts w:hint="eastAsia"/>
        </w:rPr>
        <w:t>“唱反调”是一个富有内涵又十分复杂的社会现象。正确认识和处理“唱反调”，无论是对于个人的成长、人际关系的维护，还是对于社会的发展和社会的创新，都有着不可忽视的重要意义 。</w:t>
      </w:r>
    </w:p>
    <w:p w14:paraId="4CF44006" w14:textId="77777777" w:rsidR="00BB2CA3" w:rsidRDefault="00BB2CA3">
      <w:pPr>
        <w:rPr>
          <w:rFonts w:hint="eastAsia"/>
        </w:rPr>
      </w:pPr>
    </w:p>
    <w:p w14:paraId="7839757F" w14:textId="77777777" w:rsidR="00BB2CA3" w:rsidRDefault="00BB2CA3">
      <w:pPr>
        <w:rPr>
          <w:rFonts w:hint="eastAsia"/>
        </w:rPr>
      </w:pPr>
      <w:r>
        <w:rPr>
          <w:rFonts w:hint="eastAsia"/>
        </w:rPr>
        <w:t>本文是由懂得生活网（dongdeshenghuo.com）为大家创作</w:t>
      </w:r>
    </w:p>
    <w:p w14:paraId="6830BC7B" w14:textId="5148FDB2" w:rsidR="0083705C" w:rsidRDefault="0083705C"/>
    <w:sectPr w:rsidR="00837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5C"/>
    <w:rsid w:val="00277131"/>
    <w:rsid w:val="0083705C"/>
    <w:rsid w:val="00BB2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9C36A4-6C5F-4C98-9769-9349CC37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0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0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0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0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0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0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0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0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0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0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0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0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05C"/>
    <w:rPr>
      <w:rFonts w:cstheme="majorBidi"/>
      <w:color w:val="2F5496" w:themeColor="accent1" w:themeShade="BF"/>
      <w:sz w:val="28"/>
      <w:szCs w:val="28"/>
    </w:rPr>
  </w:style>
  <w:style w:type="character" w:customStyle="1" w:styleId="50">
    <w:name w:val="标题 5 字符"/>
    <w:basedOn w:val="a0"/>
    <w:link w:val="5"/>
    <w:uiPriority w:val="9"/>
    <w:semiHidden/>
    <w:rsid w:val="0083705C"/>
    <w:rPr>
      <w:rFonts w:cstheme="majorBidi"/>
      <w:color w:val="2F5496" w:themeColor="accent1" w:themeShade="BF"/>
      <w:sz w:val="24"/>
    </w:rPr>
  </w:style>
  <w:style w:type="character" w:customStyle="1" w:styleId="60">
    <w:name w:val="标题 6 字符"/>
    <w:basedOn w:val="a0"/>
    <w:link w:val="6"/>
    <w:uiPriority w:val="9"/>
    <w:semiHidden/>
    <w:rsid w:val="0083705C"/>
    <w:rPr>
      <w:rFonts w:cstheme="majorBidi"/>
      <w:b/>
      <w:bCs/>
      <w:color w:val="2F5496" w:themeColor="accent1" w:themeShade="BF"/>
    </w:rPr>
  </w:style>
  <w:style w:type="character" w:customStyle="1" w:styleId="70">
    <w:name w:val="标题 7 字符"/>
    <w:basedOn w:val="a0"/>
    <w:link w:val="7"/>
    <w:uiPriority w:val="9"/>
    <w:semiHidden/>
    <w:rsid w:val="0083705C"/>
    <w:rPr>
      <w:rFonts w:cstheme="majorBidi"/>
      <w:b/>
      <w:bCs/>
      <w:color w:val="595959" w:themeColor="text1" w:themeTint="A6"/>
    </w:rPr>
  </w:style>
  <w:style w:type="character" w:customStyle="1" w:styleId="80">
    <w:name w:val="标题 8 字符"/>
    <w:basedOn w:val="a0"/>
    <w:link w:val="8"/>
    <w:uiPriority w:val="9"/>
    <w:semiHidden/>
    <w:rsid w:val="0083705C"/>
    <w:rPr>
      <w:rFonts w:cstheme="majorBidi"/>
      <w:color w:val="595959" w:themeColor="text1" w:themeTint="A6"/>
    </w:rPr>
  </w:style>
  <w:style w:type="character" w:customStyle="1" w:styleId="90">
    <w:name w:val="标题 9 字符"/>
    <w:basedOn w:val="a0"/>
    <w:link w:val="9"/>
    <w:uiPriority w:val="9"/>
    <w:semiHidden/>
    <w:rsid w:val="0083705C"/>
    <w:rPr>
      <w:rFonts w:eastAsiaTheme="majorEastAsia" w:cstheme="majorBidi"/>
      <w:color w:val="595959" w:themeColor="text1" w:themeTint="A6"/>
    </w:rPr>
  </w:style>
  <w:style w:type="paragraph" w:styleId="a3">
    <w:name w:val="Title"/>
    <w:basedOn w:val="a"/>
    <w:next w:val="a"/>
    <w:link w:val="a4"/>
    <w:uiPriority w:val="10"/>
    <w:qFormat/>
    <w:rsid w:val="008370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0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0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0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05C"/>
    <w:pPr>
      <w:spacing w:before="160"/>
      <w:jc w:val="center"/>
    </w:pPr>
    <w:rPr>
      <w:i/>
      <w:iCs/>
      <w:color w:val="404040" w:themeColor="text1" w:themeTint="BF"/>
    </w:rPr>
  </w:style>
  <w:style w:type="character" w:customStyle="1" w:styleId="a8">
    <w:name w:val="引用 字符"/>
    <w:basedOn w:val="a0"/>
    <w:link w:val="a7"/>
    <w:uiPriority w:val="29"/>
    <w:rsid w:val="0083705C"/>
    <w:rPr>
      <w:i/>
      <w:iCs/>
      <w:color w:val="404040" w:themeColor="text1" w:themeTint="BF"/>
    </w:rPr>
  </w:style>
  <w:style w:type="paragraph" w:styleId="a9">
    <w:name w:val="List Paragraph"/>
    <w:basedOn w:val="a"/>
    <w:uiPriority w:val="34"/>
    <w:qFormat/>
    <w:rsid w:val="0083705C"/>
    <w:pPr>
      <w:ind w:left="720"/>
      <w:contextualSpacing/>
    </w:pPr>
  </w:style>
  <w:style w:type="character" w:styleId="aa">
    <w:name w:val="Intense Emphasis"/>
    <w:basedOn w:val="a0"/>
    <w:uiPriority w:val="21"/>
    <w:qFormat/>
    <w:rsid w:val="0083705C"/>
    <w:rPr>
      <w:i/>
      <w:iCs/>
      <w:color w:val="2F5496" w:themeColor="accent1" w:themeShade="BF"/>
    </w:rPr>
  </w:style>
  <w:style w:type="paragraph" w:styleId="ab">
    <w:name w:val="Intense Quote"/>
    <w:basedOn w:val="a"/>
    <w:next w:val="a"/>
    <w:link w:val="ac"/>
    <w:uiPriority w:val="30"/>
    <w:qFormat/>
    <w:rsid w:val="008370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05C"/>
    <w:rPr>
      <w:i/>
      <w:iCs/>
      <w:color w:val="2F5496" w:themeColor="accent1" w:themeShade="BF"/>
    </w:rPr>
  </w:style>
  <w:style w:type="character" w:styleId="ad">
    <w:name w:val="Intense Reference"/>
    <w:basedOn w:val="a0"/>
    <w:uiPriority w:val="32"/>
    <w:qFormat/>
    <w:rsid w:val="008370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2025-08-21T02:23:00Z</dcterms:created>
  <dcterms:modified xsi:type="dcterms:W3CDTF">2025-08-21T02:23:00Z</dcterms:modified>
</cp:coreProperties>
</file>