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44CD" w14:textId="77777777" w:rsidR="0016211F" w:rsidRDefault="0016211F">
      <w:pPr>
        <w:rPr>
          <w:rFonts w:hint="eastAsia"/>
        </w:rPr>
      </w:pPr>
      <w:r>
        <w:rPr>
          <w:rFonts w:hint="eastAsia"/>
        </w:rPr>
        <w:t>桂澜路的拼音怎么写</w:t>
      </w:r>
    </w:p>
    <w:p w14:paraId="7B18E6B0" w14:textId="77777777" w:rsidR="0016211F" w:rsidRDefault="0016211F">
      <w:pPr>
        <w:rPr>
          <w:rFonts w:hint="eastAsia"/>
        </w:rPr>
      </w:pPr>
      <w:r>
        <w:rPr>
          <w:rFonts w:hint="eastAsia"/>
        </w:rPr>
        <w:t>在汉语拼音中，每个汉字都有其对应的音节表示。对于“桂澜路”这三个字，我们可以根据汉语拼音方案来写出它们的拼音形式。“桂”字的拼音是 “guì”，这是一个四声（去声）的音节，代表了一种降调。接着，“澜”字的拼音为 “lán”，是一个阳平声（第二声），意味着声音要从低到高扬起。“路”字的拼音写作 “lù”，它也是一个去声（第四声）的音节。</w:t>
      </w:r>
    </w:p>
    <w:p w14:paraId="7478FB8C" w14:textId="77777777" w:rsidR="0016211F" w:rsidRDefault="0016211F">
      <w:pPr>
        <w:rPr>
          <w:rFonts w:hint="eastAsia"/>
        </w:rPr>
      </w:pPr>
    </w:p>
    <w:p w14:paraId="093DAD6D" w14:textId="77777777" w:rsidR="0016211F" w:rsidRDefault="00162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E72AC" w14:textId="77777777" w:rsidR="0016211F" w:rsidRDefault="0016211F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0238D1FE" w14:textId="77777777" w:rsidR="0016211F" w:rsidRDefault="0016211F">
      <w:pPr>
        <w:rPr>
          <w:rFonts w:hint="eastAsia"/>
        </w:rPr>
      </w:pPr>
      <w:r>
        <w:rPr>
          <w:rFonts w:hint="eastAsia"/>
        </w:rPr>
        <w:t>汉语拼音不仅是学习中文发音的基础工具，也是中国国内和国际交流的重要桥梁。对于非母语者来说，掌握正确的拼音可以帮助他们更好地理解和使用中文。而对本地人而言，准确地书写地名、人名等专有名词的拼音形式，在正式文件、学术研究以及国际交往中尤为重要。因此，了解并正确运用“桂澜路”的拼音，即 “Guì lán lù”，有助于促进信息的准确传递。</w:t>
      </w:r>
    </w:p>
    <w:p w14:paraId="26897B03" w14:textId="77777777" w:rsidR="0016211F" w:rsidRDefault="0016211F">
      <w:pPr>
        <w:rPr>
          <w:rFonts w:hint="eastAsia"/>
        </w:rPr>
      </w:pPr>
    </w:p>
    <w:p w14:paraId="6AE33B1C" w14:textId="77777777" w:rsidR="0016211F" w:rsidRDefault="00162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5F31A" w14:textId="77777777" w:rsidR="0016211F" w:rsidRDefault="0016211F">
      <w:pPr>
        <w:rPr>
          <w:rFonts w:hint="eastAsia"/>
        </w:rPr>
      </w:pPr>
      <w:r>
        <w:rPr>
          <w:rFonts w:hint="eastAsia"/>
        </w:rPr>
        <w:t>桂澜路的地理与文化背景</w:t>
      </w:r>
    </w:p>
    <w:p w14:paraId="6D4107A2" w14:textId="77777777" w:rsidR="0016211F" w:rsidRDefault="0016211F">
      <w:pPr>
        <w:rPr>
          <w:rFonts w:hint="eastAsia"/>
        </w:rPr>
      </w:pPr>
      <w:r>
        <w:rPr>
          <w:rFonts w:hint="eastAsia"/>
        </w:rPr>
        <w:t>桂澜路位于中国的某个特定区域，可能是一条具有地方特色的道路，它或许见证了城市的发展变迁，承载着当地的历史记忆。在某些情况下，道路的名字可能会蕴含着深厚的文化内涵或纪念意义。比如，“桂”可以让人联想到桂花树，象征着美好和纯洁；“澜”则使人想象到波澜壮阔的景象，暗示着活力与动感；而“路”则简单直接地表达了这是一条连接不同地点的道路。所以，当我们提到“Guì lán lù”时，不仅仅是说出了一串拼音字母，更是在讲述一个地方的故事。</w:t>
      </w:r>
    </w:p>
    <w:p w14:paraId="029F7D5F" w14:textId="77777777" w:rsidR="0016211F" w:rsidRDefault="0016211F">
      <w:pPr>
        <w:rPr>
          <w:rFonts w:hint="eastAsia"/>
        </w:rPr>
      </w:pPr>
    </w:p>
    <w:p w14:paraId="0678E242" w14:textId="77777777" w:rsidR="0016211F" w:rsidRDefault="00162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1402" w14:textId="77777777" w:rsidR="0016211F" w:rsidRDefault="0016211F">
      <w:pPr>
        <w:rPr>
          <w:rFonts w:hint="eastAsia"/>
        </w:rPr>
      </w:pPr>
      <w:r>
        <w:rPr>
          <w:rFonts w:hint="eastAsia"/>
        </w:rPr>
        <w:t>最后的总结</w:t>
      </w:r>
    </w:p>
    <w:p w14:paraId="3AAE56F1" w14:textId="77777777" w:rsidR="0016211F" w:rsidRDefault="0016211F">
      <w:pPr>
        <w:rPr>
          <w:rFonts w:hint="eastAsia"/>
        </w:rPr>
      </w:pPr>
      <w:r>
        <w:rPr>
          <w:rFonts w:hint="eastAsia"/>
        </w:rPr>
        <w:t>“桂澜路”的拼音应当写作 “Guì lán lù”。通过这个简单的例子，我们不仅学会了如何用汉语拼音表达地名，还了解到背后所涉及的语言学知识及其潜在的文化价值。无论是为了个人学习还是专业需求，掌握正确的拼音书写方式都是十分必要的。希望本文能够帮助读者更加深入地理解汉语拼音的应用，并激发大家对中国语言文化的兴趣。</w:t>
      </w:r>
    </w:p>
    <w:p w14:paraId="30514D22" w14:textId="77777777" w:rsidR="0016211F" w:rsidRDefault="0016211F">
      <w:pPr>
        <w:rPr>
          <w:rFonts w:hint="eastAsia"/>
        </w:rPr>
      </w:pPr>
    </w:p>
    <w:p w14:paraId="4B811C5D" w14:textId="77777777" w:rsidR="0016211F" w:rsidRDefault="00162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20DC6" w14:textId="034D6750" w:rsidR="005268F0" w:rsidRDefault="005268F0"/>
    <w:sectPr w:rsidR="00526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F0"/>
    <w:rsid w:val="0016211F"/>
    <w:rsid w:val="005268F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B0B5D-4954-44DF-8AA0-80486BFC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