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10648" w14:textId="77777777" w:rsidR="002F56F7" w:rsidRDefault="002F56F7">
      <w:pPr>
        <w:rPr>
          <w:rFonts w:hint="eastAsia"/>
        </w:rPr>
      </w:pPr>
      <w:r>
        <w:rPr>
          <w:rFonts w:hint="eastAsia"/>
        </w:rPr>
        <w:t>chī ròu：中国饮食文化中的重要元素</w:t>
      </w:r>
    </w:p>
    <w:p w14:paraId="5C41C280" w14:textId="77777777" w:rsidR="002F56F7" w:rsidRDefault="002F56F7">
      <w:pPr>
        <w:rPr>
          <w:rFonts w:hint="eastAsia"/>
        </w:rPr>
      </w:pPr>
      <w:r>
        <w:rPr>
          <w:rFonts w:hint="eastAsia"/>
        </w:rPr>
        <w:t>在中国，?"吃肉"的拼音是"chī ròu"?，是人们日常生活中不可或缺的一部分。肉类在中华饮食文化中占据着重要的位置，不仅因为其美味，更因为它所承载的历史和文化意义。从古至今，无论是祭祀祖先、庆祝节日还是家庭聚会，肉食都扮演了举足轻重的角色。</w:t>
      </w:r>
    </w:p>
    <w:p w14:paraId="707798E5" w14:textId="77777777" w:rsidR="002F56F7" w:rsidRDefault="002F56F7">
      <w:pPr>
        <w:rPr>
          <w:rFonts w:hint="eastAsia"/>
        </w:rPr>
      </w:pPr>
    </w:p>
    <w:p w14:paraId="026AF9B3" w14:textId="77777777" w:rsidR="002F56F7" w:rsidRDefault="002F5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89C0F" w14:textId="77777777" w:rsidR="002F56F7" w:rsidRDefault="002F56F7">
      <w:pPr>
        <w:rPr>
          <w:rFonts w:hint="eastAsia"/>
        </w:rPr>
      </w:pPr>
      <w:r>
        <w:rPr>
          <w:rFonts w:hint="eastAsia"/>
        </w:rPr>
        <w:t>多样的肉类选择</w:t>
      </w:r>
    </w:p>
    <w:p w14:paraId="3D752216" w14:textId="77777777" w:rsidR="002F56F7" w:rsidRDefault="002F56F7">
      <w:pPr>
        <w:rPr>
          <w:rFonts w:hint="eastAsia"/>
        </w:rPr>
      </w:pPr>
      <w:r>
        <w:rPr>
          <w:rFonts w:hint="eastAsia"/>
        </w:rPr>
        <w:t>中国的幅员辽阔造就了丰富的食材资源，不同地区的人们对肉类有着不同的偏好。北方人喜爱炖煮大块的猪肉或牛肉，而南方则流行清淡鲜美的鱼肉与禽类。羊肉、兔肉乃至各种野味也各有拥趸。随着生活水平的提高，进口肉类如火腿、培根等也开始出现在普通百姓的餐桌上。</w:t>
      </w:r>
    </w:p>
    <w:p w14:paraId="6E0746A5" w14:textId="77777777" w:rsidR="002F56F7" w:rsidRDefault="002F56F7">
      <w:pPr>
        <w:rPr>
          <w:rFonts w:hint="eastAsia"/>
        </w:rPr>
      </w:pPr>
    </w:p>
    <w:p w14:paraId="0AB62893" w14:textId="77777777" w:rsidR="002F56F7" w:rsidRDefault="002F5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B38BF" w14:textId="77777777" w:rsidR="002F56F7" w:rsidRDefault="002F56F7">
      <w:pPr>
        <w:rPr>
          <w:rFonts w:hint="eastAsia"/>
        </w:rPr>
      </w:pPr>
      <w:r>
        <w:rPr>
          <w:rFonts w:hint="eastAsia"/>
        </w:rPr>
        <w:t>独特的烹饪技法</w:t>
      </w:r>
    </w:p>
    <w:p w14:paraId="7BECA089" w14:textId="77777777" w:rsidR="002F56F7" w:rsidRDefault="002F56F7">
      <w:pPr>
        <w:rPr>
          <w:rFonts w:hint="eastAsia"/>
        </w:rPr>
      </w:pPr>
      <w:r>
        <w:rPr>
          <w:rFonts w:hint="eastAsia"/>
        </w:rPr>
        <w:t>中式烹饪讲究色香味形俱全，对于肉类的处理更是别具匠心。红烧、清蒸、爆炒、卤制、烤炙……每一种方式都能赋予肉料全新的风味体验。例如，北京烤鸭以其皮脆肉嫩闻名遐迩；四川火锅以麻辣鲜香著称于世。这些传统技艺不仅是厨师们的看家本领，也是传承千年的文化遗产。</w:t>
      </w:r>
    </w:p>
    <w:p w14:paraId="4E0EFBE4" w14:textId="77777777" w:rsidR="002F56F7" w:rsidRDefault="002F56F7">
      <w:pPr>
        <w:rPr>
          <w:rFonts w:hint="eastAsia"/>
        </w:rPr>
      </w:pPr>
    </w:p>
    <w:p w14:paraId="16B67856" w14:textId="77777777" w:rsidR="002F56F7" w:rsidRDefault="002F5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978D5" w14:textId="77777777" w:rsidR="002F56F7" w:rsidRDefault="002F56F7">
      <w:pPr>
        <w:rPr>
          <w:rFonts w:hint="eastAsia"/>
        </w:rPr>
      </w:pPr>
      <w:r>
        <w:rPr>
          <w:rFonts w:hint="eastAsia"/>
        </w:rPr>
        <w:t>健康与营养考量</w:t>
      </w:r>
    </w:p>
    <w:p w14:paraId="5A5AD49A" w14:textId="77777777" w:rsidR="002F56F7" w:rsidRDefault="002F56F7">
      <w:pPr>
        <w:rPr>
          <w:rFonts w:hint="eastAsia"/>
        </w:rPr>
      </w:pPr>
      <w:r>
        <w:rPr>
          <w:rFonts w:hint="eastAsia"/>
        </w:rPr>
        <w:t>尽管美食令人垂涎欲滴，但现代人越来越重视健康饮食。适量摄入瘦肉可以补充人体所需的蛋白质及微量元素，但过量食用脂肪含量高的部位则可能引发肥胖等问题。因此，在享受美味的同时也要注意均衡膳食，合理搭配蔬菜水果，保持良好的生活习惯。</w:t>
      </w:r>
    </w:p>
    <w:p w14:paraId="7C0EB197" w14:textId="77777777" w:rsidR="002F56F7" w:rsidRDefault="002F56F7">
      <w:pPr>
        <w:rPr>
          <w:rFonts w:hint="eastAsia"/>
        </w:rPr>
      </w:pPr>
    </w:p>
    <w:p w14:paraId="0C6AD1D3" w14:textId="77777777" w:rsidR="002F56F7" w:rsidRDefault="002F5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F5AF8" w14:textId="77777777" w:rsidR="002F56F7" w:rsidRDefault="002F56F7">
      <w:pPr>
        <w:rPr>
          <w:rFonts w:hint="eastAsia"/>
        </w:rPr>
      </w:pPr>
      <w:r>
        <w:rPr>
          <w:rFonts w:hint="eastAsia"/>
        </w:rPr>
        <w:t>环保意识下的新趋势</w:t>
      </w:r>
    </w:p>
    <w:p w14:paraId="72E8EF47" w14:textId="77777777" w:rsidR="002F56F7" w:rsidRDefault="002F56F7">
      <w:pPr>
        <w:rPr>
          <w:rFonts w:hint="eastAsia"/>
        </w:rPr>
      </w:pPr>
      <w:r>
        <w:rPr>
          <w:rFonts w:hint="eastAsia"/>
        </w:rPr>
        <w:t>近年来，随着环境保护理念深入人心，越来越多的人开始关注畜牧业对环境的影响。为了减少碳排放并保护自然资源，一些创新型企业推出了植物基人造肉产品，旨在提供更加可持续的选择。这类食品既保留了传统肉类的味道与质感，又符合当代社会对于绿色生活的追求。</w:t>
      </w:r>
    </w:p>
    <w:p w14:paraId="76F5EA85" w14:textId="77777777" w:rsidR="002F56F7" w:rsidRDefault="002F56F7">
      <w:pPr>
        <w:rPr>
          <w:rFonts w:hint="eastAsia"/>
        </w:rPr>
      </w:pPr>
    </w:p>
    <w:p w14:paraId="620309ED" w14:textId="77777777" w:rsidR="002F56F7" w:rsidRDefault="002F5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A978A" w14:textId="77777777" w:rsidR="002F56F7" w:rsidRDefault="002F56F7">
      <w:pPr>
        <w:rPr>
          <w:rFonts w:hint="eastAsia"/>
        </w:rPr>
      </w:pPr>
      <w:r>
        <w:rPr>
          <w:rFonts w:hint="eastAsia"/>
        </w:rPr>
        <w:t>最后的总结</w:t>
      </w:r>
    </w:p>
    <w:p w14:paraId="4081B940" w14:textId="77777777" w:rsidR="002F56F7" w:rsidRDefault="002F56F7">
      <w:pPr>
        <w:rPr>
          <w:rFonts w:hint="eastAsia"/>
        </w:rPr>
      </w:pPr>
      <w:r>
        <w:rPr>
          <w:rFonts w:hint="eastAsia"/>
        </w:rPr>
        <w:t>“chī ròu”不仅仅是一种简单的食物行为，它背后蕴含着深厚的民族文化积淀。通过了解各地特色菜品及其制作工艺，我们能够更好地领略到中国饮食文化的博大精深。在现代社会背景下，如何实现美味与健康的平衡，以及探索更加环保的饮食模式，都是值得每个人思考的问题。</w:t>
      </w:r>
    </w:p>
    <w:p w14:paraId="37BD7C6E" w14:textId="77777777" w:rsidR="002F56F7" w:rsidRDefault="002F56F7">
      <w:pPr>
        <w:rPr>
          <w:rFonts w:hint="eastAsia"/>
        </w:rPr>
      </w:pPr>
    </w:p>
    <w:p w14:paraId="7AFD7011" w14:textId="77777777" w:rsidR="002F56F7" w:rsidRDefault="002F5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F0C18" w14:textId="7B5B5CA0" w:rsidR="007F010D" w:rsidRDefault="007F010D"/>
    <w:sectPr w:rsidR="007F0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0D"/>
    <w:rsid w:val="002F56F7"/>
    <w:rsid w:val="00613040"/>
    <w:rsid w:val="007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47B52-38BE-4764-9693-A84A3B4D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