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F32F" w14:textId="77777777" w:rsidR="005E154C" w:rsidRDefault="005E154C">
      <w:pPr>
        <w:rPr>
          <w:rFonts w:hint="eastAsia"/>
        </w:rPr>
      </w:pPr>
      <w:r>
        <w:rPr>
          <w:rFonts w:hint="eastAsia"/>
        </w:rPr>
        <w:t>囱的拼音：cōng</w:t>
      </w:r>
    </w:p>
    <w:p w14:paraId="078BB78A" w14:textId="77777777" w:rsidR="005E154C" w:rsidRDefault="005E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9F4E8" w14:textId="77777777" w:rsidR="005E154C" w:rsidRDefault="005E154C">
      <w:pPr>
        <w:rPr>
          <w:rFonts w:hint="eastAsia"/>
        </w:rPr>
      </w:pPr>
      <w:r>
        <w:rPr>
          <w:rFonts w:hint="eastAsia"/>
        </w:rPr>
        <w:t>“囱”这个字，对于现代许多人来说可能稍显陌生。在日常生活中，它并不如一些常用汉字那般频繁出现，但它承载着特定的历史和文化内涵。烟囱是与“囱”紧密相连的实物，是建筑中不可或缺的一部分，尤其在传统民居和工业设施里扮演着排烟的重要角色。</w:t>
      </w:r>
    </w:p>
    <w:p w14:paraId="661E4972" w14:textId="77777777" w:rsidR="005E154C" w:rsidRDefault="005E154C">
      <w:pPr>
        <w:rPr>
          <w:rFonts w:hint="eastAsia"/>
        </w:rPr>
      </w:pPr>
    </w:p>
    <w:p w14:paraId="6C77D598" w14:textId="77777777" w:rsidR="005E154C" w:rsidRDefault="005E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AB9BD" w14:textId="77777777" w:rsidR="005E154C" w:rsidRDefault="005E154C">
      <w:pPr>
        <w:rPr>
          <w:rFonts w:hint="eastAsia"/>
        </w:rPr>
      </w:pPr>
      <w:r>
        <w:rPr>
          <w:rFonts w:hint="eastAsia"/>
        </w:rPr>
        <w:t>从古至今的演变</w:t>
      </w:r>
    </w:p>
    <w:p w14:paraId="5750CF55" w14:textId="77777777" w:rsidR="005E154C" w:rsidRDefault="005E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C6CAD" w14:textId="77777777" w:rsidR="005E154C" w:rsidRDefault="005E154C">
      <w:pPr>
        <w:rPr>
          <w:rFonts w:hint="eastAsia"/>
        </w:rPr>
      </w:pPr>
      <w:r>
        <w:rPr>
          <w:rFonts w:hint="eastAsia"/>
        </w:rPr>
        <w:t>早在古代，人们就发现了燃烧产生的烟雾需要一个专门的通道来排放，以避免室内空气污染和保障健康。“囱”的设计便应运而生，起初它可能是简单的开口，随着时间的推移和技术的进步，逐渐演变成了今天我们所熟知的烟囱形式。在中国的传统建筑中，“囱”不仅具有实用功能，还融入了美学元素，成为一种独特的装饰艺术。例如，在四合院中，精致的砖雕或琉璃瓦顶常常出现在烟囱周围，体现了古人对生活的讲究。</w:t>
      </w:r>
    </w:p>
    <w:p w14:paraId="6BAA9E16" w14:textId="77777777" w:rsidR="005E154C" w:rsidRDefault="005E154C">
      <w:pPr>
        <w:rPr>
          <w:rFonts w:hint="eastAsia"/>
        </w:rPr>
      </w:pPr>
    </w:p>
    <w:p w14:paraId="3B432CBD" w14:textId="77777777" w:rsidR="005E154C" w:rsidRDefault="005E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C2CF6" w14:textId="77777777" w:rsidR="005E154C" w:rsidRDefault="005E154C">
      <w:pPr>
        <w:rPr>
          <w:rFonts w:hint="eastAsia"/>
        </w:rPr>
      </w:pPr>
      <w:r>
        <w:rPr>
          <w:rFonts w:hint="eastAsia"/>
        </w:rPr>
        <w:t>不同地区的特色</w:t>
      </w:r>
    </w:p>
    <w:p w14:paraId="24C26E9A" w14:textId="77777777" w:rsidR="005E154C" w:rsidRDefault="005E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FC7F7" w14:textId="77777777" w:rsidR="005E154C" w:rsidRDefault="005E154C">
      <w:pPr>
        <w:rPr>
          <w:rFonts w:hint="eastAsia"/>
        </w:rPr>
      </w:pPr>
      <w:r>
        <w:rPr>
          <w:rFonts w:hint="eastAsia"/>
        </w:rPr>
        <w:t>中国地域辽阔，各地气候条件差异显著，这使得不同地方的烟囱呈现出多样化的形态。北方寒冷地区为了保温，烟囱往往较高且粗壮；南方湿润地带则更注重通风效果，因此其构造更为轻巧灵活。在少数民族聚居地，烟囱也带有鲜明的民族风格，比如藏族碉楼上的烟囱就有着别具一格的设计，既满足了实际需求又彰显出浓厚的地方特色。</w:t>
      </w:r>
    </w:p>
    <w:p w14:paraId="6E2701C0" w14:textId="77777777" w:rsidR="005E154C" w:rsidRDefault="005E154C">
      <w:pPr>
        <w:rPr>
          <w:rFonts w:hint="eastAsia"/>
        </w:rPr>
      </w:pPr>
    </w:p>
    <w:p w14:paraId="2FB18DBD" w14:textId="77777777" w:rsidR="005E154C" w:rsidRDefault="005E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00E5" w14:textId="77777777" w:rsidR="005E154C" w:rsidRDefault="005E154C">
      <w:pPr>
        <w:rPr>
          <w:rFonts w:hint="eastAsia"/>
        </w:rPr>
      </w:pPr>
      <w:r>
        <w:rPr>
          <w:rFonts w:hint="eastAsia"/>
        </w:rPr>
        <w:t>现代意义下的创新与发展</w:t>
      </w:r>
    </w:p>
    <w:p w14:paraId="74EE9C47" w14:textId="77777777" w:rsidR="005E154C" w:rsidRDefault="005E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0B87F" w14:textId="77777777" w:rsidR="005E154C" w:rsidRDefault="005E154C">
      <w:pPr>
        <w:rPr>
          <w:rFonts w:hint="eastAsia"/>
        </w:rPr>
      </w:pPr>
      <w:r>
        <w:rPr>
          <w:rFonts w:hint="eastAsia"/>
        </w:rPr>
        <w:t>进入现代社会后，“囱”的概念并未消失，反而随着科技进步得到了新的诠释和发展。新型材料的应用让烟囱更加耐用环保，智能控制系统可以自动调节排烟效率，减少能源浪费。在城市规划和个人住宅设计中，设计师们也开始重视烟囱外观与整体环境的和谐统一，使其不再仅仅是功能性的构件，而是成为了提升空间美感的重要组成部分。</w:t>
      </w:r>
    </w:p>
    <w:p w14:paraId="27CECB25" w14:textId="77777777" w:rsidR="005E154C" w:rsidRDefault="005E154C">
      <w:pPr>
        <w:rPr>
          <w:rFonts w:hint="eastAsia"/>
        </w:rPr>
      </w:pPr>
    </w:p>
    <w:p w14:paraId="0D7995E9" w14:textId="77777777" w:rsidR="005E154C" w:rsidRDefault="005E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F777B" w14:textId="77777777" w:rsidR="005E154C" w:rsidRDefault="005E154C">
      <w:pPr>
        <w:rPr>
          <w:rFonts w:hint="eastAsia"/>
        </w:rPr>
      </w:pPr>
      <w:r>
        <w:rPr>
          <w:rFonts w:hint="eastAsia"/>
        </w:rPr>
        <w:t>最后的总结</w:t>
      </w:r>
    </w:p>
    <w:p w14:paraId="2310230F" w14:textId="77777777" w:rsidR="005E154C" w:rsidRDefault="005E1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C2536" w14:textId="77777777" w:rsidR="005E154C" w:rsidRDefault="005E154C">
      <w:pPr>
        <w:rPr>
          <w:rFonts w:hint="eastAsia"/>
        </w:rPr>
      </w:pPr>
      <w:r>
        <w:rPr>
          <w:rFonts w:hint="eastAsia"/>
        </w:rPr>
        <w:t>“囱”虽小，却蕴含着深厚的文化底蕴和丰富的历史信息。无论是过去还是现在，它都是连接人类生活与自然环境的关键纽带之一。通过了解“囱”的故事，我们不仅能感受到先人的智慧结晶，也能展望未来人居环境更加美好的可能性。</w:t>
      </w:r>
    </w:p>
    <w:p w14:paraId="28E92D15" w14:textId="77777777" w:rsidR="005E154C" w:rsidRDefault="005E154C">
      <w:pPr>
        <w:rPr>
          <w:rFonts w:hint="eastAsia"/>
        </w:rPr>
      </w:pPr>
    </w:p>
    <w:p w14:paraId="23CBB6AC" w14:textId="77777777" w:rsidR="005E154C" w:rsidRDefault="005E1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DB757" w14:textId="14733BD9" w:rsidR="00C31877" w:rsidRDefault="00C31877"/>
    <w:sectPr w:rsidR="00C3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77"/>
    <w:rsid w:val="002D2887"/>
    <w:rsid w:val="005E154C"/>
    <w:rsid w:val="00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3958E-C3E9-40DB-A533-6DC57BC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