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40812" w14:textId="77777777" w:rsidR="002E72D3" w:rsidRDefault="002E72D3">
      <w:pPr>
        <w:rPr>
          <w:rFonts w:hint="eastAsia"/>
        </w:rPr>
      </w:pPr>
      <w:r>
        <w:rPr>
          <w:rFonts w:hint="eastAsia"/>
        </w:rPr>
        <w:t>一、汉字与拼音：理解w几笔写成的拼音</w:t>
      </w:r>
    </w:p>
    <w:p w14:paraId="1ADE74A6" w14:textId="77777777" w:rsidR="002E72D3" w:rsidRDefault="002E72D3">
      <w:pPr>
        <w:rPr>
          <w:rFonts w:hint="eastAsia"/>
        </w:rPr>
      </w:pPr>
      <w:r>
        <w:rPr>
          <w:rFonts w:hint="eastAsia"/>
        </w:rPr>
        <w:t>在汉语的世界里，每一个汉字都是一个故事，而这些故事通过拼音得以被更广泛的听众聆听。拼音是现代汉语普通话的音节符号系统，它帮助人们学习和交流，特别是对于非母语者而言。当我们说到“w几笔写成的拼音”，我们实际上是在探讨汉语拼音中的一个特殊成员——'w'。'w'这个字母在汉语拼音中并不单独作为声母使用，而是与'u'结合形成特殊的韵母，如'wu'。它由简单的两笔构成，一笔横折，另一笔竖，简单却承载着丰富的语言信息。</w:t>
      </w:r>
    </w:p>
    <w:p w14:paraId="702634D4" w14:textId="77777777" w:rsidR="002E72D3" w:rsidRDefault="002E72D3">
      <w:pPr>
        <w:rPr>
          <w:rFonts w:hint="eastAsia"/>
        </w:rPr>
      </w:pPr>
    </w:p>
    <w:p w14:paraId="2C478E8C" w14:textId="77777777" w:rsidR="002E72D3" w:rsidRDefault="002E72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1FB15" w14:textId="77777777" w:rsidR="002E72D3" w:rsidRDefault="002E72D3">
      <w:pPr>
        <w:rPr>
          <w:rFonts w:hint="eastAsia"/>
        </w:rPr>
      </w:pPr>
      <w:r>
        <w:rPr>
          <w:rFonts w:hint="eastAsia"/>
        </w:rPr>
        <w:t>二、从简至繁：w的书写演变</w:t>
      </w:r>
    </w:p>
    <w:p w14:paraId="2D78C2E5" w14:textId="77777777" w:rsidR="002E72D3" w:rsidRDefault="002E72D3">
      <w:pPr>
        <w:rPr>
          <w:rFonts w:hint="eastAsia"/>
        </w:rPr>
      </w:pPr>
      <w:r>
        <w:rPr>
          <w:rFonts w:hint="eastAsia"/>
        </w:rPr>
        <w:t>追溯到拼音方案的制定之初，设计者们力求简化书写过程，同时保持对语音的精确表达。'w'的形态简洁，体现了这一理念。它的书写过程非常直接，首先是一条水平线段向右下方转折，随后紧接着一条垂直线段向下延伸。这种设计不仅便于快速书写，而且有助于儿童和外语学习者记忆。随着历史的发展，虽然汉字本身经历了各种字体风格的变化，但拼音字母基本保持了原有的形态，确保了稳定性和一致性。</w:t>
      </w:r>
    </w:p>
    <w:p w14:paraId="1207D353" w14:textId="77777777" w:rsidR="002E72D3" w:rsidRDefault="002E72D3">
      <w:pPr>
        <w:rPr>
          <w:rFonts w:hint="eastAsia"/>
        </w:rPr>
      </w:pPr>
    </w:p>
    <w:p w14:paraId="0E63A620" w14:textId="77777777" w:rsidR="002E72D3" w:rsidRDefault="002E72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B80EE" w14:textId="77777777" w:rsidR="002E72D3" w:rsidRDefault="002E72D3">
      <w:pPr>
        <w:rPr>
          <w:rFonts w:hint="eastAsia"/>
        </w:rPr>
      </w:pPr>
      <w:r>
        <w:rPr>
          <w:rFonts w:hint="eastAsia"/>
        </w:rPr>
        <w:t>三、发音规则：掌握w的正确读法</w:t>
      </w:r>
    </w:p>
    <w:p w14:paraId="1A7BD8F5" w14:textId="77777777" w:rsidR="002E72D3" w:rsidRDefault="002E72D3">
      <w:pPr>
        <w:rPr>
          <w:rFonts w:hint="eastAsia"/>
        </w:rPr>
      </w:pPr>
      <w:r>
        <w:rPr>
          <w:rFonts w:hint="eastAsia"/>
        </w:rPr>
        <w:t>尽管'w'看起来简单，但在实际发音时却有其独特的规则。在汉语拼音体系中，'w'通常不出现在字词的开头，而是出现在某些韵母之前，作为半元音存在。例如，在'we'（我们）或'wen'（问）中，它起到了连接作用。当读出含有'w'的拼音时，发音器官会先准备好发'u'的姿势，然后迅速过渡到后续的元音或辅音。这种发音方式使得'w'既不是完全的元音也不是纯粹的辅音，而是介于两者之间，赋予了汉语更加丰富的音色变化。</w:t>
      </w:r>
    </w:p>
    <w:p w14:paraId="362F7B94" w14:textId="77777777" w:rsidR="002E72D3" w:rsidRDefault="002E72D3">
      <w:pPr>
        <w:rPr>
          <w:rFonts w:hint="eastAsia"/>
        </w:rPr>
      </w:pPr>
    </w:p>
    <w:p w14:paraId="04AB5044" w14:textId="77777777" w:rsidR="002E72D3" w:rsidRDefault="002E72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2289C" w14:textId="77777777" w:rsidR="002E72D3" w:rsidRDefault="002E72D3">
      <w:pPr>
        <w:rPr>
          <w:rFonts w:hint="eastAsia"/>
        </w:rPr>
      </w:pPr>
      <w:r>
        <w:rPr>
          <w:rFonts w:hint="eastAsia"/>
        </w:rPr>
        <w:t>四、教育意义：w在汉语教学中的角色</w:t>
      </w:r>
    </w:p>
    <w:p w14:paraId="08CF9FAB" w14:textId="77777777" w:rsidR="002E72D3" w:rsidRDefault="002E72D3">
      <w:pPr>
        <w:rPr>
          <w:rFonts w:hint="eastAsia"/>
        </w:rPr>
      </w:pPr>
      <w:r>
        <w:rPr>
          <w:rFonts w:hint="eastAsia"/>
        </w:rPr>
        <w:t>在汉语教学领域，'w'及其相关的拼音组合扮演着重要的启蒙角色。对于初学者来说，了解如何正确地书写和发音'w'是掌握汉语发音规则的重要一步。教师们常常利用直观的教学工具，如卡片、动画等，来帮助学生理解和记忆。通过游戏和互动活动，学生们可以在轻松愉快的氛围中练习，从而提高学习效果。无论是本土的孩子还是外国的学习者，掌握好包括'w'在内的基础拼音知识，都是开启汉语学习大门的关键。</w:t>
      </w:r>
    </w:p>
    <w:p w14:paraId="7B2DAFBF" w14:textId="77777777" w:rsidR="002E72D3" w:rsidRDefault="002E72D3">
      <w:pPr>
        <w:rPr>
          <w:rFonts w:hint="eastAsia"/>
        </w:rPr>
      </w:pPr>
    </w:p>
    <w:p w14:paraId="253067BF" w14:textId="77777777" w:rsidR="002E72D3" w:rsidRDefault="002E72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DB0CF" w14:textId="77777777" w:rsidR="002E72D3" w:rsidRDefault="002E72D3">
      <w:pPr>
        <w:rPr>
          <w:rFonts w:hint="eastAsia"/>
        </w:rPr>
      </w:pPr>
      <w:r>
        <w:rPr>
          <w:rFonts w:hint="eastAsia"/>
        </w:rPr>
        <w:t>五、文化象征：w背后的故事</w:t>
      </w:r>
    </w:p>
    <w:p w14:paraId="0C903B60" w14:textId="77777777" w:rsidR="002E72D3" w:rsidRDefault="002E72D3">
      <w:pPr>
        <w:rPr>
          <w:rFonts w:hint="eastAsia"/>
        </w:rPr>
      </w:pPr>
      <w:r>
        <w:rPr>
          <w:rFonts w:hint="eastAsia"/>
        </w:rPr>
        <w:t>每一个汉字和拼音都有其背后的文化底蕴。'w'虽然只是一个小小的字母，但它也是中华文化的一个缩影。从古代文人的诗词歌赋到现代的流行音乐歌词，'w'所参与构建的词汇无处不在。比如，“为”（wei）、“我”（wo）这样的常用字，都包含着'w'的身影。它们不仅仅是简单的沟通工具，更是传递情感、思想和文化的桥梁。因此，当我们谈论'w几笔写成的拼音'时，我们也在探索中国语言文化的深厚内涵。</w:t>
      </w:r>
    </w:p>
    <w:p w14:paraId="55DD6C8F" w14:textId="77777777" w:rsidR="002E72D3" w:rsidRDefault="002E72D3">
      <w:pPr>
        <w:rPr>
          <w:rFonts w:hint="eastAsia"/>
        </w:rPr>
      </w:pPr>
    </w:p>
    <w:p w14:paraId="046E31AE" w14:textId="77777777" w:rsidR="002E72D3" w:rsidRDefault="002E72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B7E74" w14:textId="2A9A81B1" w:rsidR="00335B55" w:rsidRDefault="00335B55"/>
    <w:sectPr w:rsidR="00335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55"/>
    <w:rsid w:val="000A09D4"/>
    <w:rsid w:val="002E72D3"/>
    <w:rsid w:val="0033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CB2C9-079A-4CD0-BBA0-53AE8B7C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