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C153" w14:textId="77777777" w:rsidR="006F65FA" w:rsidRDefault="006F65FA">
      <w:pPr>
        <w:rPr>
          <w:rFonts w:hint="eastAsia"/>
        </w:rPr>
      </w:pPr>
    </w:p>
    <w:p w14:paraId="6C4806B4" w14:textId="77777777" w:rsidR="006F65FA" w:rsidRDefault="006F65FA">
      <w:pPr>
        <w:rPr>
          <w:rFonts w:hint="eastAsia"/>
        </w:rPr>
      </w:pPr>
      <w:r>
        <w:rPr>
          <w:rFonts w:hint="eastAsia"/>
        </w:rPr>
        <w:t>盟的拼音怎么拼</w:t>
      </w:r>
    </w:p>
    <w:p w14:paraId="11FE8AF4" w14:textId="77777777" w:rsidR="006F65FA" w:rsidRDefault="006F65FA">
      <w:pPr>
        <w:rPr>
          <w:rFonts w:hint="eastAsia"/>
        </w:rPr>
      </w:pPr>
      <w:r>
        <w:rPr>
          <w:rFonts w:hint="eastAsia"/>
        </w:rPr>
        <w:t>“盟”字的拼音是“méng”，它属于汉语中的一个常用词汇，广泛应用于各种语境中。从古代到现代，“盟”字不仅承载着深厚的文化意义，还在现代社会扮演着重要角色。了解其正确的拼音发音，对于学习汉语以及深入理解中国文化有着不可或缺的作用。</w:t>
      </w:r>
    </w:p>
    <w:p w14:paraId="4EA04082" w14:textId="77777777" w:rsidR="006F65FA" w:rsidRDefault="006F65FA">
      <w:pPr>
        <w:rPr>
          <w:rFonts w:hint="eastAsia"/>
        </w:rPr>
      </w:pPr>
    </w:p>
    <w:p w14:paraId="10F3D705" w14:textId="77777777" w:rsidR="006F65FA" w:rsidRDefault="006F65FA">
      <w:pPr>
        <w:rPr>
          <w:rFonts w:hint="eastAsia"/>
        </w:rPr>
      </w:pPr>
      <w:r>
        <w:rPr>
          <w:rFonts w:hint="eastAsia"/>
        </w:rPr>
        <w:t xml:space="preserve"> </w:t>
      </w:r>
    </w:p>
    <w:p w14:paraId="2BB1AB21" w14:textId="77777777" w:rsidR="006F65FA" w:rsidRDefault="006F65FA">
      <w:pPr>
        <w:rPr>
          <w:rFonts w:hint="eastAsia"/>
        </w:rPr>
      </w:pPr>
      <w:r>
        <w:rPr>
          <w:rFonts w:hint="eastAsia"/>
        </w:rPr>
        <w:t>历史背景与文化内涵</w:t>
      </w:r>
    </w:p>
    <w:p w14:paraId="3A991900" w14:textId="77777777" w:rsidR="006F65FA" w:rsidRDefault="006F65FA">
      <w:pPr>
        <w:rPr>
          <w:rFonts w:hint="eastAsia"/>
        </w:rPr>
      </w:pPr>
      <w:r>
        <w:rPr>
          <w:rFonts w:hint="eastAsia"/>
        </w:rPr>
        <w:t>在历史上，“盟”字常常用来指代一种通过誓言或仪式来巩固关系的形式，如国家之间的联盟或是朋友间的结拜等。这种形式强调的是参与者之间基于共同利益或目标而达成的合作关系。随着时代的发展，“盟”所代表的意义也在不断扩展和变化，但其核心价值——合作、信任与承诺始终未变。</w:t>
      </w:r>
    </w:p>
    <w:p w14:paraId="047E84E6" w14:textId="77777777" w:rsidR="006F65FA" w:rsidRDefault="006F65FA">
      <w:pPr>
        <w:rPr>
          <w:rFonts w:hint="eastAsia"/>
        </w:rPr>
      </w:pPr>
    </w:p>
    <w:p w14:paraId="6550F39A" w14:textId="77777777" w:rsidR="006F65FA" w:rsidRDefault="006F65FA">
      <w:pPr>
        <w:rPr>
          <w:rFonts w:hint="eastAsia"/>
        </w:rPr>
      </w:pPr>
      <w:r>
        <w:rPr>
          <w:rFonts w:hint="eastAsia"/>
        </w:rPr>
        <w:t xml:space="preserve"> </w:t>
      </w:r>
    </w:p>
    <w:p w14:paraId="6EFBF3E6" w14:textId="77777777" w:rsidR="006F65FA" w:rsidRDefault="006F65FA">
      <w:pPr>
        <w:rPr>
          <w:rFonts w:hint="eastAsia"/>
        </w:rPr>
      </w:pPr>
      <w:r>
        <w:rPr>
          <w:rFonts w:hint="eastAsia"/>
        </w:rPr>
        <w:t>语言学角度分析</w:t>
      </w:r>
    </w:p>
    <w:p w14:paraId="7588210E" w14:textId="77777777" w:rsidR="006F65FA" w:rsidRDefault="006F65FA">
      <w:pPr>
        <w:rPr>
          <w:rFonts w:hint="eastAsia"/>
        </w:rPr>
      </w:pPr>
      <w:r>
        <w:rPr>
          <w:rFonts w:hint="eastAsia"/>
        </w:rPr>
        <w:t>从语言学的角度来看，“盟”字的拼音“méng”属于阳平声调，这表明它的音高相对平稳。在汉字拼音系统中，阳平声通常以第二声为代表，即在念出这个音节时，声音应该是由低至高逐渐上升的。正确掌握这一声调的变化，对于准确发音至关重要。</w:t>
      </w:r>
    </w:p>
    <w:p w14:paraId="12E81976" w14:textId="77777777" w:rsidR="006F65FA" w:rsidRDefault="006F65FA">
      <w:pPr>
        <w:rPr>
          <w:rFonts w:hint="eastAsia"/>
        </w:rPr>
      </w:pPr>
    </w:p>
    <w:p w14:paraId="50F5F86E" w14:textId="77777777" w:rsidR="006F65FA" w:rsidRDefault="006F65FA">
      <w:pPr>
        <w:rPr>
          <w:rFonts w:hint="eastAsia"/>
        </w:rPr>
      </w:pPr>
      <w:r>
        <w:rPr>
          <w:rFonts w:hint="eastAsia"/>
        </w:rPr>
        <w:t xml:space="preserve"> </w:t>
      </w:r>
    </w:p>
    <w:p w14:paraId="7F16B53F" w14:textId="77777777" w:rsidR="006F65FA" w:rsidRDefault="006F65FA">
      <w:pPr>
        <w:rPr>
          <w:rFonts w:hint="eastAsia"/>
        </w:rPr>
      </w:pPr>
      <w:r>
        <w:rPr>
          <w:rFonts w:hint="eastAsia"/>
        </w:rPr>
        <w:t>教育与学习的重要性</w:t>
      </w:r>
    </w:p>
    <w:p w14:paraId="6ED08645" w14:textId="77777777" w:rsidR="006F65FA" w:rsidRDefault="006F65FA">
      <w:pPr>
        <w:rPr>
          <w:rFonts w:hint="eastAsia"/>
        </w:rPr>
      </w:pPr>
      <w:r>
        <w:rPr>
          <w:rFonts w:hint="eastAsia"/>
        </w:rPr>
        <w:t>对于汉语学习者来说，掌握“盟”字及其拼音不仅是学习语言本身的需求，也是深入了解中华文化的一个窗口。在日常交流中，“盟”可以出现在许多场合，例如描述两国之间的同盟关系，或是讲述历史故事时提及的结盟事件。因此，了解并正确使用“盟”的拼音，有助于提高汉语水平，增进文化交流。</w:t>
      </w:r>
    </w:p>
    <w:p w14:paraId="56908BEB" w14:textId="77777777" w:rsidR="006F65FA" w:rsidRDefault="006F65FA">
      <w:pPr>
        <w:rPr>
          <w:rFonts w:hint="eastAsia"/>
        </w:rPr>
      </w:pPr>
    </w:p>
    <w:p w14:paraId="0260CB75" w14:textId="77777777" w:rsidR="006F65FA" w:rsidRDefault="006F65FA">
      <w:pPr>
        <w:rPr>
          <w:rFonts w:hint="eastAsia"/>
        </w:rPr>
      </w:pPr>
      <w:r>
        <w:rPr>
          <w:rFonts w:hint="eastAsia"/>
        </w:rPr>
        <w:t xml:space="preserve"> </w:t>
      </w:r>
    </w:p>
    <w:p w14:paraId="37E5D95A" w14:textId="77777777" w:rsidR="006F65FA" w:rsidRDefault="006F65FA">
      <w:pPr>
        <w:rPr>
          <w:rFonts w:hint="eastAsia"/>
        </w:rPr>
      </w:pPr>
      <w:r>
        <w:rPr>
          <w:rFonts w:hint="eastAsia"/>
        </w:rPr>
        <w:t>现代应用与实例</w:t>
      </w:r>
    </w:p>
    <w:p w14:paraId="548B21D3" w14:textId="77777777" w:rsidR="006F65FA" w:rsidRDefault="006F65FA">
      <w:pPr>
        <w:rPr>
          <w:rFonts w:hint="eastAsia"/>
        </w:rPr>
      </w:pPr>
      <w:r>
        <w:rPr>
          <w:rFonts w:hint="eastAsia"/>
        </w:rPr>
        <w:t>在现代社会，“盟”字的应用十分广泛。除了传统的国际关系领域外，在商业合作、学术研究乃至个人社交等方面也随处可见其身影。比如，各类行业联盟、学术共同体等都是现代社会中“盟”的具体体现。网络时代的到来也为“盟”赋予了新的含义，像某些兴趣小组、在线社区等，都可以看作是一种新型的“盟”。这些都展示了“盟”字在当代社会的多样性和活力。</w:t>
      </w:r>
    </w:p>
    <w:p w14:paraId="4DC7DC64" w14:textId="77777777" w:rsidR="006F65FA" w:rsidRDefault="006F65FA">
      <w:pPr>
        <w:rPr>
          <w:rFonts w:hint="eastAsia"/>
        </w:rPr>
      </w:pPr>
    </w:p>
    <w:p w14:paraId="59573CC6" w14:textId="77777777" w:rsidR="006F65FA" w:rsidRDefault="006F65FA">
      <w:pPr>
        <w:rPr>
          <w:rFonts w:hint="eastAsia"/>
        </w:rPr>
      </w:pPr>
      <w:r>
        <w:rPr>
          <w:rFonts w:hint="eastAsia"/>
        </w:rPr>
        <w:t xml:space="preserve"> </w:t>
      </w:r>
    </w:p>
    <w:p w14:paraId="1D5ADF41" w14:textId="77777777" w:rsidR="006F65FA" w:rsidRDefault="006F65FA">
      <w:pPr>
        <w:rPr>
          <w:rFonts w:hint="eastAsia"/>
        </w:rPr>
      </w:pPr>
      <w:r>
        <w:rPr>
          <w:rFonts w:hint="eastAsia"/>
        </w:rPr>
        <w:t>最后的总结</w:t>
      </w:r>
    </w:p>
    <w:p w14:paraId="75F3675B" w14:textId="77777777" w:rsidR="006F65FA" w:rsidRDefault="006F65FA">
      <w:pPr>
        <w:rPr>
          <w:rFonts w:hint="eastAsia"/>
        </w:rPr>
      </w:pPr>
      <w:r>
        <w:rPr>
          <w:rFonts w:hint="eastAsia"/>
        </w:rPr>
        <w:t>“盟”的拼音为“méng”，虽然只是一个简单的音节，但它背后蕴含的历史文化价值和现实意义却不容小觑。无论是作为语言学习的一部分，还是作为文化交流的重要环节，“盟”的拼音都有着不可替代的作用。希望通过对“盟”字拼音的学习，能够让更多的人了解到中国文化的博大精深，同时也促进了不同文化间的相互理解和尊重。</w:t>
      </w:r>
    </w:p>
    <w:p w14:paraId="1061EEFC" w14:textId="77777777" w:rsidR="006F65FA" w:rsidRDefault="006F65FA">
      <w:pPr>
        <w:rPr>
          <w:rFonts w:hint="eastAsia"/>
        </w:rPr>
      </w:pPr>
    </w:p>
    <w:p w14:paraId="390DC9AB" w14:textId="77777777" w:rsidR="006F65FA" w:rsidRDefault="006F65FA">
      <w:pPr>
        <w:rPr>
          <w:rFonts w:hint="eastAsia"/>
        </w:rPr>
      </w:pPr>
      <w:r>
        <w:rPr>
          <w:rFonts w:hint="eastAsia"/>
        </w:rPr>
        <w:t xml:space="preserve"> </w:t>
      </w:r>
    </w:p>
    <w:p w14:paraId="1B207A28" w14:textId="77777777" w:rsidR="006F65FA" w:rsidRDefault="006F65FA">
      <w:pPr>
        <w:rPr>
          <w:rFonts w:hint="eastAsia"/>
        </w:rPr>
      </w:pPr>
      <w:r>
        <w:rPr>
          <w:rFonts w:hint="eastAsia"/>
        </w:rPr>
        <w:t>本文是由懂得生活网（dongdeshenghuo.com）为大家创作</w:t>
      </w:r>
    </w:p>
    <w:p w14:paraId="3168D2E8" w14:textId="60FE6974" w:rsidR="00AD5077" w:rsidRDefault="00AD5077"/>
    <w:sectPr w:rsidR="00AD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77"/>
    <w:rsid w:val="002908F1"/>
    <w:rsid w:val="006F65FA"/>
    <w:rsid w:val="00AD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3E287-268F-4716-B358-6DBAE155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077"/>
    <w:rPr>
      <w:rFonts w:cstheme="majorBidi"/>
      <w:color w:val="2F5496" w:themeColor="accent1" w:themeShade="BF"/>
      <w:sz w:val="28"/>
      <w:szCs w:val="28"/>
    </w:rPr>
  </w:style>
  <w:style w:type="character" w:customStyle="1" w:styleId="50">
    <w:name w:val="标题 5 字符"/>
    <w:basedOn w:val="a0"/>
    <w:link w:val="5"/>
    <w:uiPriority w:val="9"/>
    <w:semiHidden/>
    <w:rsid w:val="00AD5077"/>
    <w:rPr>
      <w:rFonts w:cstheme="majorBidi"/>
      <w:color w:val="2F5496" w:themeColor="accent1" w:themeShade="BF"/>
      <w:sz w:val="24"/>
    </w:rPr>
  </w:style>
  <w:style w:type="character" w:customStyle="1" w:styleId="60">
    <w:name w:val="标题 6 字符"/>
    <w:basedOn w:val="a0"/>
    <w:link w:val="6"/>
    <w:uiPriority w:val="9"/>
    <w:semiHidden/>
    <w:rsid w:val="00AD5077"/>
    <w:rPr>
      <w:rFonts w:cstheme="majorBidi"/>
      <w:b/>
      <w:bCs/>
      <w:color w:val="2F5496" w:themeColor="accent1" w:themeShade="BF"/>
    </w:rPr>
  </w:style>
  <w:style w:type="character" w:customStyle="1" w:styleId="70">
    <w:name w:val="标题 7 字符"/>
    <w:basedOn w:val="a0"/>
    <w:link w:val="7"/>
    <w:uiPriority w:val="9"/>
    <w:semiHidden/>
    <w:rsid w:val="00AD5077"/>
    <w:rPr>
      <w:rFonts w:cstheme="majorBidi"/>
      <w:b/>
      <w:bCs/>
      <w:color w:val="595959" w:themeColor="text1" w:themeTint="A6"/>
    </w:rPr>
  </w:style>
  <w:style w:type="character" w:customStyle="1" w:styleId="80">
    <w:name w:val="标题 8 字符"/>
    <w:basedOn w:val="a0"/>
    <w:link w:val="8"/>
    <w:uiPriority w:val="9"/>
    <w:semiHidden/>
    <w:rsid w:val="00AD5077"/>
    <w:rPr>
      <w:rFonts w:cstheme="majorBidi"/>
      <w:color w:val="595959" w:themeColor="text1" w:themeTint="A6"/>
    </w:rPr>
  </w:style>
  <w:style w:type="character" w:customStyle="1" w:styleId="90">
    <w:name w:val="标题 9 字符"/>
    <w:basedOn w:val="a0"/>
    <w:link w:val="9"/>
    <w:uiPriority w:val="9"/>
    <w:semiHidden/>
    <w:rsid w:val="00AD5077"/>
    <w:rPr>
      <w:rFonts w:eastAsiaTheme="majorEastAsia" w:cstheme="majorBidi"/>
      <w:color w:val="595959" w:themeColor="text1" w:themeTint="A6"/>
    </w:rPr>
  </w:style>
  <w:style w:type="paragraph" w:styleId="a3">
    <w:name w:val="Title"/>
    <w:basedOn w:val="a"/>
    <w:next w:val="a"/>
    <w:link w:val="a4"/>
    <w:uiPriority w:val="10"/>
    <w:qFormat/>
    <w:rsid w:val="00AD5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077"/>
    <w:pPr>
      <w:spacing w:before="160"/>
      <w:jc w:val="center"/>
    </w:pPr>
    <w:rPr>
      <w:i/>
      <w:iCs/>
      <w:color w:val="404040" w:themeColor="text1" w:themeTint="BF"/>
    </w:rPr>
  </w:style>
  <w:style w:type="character" w:customStyle="1" w:styleId="a8">
    <w:name w:val="引用 字符"/>
    <w:basedOn w:val="a0"/>
    <w:link w:val="a7"/>
    <w:uiPriority w:val="29"/>
    <w:rsid w:val="00AD5077"/>
    <w:rPr>
      <w:i/>
      <w:iCs/>
      <w:color w:val="404040" w:themeColor="text1" w:themeTint="BF"/>
    </w:rPr>
  </w:style>
  <w:style w:type="paragraph" w:styleId="a9">
    <w:name w:val="List Paragraph"/>
    <w:basedOn w:val="a"/>
    <w:uiPriority w:val="34"/>
    <w:qFormat/>
    <w:rsid w:val="00AD5077"/>
    <w:pPr>
      <w:ind w:left="720"/>
      <w:contextualSpacing/>
    </w:pPr>
  </w:style>
  <w:style w:type="character" w:styleId="aa">
    <w:name w:val="Intense Emphasis"/>
    <w:basedOn w:val="a0"/>
    <w:uiPriority w:val="21"/>
    <w:qFormat/>
    <w:rsid w:val="00AD5077"/>
    <w:rPr>
      <w:i/>
      <w:iCs/>
      <w:color w:val="2F5496" w:themeColor="accent1" w:themeShade="BF"/>
    </w:rPr>
  </w:style>
  <w:style w:type="paragraph" w:styleId="ab">
    <w:name w:val="Intense Quote"/>
    <w:basedOn w:val="a"/>
    <w:next w:val="a"/>
    <w:link w:val="ac"/>
    <w:uiPriority w:val="30"/>
    <w:qFormat/>
    <w:rsid w:val="00AD5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077"/>
    <w:rPr>
      <w:i/>
      <w:iCs/>
      <w:color w:val="2F5496" w:themeColor="accent1" w:themeShade="BF"/>
    </w:rPr>
  </w:style>
  <w:style w:type="character" w:styleId="ad">
    <w:name w:val="Intense Reference"/>
    <w:basedOn w:val="a0"/>
    <w:uiPriority w:val="32"/>
    <w:qFormat/>
    <w:rsid w:val="00AD5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