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436D" w14:textId="77777777" w:rsidR="00227BFD" w:rsidRDefault="00227BFD">
      <w:pPr>
        <w:rPr>
          <w:rFonts w:hint="eastAsia"/>
        </w:rPr>
      </w:pPr>
      <w:r>
        <w:rPr>
          <w:rFonts w:hint="eastAsia"/>
        </w:rPr>
        <w:t>奈的拼音是什么</w:t>
      </w:r>
    </w:p>
    <w:p w14:paraId="07D04C80" w14:textId="77777777" w:rsidR="00227BFD" w:rsidRDefault="00227BFD">
      <w:pPr>
        <w:rPr>
          <w:rFonts w:hint="eastAsia"/>
        </w:rPr>
      </w:pPr>
      <w:r>
        <w:rPr>
          <w:rFonts w:hint="eastAsia"/>
        </w:rPr>
        <w:t>“奈”字的拼音是 nài。在汉语中，“奈”是一个多义词，它既可以用作动词，也可以用作名词或姓氏。作为动词时，它有对付、处置的意思，如成语“无可奈何”，表达的是面对困难或不利情况时感到无能为力的情绪。“奈”还可以表示容忍、承受，例如“无奈”指的是无法改变现状而产生的遗憾或不满。</w:t>
      </w:r>
    </w:p>
    <w:p w14:paraId="524D150A" w14:textId="77777777" w:rsidR="00227BFD" w:rsidRDefault="00227BFD">
      <w:pPr>
        <w:rPr>
          <w:rFonts w:hint="eastAsia"/>
        </w:rPr>
      </w:pPr>
    </w:p>
    <w:p w14:paraId="449CEE17" w14:textId="77777777" w:rsidR="00227BFD" w:rsidRDefault="002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ACDE" w14:textId="77777777" w:rsidR="00227BFD" w:rsidRDefault="00227BFD">
      <w:pPr>
        <w:rPr>
          <w:rFonts w:hint="eastAsia"/>
        </w:rPr>
      </w:pPr>
      <w:r>
        <w:rPr>
          <w:rFonts w:hint="eastAsia"/>
        </w:rPr>
        <w:t>奈字的历史与演变</w:t>
      </w:r>
    </w:p>
    <w:p w14:paraId="6B576A2C" w14:textId="77777777" w:rsidR="00227BFD" w:rsidRDefault="00227BFD">
      <w:pPr>
        <w:rPr>
          <w:rFonts w:hint="eastAsia"/>
        </w:rPr>
      </w:pPr>
      <w:r>
        <w:rPr>
          <w:rFonts w:hint="eastAsia"/>
        </w:rPr>
        <w:t>追溯到古代汉字的发展历程，“奈”最早出现在甲骨文和金文中，其原始形态可能描绘了某种与手有关的动作，暗示着处理或者操作的意义。随着时间的推移，这个字的形状逐渐简化，并且含义也变得更加丰富多样。到了篆书时期，“奈”的写法已经接近我们今天所见的样子。从汉代开始，随着汉字标准化进程的推进，“奈”被收录进了官方字典，成为正式使用的汉字之一。</w:t>
      </w:r>
    </w:p>
    <w:p w14:paraId="3CC6C1E1" w14:textId="77777777" w:rsidR="00227BFD" w:rsidRDefault="00227BFD">
      <w:pPr>
        <w:rPr>
          <w:rFonts w:hint="eastAsia"/>
        </w:rPr>
      </w:pPr>
    </w:p>
    <w:p w14:paraId="54BCFC5D" w14:textId="77777777" w:rsidR="00227BFD" w:rsidRDefault="002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F776" w14:textId="77777777" w:rsidR="00227BFD" w:rsidRDefault="00227BFD">
      <w:pPr>
        <w:rPr>
          <w:rFonts w:hint="eastAsia"/>
        </w:rPr>
      </w:pPr>
      <w:r>
        <w:rPr>
          <w:rFonts w:hint="eastAsia"/>
        </w:rPr>
        <w:t>奈字在文学作品中的运用</w:t>
      </w:r>
    </w:p>
    <w:p w14:paraId="4448E717" w14:textId="77777777" w:rsidR="00227BFD" w:rsidRDefault="00227BFD">
      <w:pPr>
        <w:rPr>
          <w:rFonts w:hint="eastAsia"/>
        </w:rPr>
      </w:pPr>
      <w:r>
        <w:rPr>
          <w:rFonts w:hint="eastAsia"/>
        </w:rPr>
        <w:t>在中国古典文学里，“奈”字频繁出现，尤其是在诗词歌赋之中，诗人常常使用“奈”来抒发个人情感或描绘情境。比如唐代诗人李白在其诗作《将进酒》中有句：“人生得意须尽欢，莫使金樽空对月。天生我材必有用，千金散尽还复来。”这里的“莫使”可以理解为不要让...，其中就蕴含了一种对于时间流逝和美好事物消逝的无奈之情。宋代女词人李清照在她的作品中也多次用到“奈”字，以表达自己内心深处复杂的情感世界。</w:t>
      </w:r>
    </w:p>
    <w:p w14:paraId="264F30F9" w14:textId="77777777" w:rsidR="00227BFD" w:rsidRDefault="00227BFD">
      <w:pPr>
        <w:rPr>
          <w:rFonts w:hint="eastAsia"/>
        </w:rPr>
      </w:pPr>
    </w:p>
    <w:p w14:paraId="46500821" w14:textId="77777777" w:rsidR="00227BFD" w:rsidRDefault="002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60B95" w14:textId="77777777" w:rsidR="00227BFD" w:rsidRDefault="00227BFD">
      <w:pPr>
        <w:rPr>
          <w:rFonts w:hint="eastAsia"/>
        </w:rPr>
      </w:pPr>
      <w:r>
        <w:rPr>
          <w:rFonts w:hint="eastAsia"/>
        </w:rPr>
        <w:t>奈字与其他语言的联系</w:t>
      </w:r>
    </w:p>
    <w:p w14:paraId="1CCA3B21" w14:textId="77777777" w:rsidR="00227BFD" w:rsidRDefault="00227BFD">
      <w:pPr>
        <w:rPr>
          <w:rFonts w:hint="eastAsia"/>
        </w:rPr>
      </w:pPr>
      <w:r>
        <w:rPr>
          <w:rFonts w:hint="eastAsia"/>
        </w:rPr>
        <w:t>有趣的是，“奈”不仅仅存在于汉语中，在日语中也有类似的发音和意义。日语中的“奈良”（Nara）就是以“奈”字命名的城市名，它是日本历史上的古都之一，承载着丰富的文化遗产。在一些方言或少数民族语言中，也能找到与“奈”相关的词汇，这表明该字具有一定的跨文化影响力。尽管不同语言之间可能存在细微差别，但它们共同反映了人类对于自然界和社会现象的认知以及应对方式。</w:t>
      </w:r>
    </w:p>
    <w:p w14:paraId="00DAB72D" w14:textId="77777777" w:rsidR="00227BFD" w:rsidRDefault="00227BFD">
      <w:pPr>
        <w:rPr>
          <w:rFonts w:hint="eastAsia"/>
        </w:rPr>
      </w:pPr>
    </w:p>
    <w:p w14:paraId="01F3EB09" w14:textId="77777777" w:rsidR="00227BFD" w:rsidRDefault="0022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7A1F6" w14:textId="77777777" w:rsidR="00227BFD" w:rsidRDefault="00227BFD">
      <w:pPr>
        <w:rPr>
          <w:rFonts w:hint="eastAsia"/>
        </w:rPr>
      </w:pPr>
      <w:r>
        <w:rPr>
          <w:rFonts w:hint="eastAsia"/>
        </w:rPr>
        <w:t>现代生活中奈字的应用</w:t>
      </w:r>
    </w:p>
    <w:p w14:paraId="69D7CD0B" w14:textId="77777777" w:rsidR="00227BFD" w:rsidRDefault="00227BFD">
      <w:pPr>
        <w:rPr>
          <w:rFonts w:hint="eastAsia"/>
        </w:rPr>
      </w:pPr>
      <w:r>
        <w:rPr>
          <w:rFonts w:hint="eastAsia"/>
        </w:rPr>
        <w:t>进入现代社会后，“奈”字依旧活跃于人们的日常生活当中。除了作为普通词汇外，它还经常出现在网络流行语中，如“奈何桥”、“奈落”等，这些词语往往带有一定的戏谑意味，用来形容某些难以解决的问题或是尴尬的情境。在动漫、游戏等领域，“奈”也被赋予了新的生命力，成为许多角色名字的一部分，深受年轻人喜爱。“奈”不仅是中国传统文化的重要组成部分，也在不断适应时代变化，继续发挥着独特的作用。</w:t>
      </w:r>
    </w:p>
    <w:p w14:paraId="7689D61C" w14:textId="77777777" w:rsidR="00227BFD" w:rsidRDefault="00227BFD">
      <w:pPr>
        <w:rPr>
          <w:rFonts w:hint="eastAsia"/>
        </w:rPr>
      </w:pPr>
    </w:p>
    <w:p w14:paraId="7A99203D" w14:textId="77777777" w:rsidR="00227BFD" w:rsidRDefault="0022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5E4B2" w14:textId="20E7E06B" w:rsidR="00C60FCF" w:rsidRDefault="00C60FCF"/>
    <w:sectPr w:rsidR="00C6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F"/>
    <w:rsid w:val="00227BFD"/>
    <w:rsid w:val="002908F1"/>
    <w:rsid w:val="00C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DC1F5-5392-428F-88B3-187E5C71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