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8C35" w14:textId="77777777" w:rsidR="007C1B69" w:rsidRDefault="007C1B69">
      <w:pPr>
        <w:rPr>
          <w:rFonts w:hint="eastAsia"/>
        </w:rPr>
      </w:pPr>
      <w:r>
        <w:rPr>
          <w:rFonts w:hint="eastAsia"/>
        </w:rPr>
        <w:t>大写二怎么的拼音怎么写</w:t>
      </w:r>
    </w:p>
    <w:p w14:paraId="32382821" w14:textId="77777777" w:rsidR="007C1B69" w:rsidRDefault="007C1B69">
      <w:pPr>
        <w:rPr>
          <w:rFonts w:hint="eastAsia"/>
        </w:rPr>
      </w:pPr>
      <w:r>
        <w:rPr>
          <w:rFonts w:hint="eastAsia"/>
        </w:rPr>
        <w:t>在汉语中，数字有着独特的文化意义，它们不仅用于计算和标记顺序，而且在特定场合下，如正式文件、书法作品或传统礼仪中，人们会使用大写的汉字形式来书写数字，以显示庄重与严谨。对于“二”这个数字来说，其大写形式为“贰”，那么它的拼音应当如何表示呢？答案是：“贰”的拼音写作“èr”。这种表达方式，在需要特别强调准确性的地方显得尤为重要。</w:t>
      </w:r>
    </w:p>
    <w:p w14:paraId="4CE3E609" w14:textId="77777777" w:rsidR="007C1B69" w:rsidRDefault="007C1B69">
      <w:pPr>
        <w:rPr>
          <w:rFonts w:hint="eastAsia"/>
        </w:rPr>
      </w:pPr>
    </w:p>
    <w:p w14:paraId="476EBF7A" w14:textId="77777777" w:rsidR="007C1B69" w:rsidRDefault="007C1B69">
      <w:pPr>
        <w:rPr>
          <w:rFonts w:hint="eastAsia"/>
        </w:rPr>
      </w:pPr>
      <w:r>
        <w:rPr>
          <w:rFonts w:hint="eastAsia"/>
        </w:rPr>
        <w:t xml:space="preserve"> </w:t>
      </w:r>
    </w:p>
    <w:p w14:paraId="6FF7B575" w14:textId="77777777" w:rsidR="007C1B69" w:rsidRDefault="007C1B69">
      <w:pPr>
        <w:rPr>
          <w:rFonts w:hint="eastAsia"/>
        </w:rPr>
      </w:pPr>
      <w:r>
        <w:rPr>
          <w:rFonts w:hint="eastAsia"/>
        </w:rPr>
        <w:t>为什么需要大写数字</w:t>
      </w:r>
    </w:p>
    <w:p w14:paraId="416DFF7B" w14:textId="77777777" w:rsidR="007C1B69" w:rsidRDefault="007C1B69">
      <w:pPr>
        <w:rPr>
          <w:rFonts w:hint="eastAsia"/>
        </w:rPr>
      </w:pPr>
      <w:r>
        <w:rPr>
          <w:rFonts w:hint="eastAsia"/>
        </w:rPr>
        <w:t>在中国的传统中，采用大写字体书写数字的做法可以追溯到古代，最初是为了防止账簿篡改而设计的一种防伪手段。例如，“二”容易被改成“三”，但是将“贰”改为其他字则要困难得多。随着时间的推移，这一习惯逐渐演变为一种正式的书写规范，广泛应用于金融票据、法律文书以及其他正式文本之中。因此，了解并正确使用这些大写数字的拼音对于准确传达信息至关重要。</w:t>
      </w:r>
    </w:p>
    <w:p w14:paraId="71D96DD0" w14:textId="77777777" w:rsidR="007C1B69" w:rsidRDefault="007C1B69">
      <w:pPr>
        <w:rPr>
          <w:rFonts w:hint="eastAsia"/>
        </w:rPr>
      </w:pPr>
    </w:p>
    <w:p w14:paraId="418B8A32" w14:textId="77777777" w:rsidR="007C1B69" w:rsidRDefault="007C1B69">
      <w:pPr>
        <w:rPr>
          <w:rFonts w:hint="eastAsia"/>
        </w:rPr>
      </w:pPr>
      <w:r>
        <w:rPr>
          <w:rFonts w:hint="eastAsia"/>
        </w:rPr>
        <w:t xml:space="preserve"> </w:t>
      </w:r>
    </w:p>
    <w:p w14:paraId="689062EC" w14:textId="77777777" w:rsidR="007C1B69" w:rsidRDefault="007C1B69">
      <w:pPr>
        <w:rPr>
          <w:rFonts w:hint="eastAsia"/>
        </w:rPr>
      </w:pPr>
      <w:r>
        <w:rPr>
          <w:rFonts w:hint="eastAsia"/>
        </w:rPr>
        <w:t>大写数字的拼音规则</w:t>
      </w:r>
    </w:p>
    <w:p w14:paraId="640D95CF" w14:textId="77777777" w:rsidR="007C1B69" w:rsidRDefault="007C1B69">
      <w:pPr>
        <w:rPr>
          <w:rFonts w:hint="eastAsia"/>
        </w:rPr>
      </w:pPr>
      <w:r>
        <w:rPr>
          <w:rFonts w:hint="eastAsia"/>
        </w:rPr>
        <w:t>每一个大写数字都有对应的拼音，它们遵循着汉语拼音系统的基本规则。对于“贰”而言，其拼音为“èr”，是一个四声调的音节，发音时声音从低到高再迅速下降。学习这些规则可以帮助我们更好地掌握汉语，并在必要的时候准确无误地书写和朗读大写数字。掌握大写数字的拼音也有助于提高我们的语言素养，尤其是在面对一些较为正式或传统的场景时。</w:t>
      </w:r>
    </w:p>
    <w:p w14:paraId="3E58CA95" w14:textId="77777777" w:rsidR="007C1B69" w:rsidRDefault="007C1B69">
      <w:pPr>
        <w:rPr>
          <w:rFonts w:hint="eastAsia"/>
        </w:rPr>
      </w:pPr>
    </w:p>
    <w:p w14:paraId="63161614" w14:textId="77777777" w:rsidR="007C1B69" w:rsidRDefault="007C1B69">
      <w:pPr>
        <w:rPr>
          <w:rFonts w:hint="eastAsia"/>
        </w:rPr>
      </w:pPr>
      <w:r>
        <w:rPr>
          <w:rFonts w:hint="eastAsia"/>
        </w:rPr>
        <w:t xml:space="preserve"> </w:t>
      </w:r>
    </w:p>
    <w:p w14:paraId="52584D8B" w14:textId="77777777" w:rsidR="007C1B69" w:rsidRDefault="007C1B69">
      <w:pPr>
        <w:rPr>
          <w:rFonts w:hint="eastAsia"/>
        </w:rPr>
      </w:pPr>
      <w:r>
        <w:rPr>
          <w:rFonts w:hint="eastAsia"/>
        </w:rPr>
        <w:t>大写数字的应用场景</w:t>
      </w:r>
    </w:p>
    <w:p w14:paraId="43348A72" w14:textId="77777777" w:rsidR="007C1B69" w:rsidRDefault="007C1B69">
      <w:pPr>
        <w:rPr>
          <w:rFonts w:hint="eastAsia"/>
        </w:rPr>
      </w:pPr>
      <w:r>
        <w:rPr>
          <w:rFonts w:hint="eastAsia"/>
        </w:rPr>
        <w:t>大写数字不仅仅出现在历史文献中，在现代社会同样有着广泛的应用。比如银行支票上的金额填写就要求必须使用大写数字；合同条款中的重要数字也往往用大写形式来确保清晰度和不可更改性；还有就是书法艺术领域，艺术家们偏爱用大写数字来增添作品的艺术感。无论是在哪一种情境下，“贰”的正确拼音都是“èr”，它既承载着传统文化的价值，又服务于现代生活的实际需求。</w:t>
      </w:r>
    </w:p>
    <w:p w14:paraId="6B78B1F0" w14:textId="77777777" w:rsidR="007C1B69" w:rsidRDefault="007C1B69">
      <w:pPr>
        <w:rPr>
          <w:rFonts w:hint="eastAsia"/>
        </w:rPr>
      </w:pPr>
    </w:p>
    <w:p w14:paraId="48846A2A" w14:textId="77777777" w:rsidR="007C1B69" w:rsidRDefault="007C1B69">
      <w:pPr>
        <w:rPr>
          <w:rFonts w:hint="eastAsia"/>
        </w:rPr>
      </w:pPr>
      <w:r>
        <w:rPr>
          <w:rFonts w:hint="eastAsia"/>
        </w:rPr>
        <w:t xml:space="preserve"> </w:t>
      </w:r>
    </w:p>
    <w:p w14:paraId="1370FC97" w14:textId="77777777" w:rsidR="007C1B69" w:rsidRDefault="007C1B69">
      <w:pPr>
        <w:rPr>
          <w:rFonts w:hint="eastAsia"/>
        </w:rPr>
      </w:pPr>
      <w:r>
        <w:rPr>
          <w:rFonts w:hint="eastAsia"/>
        </w:rPr>
        <w:t>最后的总结</w:t>
      </w:r>
    </w:p>
    <w:p w14:paraId="205B891D" w14:textId="77777777" w:rsidR="007C1B69" w:rsidRDefault="007C1B69">
      <w:pPr>
        <w:rPr>
          <w:rFonts w:hint="eastAsia"/>
        </w:rPr>
      </w:pPr>
      <w:r>
        <w:rPr>
          <w:rFonts w:hint="eastAsia"/>
        </w:rPr>
        <w:t>“贰”的拼音是“èr”，这不仅是对一个具体问题的回答，也是对中国传统文化中大写数字及其应用的一次小小探索。通过了解大写数字的拼音及背后的故事，我们可以更深刻地体会到中华文化的博大精深。这也提醒我们在日常生活中重视细节，尊重传统，让古老的智慧继续照亮未来之路。</w:t>
      </w:r>
    </w:p>
    <w:p w14:paraId="2D34F8CE" w14:textId="77777777" w:rsidR="007C1B69" w:rsidRDefault="007C1B69">
      <w:pPr>
        <w:rPr>
          <w:rFonts w:hint="eastAsia"/>
        </w:rPr>
      </w:pPr>
    </w:p>
    <w:p w14:paraId="14C2FFAB" w14:textId="77777777" w:rsidR="007C1B69" w:rsidRDefault="007C1B69">
      <w:pPr>
        <w:rPr>
          <w:rFonts w:hint="eastAsia"/>
        </w:rPr>
      </w:pPr>
      <w:r>
        <w:rPr>
          <w:rFonts w:hint="eastAsia"/>
        </w:rPr>
        <w:t>本文是由懂得生活网（dongdeshenghuo.com）为大家创作</w:t>
      </w:r>
    </w:p>
    <w:p w14:paraId="342340E1" w14:textId="6439B433" w:rsidR="0004404E" w:rsidRDefault="0004404E"/>
    <w:sectPr w:rsidR="00044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4E"/>
    <w:rsid w:val="0004404E"/>
    <w:rsid w:val="003B6FA9"/>
    <w:rsid w:val="007C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10B30-FEAE-4D94-976E-78DC13BD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04E"/>
    <w:rPr>
      <w:rFonts w:cstheme="majorBidi"/>
      <w:color w:val="2F5496" w:themeColor="accent1" w:themeShade="BF"/>
      <w:sz w:val="28"/>
      <w:szCs w:val="28"/>
    </w:rPr>
  </w:style>
  <w:style w:type="character" w:customStyle="1" w:styleId="50">
    <w:name w:val="标题 5 字符"/>
    <w:basedOn w:val="a0"/>
    <w:link w:val="5"/>
    <w:uiPriority w:val="9"/>
    <w:semiHidden/>
    <w:rsid w:val="0004404E"/>
    <w:rPr>
      <w:rFonts w:cstheme="majorBidi"/>
      <w:color w:val="2F5496" w:themeColor="accent1" w:themeShade="BF"/>
      <w:sz w:val="24"/>
    </w:rPr>
  </w:style>
  <w:style w:type="character" w:customStyle="1" w:styleId="60">
    <w:name w:val="标题 6 字符"/>
    <w:basedOn w:val="a0"/>
    <w:link w:val="6"/>
    <w:uiPriority w:val="9"/>
    <w:semiHidden/>
    <w:rsid w:val="0004404E"/>
    <w:rPr>
      <w:rFonts w:cstheme="majorBidi"/>
      <w:b/>
      <w:bCs/>
      <w:color w:val="2F5496" w:themeColor="accent1" w:themeShade="BF"/>
    </w:rPr>
  </w:style>
  <w:style w:type="character" w:customStyle="1" w:styleId="70">
    <w:name w:val="标题 7 字符"/>
    <w:basedOn w:val="a0"/>
    <w:link w:val="7"/>
    <w:uiPriority w:val="9"/>
    <w:semiHidden/>
    <w:rsid w:val="0004404E"/>
    <w:rPr>
      <w:rFonts w:cstheme="majorBidi"/>
      <w:b/>
      <w:bCs/>
      <w:color w:val="595959" w:themeColor="text1" w:themeTint="A6"/>
    </w:rPr>
  </w:style>
  <w:style w:type="character" w:customStyle="1" w:styleId="80">
    <w:name w:val="标题 8 字符"/>
    <w:basedOn w:val="a0"/>
    <w:link w:val="8"/>
    <w:uiPriority w:val="9"/>
    <w:semiHidden/>
    <w:rsid w:val="0004404E"/>
    <w:rPr>
      <w:rFonts w:cstheme="majorBidi"/>
      <w:color w:val="595959" w:themeColor="text1" w:themeTint="A6"/>
    </w:rPr>
  </w:style>
  <w:style w:type="character" w:customStyle="1" w:styleId="90">
    <w:name w:val="标题 9 字符"/>
    <w:basedOn w:val="a0"/>
    <w:link w:val="9"/>
    <w:uiPriority w:val="9"/>
    <w:semiHidden/>
    <w:rsid w:val="0004404E"/>
    <w:rPr>
      <w:rFonts w:eastAsiaTheme="majorEastAsia" w:cstheme="majorBidi"/>
      <w:color w:val="595959" w:themeColor="text1" w:themeTint="A6"/>
    </w:rPr>
  </w:style>
  <w:style w:type="paragraph" w:styleId="a3">
    <w:name w:val="Title"/>
    <w:basedOn w:val="a"/>
    <w:next w:val="a"/>
    <w:link w:val="a4"/>
    <w:uiPriority w:val="10"/>
    <w:qFormat/>
    <w:rsid w:val="00044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04E"/>
    <w:pPr>
      <w:spacing w:before="160"/>
      <w:jc w:val="center"/>
    </w:pPr>
    <w:rPr>
      <w:i/>
      <w:iCs/>
      <w:color w:val="404040" w:themeColor="text1" w:themeTint="BF"/>
    </w:rPr>
  </w:style>
  <w:style w:type="character" w:customStyle="1" w:styleId="a8">
    <w:name w:val="引用 字符"/>
    <w:basedOn w:val="a0"/>
    <w:link w:val="a7"/>
    <w:uiPriority w:val="29"/>
    <w:rsid w:val="0004404E"/>
    <w:rPr>
      <w:i/>
      <w:iCs/>
      <w:color w:val="404040" w:themeColor="text1" w:themeTint="BF"/>
    </w:rPr>
  </w:style>
  <w:style w:type="paragraph" w:styleId="a9">
    <w:name w:val="List Paragraph"/>
    <w:basedOn w:val="a"/>
    <w:uiPriority w:val="34"/>
    <w:qFormat/>
    <w:rsid w:val="0004404E"/>
    <w:pPr>
      <w:ind w:left="720"/>
      <w:contextualSpacing/>
    </w:pPr>
  </w:style>
  <w:style w:type="character" w:styleId="aa">
    <w:name w:val="Intense Emphasis"/>
    <w:basedOn w:val="a0"/>
    <w:uiPriority w:val="21"/>
    <w:qFormat/>
    <w:rsid w:val="0004404E"/>
    <w:rPr>
      <w:i/>
      <w:iCs/>
      <w:color w:val="2F5496" w:themeColor="accent1" w:themeShade="BF"/>
    </w:rPr>
  </w:style>
  <w:style w:type="paragraph" w:styleId="ab">
    <w:name w:val="Intense Quote"/>
    <w:basedOn w:val="a"/>
    <w:next w:val="a"/>
    <w:link w:val="ac"/>
    <w:uiPriority w:val="30"/>
    <w:qFormat/>
    <w:rsid w:val="00044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04E"/>
    <w:rPr>
      <w:i/>
      <w:iCs/>
      <w:color w:val="2F5496" w:themeColor="accent1" w:themeShade="BF"/>
    </w:rPr>
  </w:style>
  <w:style w:type="character" w:styleId="ad">
    <w:name w:val="Intense Reference"/>
    <w:basedOn w:val="a0"/>
    <w:uiPriority w:val="32"/>
    <w:qFormat/>
    <w:rsid w:val="00044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