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DDDB67" w14:textId="77777777" w:rsidR="00970EF0" w:rsidRDefault="00970EF0">
      <w:pPr>
        <w:rPr>
          <w:rFonts w:hint="eastAsia"/>
        </w:rPr>
      </w:pPr>
      <w:r>
        <w:rPr>
          <w:rFonts w:hint="eastAsia"/>
        </w:rPr>
        <w:t>jqX跟谁组成三的拼音节</w:t>
      </w:r>
    </w:p>
    <w:p w14:paraId="4260F5AB" w14:textId="77777777" w:rsidR="00970EF0" w:rsidRDefault="00970EF0">
      <w:pPr>
        <w:rPr>
          <w:rFonts w:hint="eastAsia"/>
        </w:rPr>
      </w:pPr>
      <w:r>
        <w:rPr>
          <w:rFonts w:hint="eastAsia"/>
        </w:rPr>
        <w:t>汉语拼音是学习中文发音的基础工具，它通过拉丁字母来表示汉字的读音。在汉语拼音系统中，“jqX”这三个声母有着独特的地位，它们与特定的韵母结合可以构成和谐美妙的音节。当我们探讨“jqX跟谁组成三的拼音节”时，我们实际上是在探索这三个声母能够和哪些韵母组合，从而形成正确的、符合汉语发音规则的音节。</w:t>
      </w:r>
    </w:p>
    <w:p w14:paraId="2A1D9852" w14:textId="77777777" w:rsidR="00970EF0" w:rsidRDefault="00970EF0">
      <w:pPr>
        <w:rPr>
          <w:rFonts w:hint="eastAsia"/>
        </w:rPr>
      </w:pPr>
    </w:p>
    <w:p w14:paraId="7D0A6DE7" w14:textId="77777777" w:rsidR="00970EF0" w:rsidRDefault="00970EF0">
      <w:pPr>
        <w:rPr>
          <w:rFonts w:hint="eastAsia"/>
        </w:rPr>
      </w:pPr>
      <w:r>
        <w:rPr>
          <w:rFonts w:hint="eastAsia"/>
        </w:rPr>
        <w:t xml:space="preserve"> </w:t>
      </w:r>
    </w:p>
    <w:p w14:paraId="406067AA" w14:textId="77777777" w:rsidR="00970EF0" w:rsidRDefault="00970EF0">
      <w:pPr>
        <w:rPr>
          <w:rFonts w:hint="eastAsia"/>
        </w:rPr>
      </w:pPr>
      <w:r>
        <w:rPr>
          <w:rFonts w:hint="eastAsia"/>
        </w:rPr>
        <w:t>拼音规则中的“jqX”</w:t>
      </w:r>
    </w:p>
    <w:p w14:paraId="4C7565BA" w14:textId="77777777" w:rsidR="00970EF0" w:rsidRDefault="00970EF0">
      <w:pPr>
        <w:rPr>
          <w:rFonts w:hint="eastAsia"/>
        </w:rPr>
      </w:pPr>
      <w:r>
        <w:rPr>
          <w:rFonts w:hint="eastAsia"/>
        </w:rPr>
        <w:t>根据汉语拼音方案的规定，“j”、“q”、“x”这三个声母只能与某些特定的韵母相拼。具体来说，它们不能与开口呼（a、o、e）或合口呼（u）的韵母相拼，而只能与齐齿呼（i）或撮口呼（ü）的韵母相结合。这一规则保证了汉语发音的准确性和一致性，也是汉语拼音教学中的一个重要知识点。</w:t>
      </w:r>
    </w:p>
    <w:p w14:paraId="166DE98A" w14:textId="77777777" w:rsidR="00970EF0" w:rsidRDefault="00970EF0">
      <w:pPr>
        <w:rPr>
          <w:rFonts w:hint="eastAsia"/>
        </w:rPr>
      </w:pPr>
    </w:p>
    <w:p w14:paraId="041513AC" w14:textId="77777777" w:rsidR="00970EF0" w:rsidRDefault="00970EF0">
      <w:pPr>
        <w:rPr>
          <w:rFonts w:hint="eastAsia"/>
        </w:rPr>
      </w:pPr>
      <w:r>
        <w:rPr>
          <w:rFonts w:hint="eastAsia"/>
        </w:rPr>
        <w:t xml:space="preserve"> </w:t>
      </w:r>
    </w:p>
    <w:p w14:paraId="215AF085" w14:textId="77777777" w:rsidR="00970EF0" w:rsidRDefault="00970EF0">
      <w:pPr>
        <w:rPr>
          <w:rFonts w:hint="eastAsia"/>
        </w:rPr>
      </w:pPr>
      <w:r>
        <w:rPr>
          <w:rFonts w:hint="eastAsia"/>
        </w:rPr>
        <w:t>“jqX”与“i”的组合</w:t>
      </w:r>
    </w:p>
    <w:p w14:paraId="352B4042" w14:textId="77777777" w:rsidR="00970EF0" w:rsidRDefault="00970EF0">
      <w:pPr>
        <w:rPr>
          <w:rFonts w:hint="eastAsia"/>
        </w:rPr>
      </w:pPr>
      <w:r>
        <w:rPr>
          <w:rFonts w:hint="eastAsia"/>
        </w:rPr>
        <w:t>当“j”、“q”、“x”与“i”相遇时，它们形成了三个基本的音节：ji、qi、xi。这些音节简单而常见，在日常生活中频繁出现。例如，“机器”的“机”发的是“ji”的音，“气球”的“气”则是“qi”，而“西雅图”的“西”为“xi”。这些音节不仅出现在单字中，还广泛存在于词语和句子之中，成为汉语表达不可或缺的一部分。</w:t>
      </w:r>
    </w:p>
    <w:p w14:paraId="3F840EAB" w14:textId="77777777" w:rsidR="00970EF0" w:rsidRDefault="00970EF0">
      <w:pPr>
        <w:rPr>
          <w:rFonts w:hint="eastAsia"/>
        </w:rPr>
      </w:pPr>
    </w:p>
    <w:p w14:paraId="7B77756F" w14:textId="77777777" w:rsidR="00970EF0" w:rsidRDefault="00970EF0">
      <w:pPr>
        <w:rPr>
          <w:rFonts w:hint="eastAsia"/>
        </w:rPr>
      </w:pPr>
      <w:r>
        <w:rPr>
          <w:rFonts w:hint="eastAsia"/>
        </w:rPr>
        <w:t xml:space="preserve"> </w:t>
      </w:r>
    </w:p>
    <w:p w14:paraId="48B23D11" w14:textId="77777777" w:rsidR="00970EF0" w:rsidRDefault="00970EF0">
      <w:pPr>
        <w:rPr>
          <w:rFonts w:hint="eastAsia"/>
        </w:rPr>
      </w:pPr>
      <w:r>
        <w:rPr>
          <w:rFonts w:hint="eastAsia"/>
        </w:rPr>
        <w:t>“jqX”与“ü”的特殊关系</w:t>
      </w:r>
    </w:p>
    <w:p w14:paraId="55C5B061" w14:textId="77777777" w:rsidR="00970EF0" w:rsidRDefault="00970EF0">
      <w:pPr>
        <w:rPr>
          <w:rFonts w:hint="eastAsia"/>
        </w:rPr>
      </w:pPr>
      <w:r>
        <w:rPr>
          <w:rFonts w:hint="eastAsia"/>
        </w:rPr>
        <w:t>除了“i”，“jqX”还可以与“ü”搭配，但有一个特殊的书写规则需要记住。当“j”、“q”、“x”与“ü”相拼时，“ü”上的两点会被省略，写作ju、qu、xu。这种变化虽然在书面上有所体现，但在发音上并没有改变，依然保持原有的音质。比如，“居所”的“居”就是“ju”，“曲调”的“曲”是“qu”，“虚心”的“虚”为“xu”。这反映了汉语拼音体系既遵循一定的规则又不失灵活性的特点。</w:t>
      </w:r>
    </w:p>
    <w:p w14:paraId="1EB3E543" w14:textId="77777777" w:rsidR="00970EF0" w:rsidRDefault="00970EF0">
      <w:pPr>
        <w:rPr>
          <w:rFonts w:hint="eastAsia"/>
        </w:rPr>
      </w:pPr>
    </w:p>
    <w:p w14:paraId="191A361C" w14:textId="77777777" w:rsidR="00970EF0" w:rsidRDefault="00970EF0">
      <w:pPr>
        <w:rPr>
          <w:rFonts w:hint="eastAsia"/>
        </w:rPr>
      </w:pPr>
      <w:r>
        <w:rPr>
          <w:rFonts w:hint="eastAsia"/>
        </w:rPr>
        <w:t xml:space="preserve"> </w:t>
      </w:r>
    </w:p>
    <w:p w14:paraId="4C3D8307" w14:textId="77777777" w:rsidR="00970EF0" w:rsidRDefault="00970EF0">
      <w:pPr>
        <w:rPr>
          <w:rFonts w:hint="eastAsia"/>
        </w:rPr>
      </w:pPr>
      <w:r>
        <w:rPr>
          <w:rFonts w:hint="eastAsia"/>
        </w:rPr>
        <w:t>“jqX”与其他韵母的组合</w:t>
      </w:r>
    </w:p>
    <w:p w14:paraId="7F184657" w14:textId="77777777" w:rsidR="00970EF0" w:rsidRDefault="00970EF0">
      <w:pPr>
        <w:rPr>
          <w:rFonts w:hint="eastAsia"/>
        </w:rPr>
      </w:pPr>
      <w:r>
        <w:rPr>
          <w:rFonts w:hint="eastAsia"/>
        </w:rPr>
        <w:t>除了直接与“i”或“ü”相拼外，“jqX”也可以和其他包含有“i”或“ü”的复合韵母相结合。例如，可以与“ian”、“iang”、“in”、“ing”等韵母相拼，形成如jian、qian、xian；或者与“uan”、“uang”、“un”、“ong”等韵母相拼，形成juan、quan、xuan。这样的组合丰富了汉语的语音结构，也为语言的学习者提供了更多的练习机会。</w:t>
      </w:r>
    </w:p>
    <w:p w14:paraId="4266356C" w14:textId="77777777" w:rsidR="00970EF0" w:rsidRDefault="00970EF0">
      <w:pPr>
        <w:rPr>
          <w:rFonts w:hint="eastAsia"/>
        </w:rPr>
      </w:pPr>
    </w:p>
    <w:p w14:paraId="64ABFF95" w14:textId="77777777" w:rsidR="00970EF0" w:rsidRDefault="00970EF0">
      <w:pPr>
        <w:rPr>
          <w:rFonts w:hint="eastAsia"/>
        </w:rPr>
      </w:pPr>
      <w:r>
        <w:rPr>
          <w:rFonts w:hint="eastAsia"/>
        </w:rPr>
        <w:t xml:space="preserve"> </w:t>
      </w:r>
    </w:p>
    <w:p w14:paraId="7B707829" w14:textId="77777777" w:rsidR="00970EF0" w:rsidRDefault="00970EF0">
      <w:pPr>
        <w:rPr>
          <w:rFonts w:hint="eastAsia"/>
        </w:rPr>
      </w:pPr>
      <w:r>
        <w:rPr>
          <w:rFonts w:hint="eastAsia"/>
        </w:rPr>
        <w:t>最后的总结</w:t>
      </w:r>
    </w:p>
    <w:p w14:paraId="13BA5D66" w14:textId="77777777" w:rsidR="00970EF0" w:rsidRDefault="00970EF0">
      <w:pPr>
        <w:rPr>
          <w:rFonts w:hint="eastAsia"/>
        </w:rPr>
      </w:pPr>
      <w:r>
        <w:rPr>
          <w:rFonts w:hint="eastAsia"/>
        </w:rPr>
        <w:t>“jqX”这三个声母与特定韵母的组合体现了汉语拼音系统的精妙之处。从简单的双字母组合到复杂的多字母音节，每一个组合都承载着汉语发音的独特魅力。了解并掌握这些规则，对于学习汉语发音和提升语言交流能力都有着重要的意义。无论是初学者还是想要深入研究汉语语音的人士，都应该重视对“jqX”相关拼音节的学习和实践。</w:t>
      </w:r>
    </w:p>
    <w:p w14:paraId="14986E18" w14:textId="77777777" w:rsidR="00970EF0" w:rsidRDefault="00970EF0">
      <w:pPr>
        <w:rPr>
          <w:rFonts w:hint="eastAsia"/>
        </w:rPr>
      </w:pPr>
    </w:p>
    <w:p w14:paraId="265999BB" w14:textId="77777777" w:rsidR="00970EF0" w:rsidRDefault="00970EF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67E7D44" w14:textId="36C45E12" w:rsidR="000768E5" w:rsidRDefault="000768E5"/>
    <w:sectPr w:rsidR="000768E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68E5"/>
    <w:rsid w:val="000768E5"/>
    <w:rsid w:val="00970EF0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BCE57B8-B1FC-4BB8-998C-A894DC46DF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768E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768E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768E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768E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768E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768E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768E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768E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768E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768E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768E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768E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768E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768E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768E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768E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768E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768E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768E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768E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768E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768E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768E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768E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768E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768E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768E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768E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768E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163</Words>
  <Characters>933</Characters>
  <Application>Microsoft Office Word</Application>
  <DocSecurity>0</DocSecurity>
  <Lines>7</Lines>
  <Paragraphs>2</Paragraphs>
  <ScaleCrop>false</ScaleCrop>
  <Company/>
  <LinksUpToDate>false</LinksUpToDate>
  <CharactersWithSpaces>1094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2025-05-15T08:57:00Z</dcterms:created>
  <dcterms:modified xsi:type="dcterms:W3CDTF">2025-05-15T08:57:00Z</dcterms:modified>
</cp:coreProperties>
</file>