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F855" w14:textId="77777777" w:rsidR="00EF14C4" w:rsidRDefault="00EF14C4">
      <w:pPr>
        <w:rPr>
          <w:rFonts w:hint="eastAsia"/>
        </w:rPr>
      </w:pPr>
      <w:r>
        <w:rPr>
          <w:rFonts w:hint="eastAsia"/>
        </w:rPr>
        <w:t>手的拼音声调怎么标</w:t>
      </w:r>
    </w:p>
    <w:p w14:paraId="22314BA9" w14:textId="77777777" w:rsidR="00EF14C4" w:rsidRDefault="00EF14C4">
      <w:pPr>
        <w:rPr>
          <w:rFonts w:hint="eastAsia"/>
        </w:rPr>
      </w:pPr>
      <w:r>
        <w:rPr>
          <w:rFonts w:hint="eastAsia"/>
        </w:rPr>
        <w:t>汉字的发音丰富多样，而作为汉语学习者或使用者，正确标注拼音和理解其声调是掌握语言的重要一环。以“手”字为例，它的拼音为“shǒu”，其中包含了声母、韵母以及声调三部分。在深入探讨如何正确地标记“手”的拼音声调之前，我们先简要了解下什么是拼音系统。</w:t>
      </w:r>
    </w:p>
    <w:p w14:paraId="53A117E2" w14:textId="77777777" w:rsidR="00EF14C4" w:rsidRDefault="00EF14C4">
      <w:pPr>
        <w:rPr>
          <w:rFonts w:hint="eastAsia"/>
        </w:rPr>
      </w:pPr>
    </w:p>
    <w:p w14:paraId="2C84254F" w14:textId="77777777" w:rsidR="00EF14C4" w:rsidRDefault="00EF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B2189" w14:textId="77777777" w:rsidR="00EF14C4" w:rsidRDefault="00EF14C4">
      <w:pPr>
        <w:rPr>
          <w:rFonts w:hint="eastAsia"/>
        </w:rPr>
      </w:pPr>
      <w:r>
        <w:rPr>
          <w:rFonts w:hint="eastAsia"/>
        </w:rPr>
        <w:t>汉语拼音体系简介</w:t>
      </w:r>
    </w:p>
    <w:p w14:paraId="01D74992" w14:textId="77777777" w:rsidR="00EF14C4" w:rsidRDefault="00EF14C4">
      <w:pPr>
        <w:rPr>
          <w:rFonts w:hint="eastAsia"/>
        </w:rPr>
      </w:pPr>
      <w:r>
        <w:rPr>
          <w:rFonts w:hint="eastAsia"/>
        </w:rPr>
        <w:t>汉语拼音是一套官方的拉丁字母拼写系统，于1958年在中国大陆正式公布，并被广泛应用于教育领域、地名与人名的翻译等方面。它不仅是普通话的标准音标系统，也是国际上用于表示汉字读音最普遍的方法。拼音由声母（辅音）、韵母（元音）及声调组成，其中声调是汉语特有的元素，用来区分意义不同的词汇。</w:t>
      </w:r>
    </w:p>
    <w:p w14:paraId="739B42DB" w14:textId="77777777" w:rsidR="00EF14C4" w:rsidRDefault="00EF14C4">
      <w:pPr>
        <w:rPr>
          <w:rFonts w:hint="eastAsia"/>
        </w:rPr>
      </w:pPr>
    </w:p>
    <w:p w14:paraId="6961D600" w14:textId="77777777" w:rsidR="00EF14C4" w:rsidRDefault="00EF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2E4D5" w14:textId="77777777" w:rsidR="00EF14C4" w:rsidRDefault="00EF14C4">
      <w:pPr>
        <w:rPr>
          <w:rFonts w:hint="eastAsia"/>
        </w:rPr>
      </w:pPr>
      <w:r>
        <w:rPr>
          <w:rFonts w:hint="eastAsia"/>
        </w:rPr>
        <w:t>声调的重要性</w:t>
      </w:r>
    </w:p>
    <w:p w14:paraId="5C6D8CE2" w14:textId="77777777" w:rsidR="00EF14C4" w:rsidRDefault="00EF14C4">
      <w:pPr>
        <w:rPr>
          <w:rFonts w:hint="eastAsia"/>
        </w:rPr>
      </w:pPr>
      <w:r>
        <w:rPr>
          <w:rFonts w:hint="eastAsia"/>
        </w:rPr>
        <w:t>汉语有四种基本声调加上轻声，每种声调的变化都能改变一个词的意思。例如，“mā”、“má”、“mǎ”、“mà”分别代表了“妈”、“麻”、“马”、“骂”。因此，在书写拼音时准确地标出声调对于传达正确的语义至关重要。对于“手”这个字，其声调标记为第三声，即降升调，用数字3或者符号`来表示。</w:t>
      </w:r>
    </w:p>
    <w:p w14:paraId="5075F8F0" w14:textId="77777777" w:rsidR="00EF14C4" w:rsidRDefault="00EF14C4">
      <w:pPr>
        <w:rPr>
          <w:rFonts w:hint="eastAsia"/>
        </w:rPr>
      </w:pPr>
    </w:p>
    <w:p w14:paraId="08F1B2EC" w14:textId="77777777" w:rsidR="00EF14C4" w:rsidRDefault="00EF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ABA49" w14:textId="77777777" w:rsidR="00EF14C4" w:rsidRDefault="00EF14C4">
      <w:pPr>
        <w:rPr>
          <w:rFonts w:hint="eastAsia"/>
        </w:rPr>
      </w:pPr>
      <w:r>
        <w:rPr>
          <w:rFonts w:hint="eastAsia"/>
        </w:rPr>
        <w:t>手的拼音声调标记方法</w:t>
      </w:r>
    </w:p>
    <w:p w14:paraId="3F7C0D64" w14:textId="77777777" w:rsidR="00EF14C4" w:rsidRDefault="00EF14C4">
      <w:pPr>
        <w:rPr>
          <w:rFonts w:hint="eastAsia"/>
        </w:rPr>
      </w:pPr>
      <w:r>
        <w:rPr>
          <w:rFonts w:hint="eastAsia"/>
        </w:rPr>
        <w:t>在书写“手”的拼音“shǒu”时，声调应当标记在主要元音上，这里是“o”。根据汉语拼音规则，当存在多个元音时，声调通常会按照a, o, e, i, u, ü的顺序优先标注。由于“shǒu”中只有一个元音“o”，所以声调自然就落在它上面。在实际应用中，可以使用带有声调符号的字母直接写出，也可以采用数字形式如“shou3”来表达。</w:t>
      </w:r>
    </w:p>
    <w:p w14:paraId="37213439" w14:textId="77777777" w:rsidR="00EF14C4" w:rsidRDefault="00EF14C4">
      <w:pPr>
        <w:rPr>
          <w:rFonts w:hint="eastAsia"/>
        </w:rPr>
      </w:pPr>
    </w:p>
    <w:p w14:paraId="38C1A2AF" w14:textId="77777777" w:rsidR="00EF14C4" w:rsidRDefault="00EF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44251" w14:textId="77777777" w:rsidR="00EF14C4" w:rsidRDefault="00EF14C4">
      <w:pPr>
        <w:rPr>
          <w:rFonts w:hint="eastAsia"/>
        </w:rPr>
      </w:pPr>
      <w:r>
        <w:rPr>
          <w:rFonts w:hint="eastAsia"/>
        </w:rPr>
        <w:t>实践中的注意事项</w:t>
      </w:r>
    </w:p>
    <w:p w14:paraId="70CCBF71" w14:textId="77777777" w:rsidR="00EF14C4" w:rsidRDefault="00EF14C4">
      <w:pPr>
        <w:rPr>
          <w:rFonts w:hint="eastAsia"/>
        </w:rPr>
      </w:pPr>
      <w:r>
        <w:rPr>
          <w:rFonts w:hint="eastAsia"/>
        </w:rPr>
        <w:t>在日常写作或教学环境中，确保拼音声调的准确性是非常重要的。特别是在教授儿童或是对外汉语教学中，教师应该鼓励学生多听多模仿标准发音，并通过反复练习加深记忆。随着科技的发展，许多输入法软件和在线工具都提供了方便的拼音输入选项，帮助用户轻松找到正确的声调标记。</w:t>
      </w:r>
    </w:p>
    <w:p w14:paraId="1F862CC3" w14:textId="77777777" w:rsidR="00EF14C4" w:rsidRDefault="00EF14C4">
      <w:pPr>
        <w:rPr>
          <w:rFonts w:hint="eastAsia"/>
        </w:rPr>
      </w:pPr>
    </w:p>
    <w:p w14:paraId="56D3EA37" w14:textId="77777777" w:rsidR="00EF14C4" w:rsidRDefault="00EF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463B3" w14:textId="77777777" w:rsidR="00EF14C4" w:rsidRDefault="00EF14C4">
      <w:pPr>
        <w:rPr>
          <w:rFonts w:hint="eastAsia"/>
        </w:rPr>
      </w:pPr>
      <w:r>
        <w:rPr>
          <w:rFonts w:hint="eastAsia"/>
        </w:rPr>
        <w:t>最后的总结</w:t>
      </w:r>
    </w:p>
    <w:p w14:paraId="646D1EB4" w14:textId="77777777" w:rsidR="00EF14C4" w:rsidRDefault="00EF14C4">
      <w:pPr>
        <w:rPr>
          <w:rFonts w:hint="eastAsia"/>
        </w:rPr>
      </w:pPr>
      <w:r>
        <w:rPr>
          <w:rFonts w:hint="eastAsia"/>
        </w:rPr>
        <w:t>“手”的拼音声调应当正确地标注为“shǒu”。理解和掌握汉语拼音及其声调规则不仅有助于提高中文交流能力，也能增进对这一古老语言文化的认识。无论是初学者还是进阶学习者，都应该重视拼音的学习，尤其是声调的精确性，这将大大提升沟通的有效性和准确性。</w:t>
      </w:r>
    </w:p>
    <w:p w14:paraId="319445DA" w14:textId="77777777" w:rsidR="00EF14C4" w:rsidRDefault="00EF14C4">
      <w:pPr>
        <w:rPr>
          <w:rFonts w:hint="eastAsia"/>
        </w:rPr>
      </w:pPr>
    </w:p>
    <w:p w14:paraId="176F39F5" w14:textId="77777777" w:rsidR="00EF14C4" w:rsidRDefault="00EF1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72843" w14:textId="204879A4" w:rsidR="003B4785" w:rsidRDefault="003B4785"/>
    <w:sectPr w:rsidR="003B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85"/>
    <w:rsid w:val="0032579A"/>
    <w:rsid w:val="003B4785"/>
    <w:rsid w:val="00E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4DFB5-4146-4A5E-9940-B98799C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