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B8F26" w14:textId="77777777" w:rsidR="00D367D3" w:rsidRDefault="00D367D3">
      <w:pPr>
        <w:rPr>
          <w:rFonts w:hint="eastAsia"/>
        </w:rPr>
      </w:pPr>
      <w:r>
        <w:rPr>
          <w:rFonts w:hint="eastAsia"/>
        </w:rPr>
        <w:t>三的拼音节大全：探索汉语拼音中的“三”</w:t>
      </w:r>
    </w:p>
    <w:p w14:paraId="2DCFBA56" w14:textId="77777777" w:rsidR="00D367D3" w:rsidRDefault="00D367D3">
      <w:pPr>
        <w:rPr>
          <w:rFonts w:hint="eastAsia"/>
        </w:rPr>
      </w:pPr>
      <w:r>
        <w:rPr>
          <w:rFonts w:hint="eastAsia"/>
        </w:rPr>
        <w:t>当我们谈论汉语拼音时，我们触及到了中国语言文化的基石之一。汉语拼音是现代汉语的标准音标系统，它帮助人们学习和使用普通话。在汉语拼音中，“三”这个数字有着独特的地位，因为它不仅是一个常用的数字，而且其发音和相关拼音节也具有一定的复杂性。</w:t>
      </w:r>
    </w:p>
    <w:p w14:paraId="5DE30152" w14:textId="77777777" w:rsidR="00D367D3" w:rsidRDefault="00D367D3">
      <w:pPr>
        <w:rPr>
          <w:rFonts w:hint="eastAsia"/>
        </w:rPr>
      </w:pPr>
    </w:p>
    <w:p w14:paraId="3D126AEB" w14:textId="77777777" w:rsidR="00D367D3" w:rsidRDefault="00D367D3">
      <w:pPr>
        <w:rPr>
          <w:rFonts w:hint="eastAsia"/>
        </w:rPr>
      </w:pPr>
      <w:r>
        <w:rPr>
          <w:rFonts w:hint="eastAsia"/>
        </w:rPr>
        <w:t xml:space="preserve"> </w:t>
      </w:r>
    </w:p>
    <w:p w14:paraId="3FA0121A" w14:textId="77777777" w:rsidR="00D367D3" w:rsidRDefault="00D367D3">
      <w:pPr>
        <w:rPr>
          <w:rFonts w:hint="eastAsia"/>
        </w:rPr>
      </w:pPr>
      <w:r>
        <w:rPr>
          <w:rFonts w:hint="eastAsia"/>
        </w:rPr>
        <w:t>基础形式：sān</w:t>
      </w:r>
    </w:p>
    <w:p w14:paraId="3A5770C5" w14:textId="77777777" w:rsidR="00D367D3" w:rsidRDefault="00D367D3">
      <w:pPr>
        <w:rPr>
          <w:rFonts w:hint="eastAsia"/>
        </w:rPr>
      </w:pPr>
      <w:r>
        <w:rPr>
          <w:rFonts w:hint="eastAsia"/>
        </w:rPr>
        <w:t>最基础也是最常见的形式是“三”的阴平声调，即第一声，读作 sān。这种形式在日常生活中极为常见，例如在数数、讲述故事或是在任何需要提及数字“三”的情境中。在汉语中，“三”象征着稳定和完整，如“三生石”、“三顾茅庐”等成语所体现的文化内涵。</w:t>
      </w:r>
    </w:p>
    <w:p w14:paraId="2D347A03" w14:textId="77777777" w:rsidR="00D367D3" w:rsidRDefault="00D367D3">
      <w:pPr>
        <w:rPr>
          <w:rFonts w:hint="eastAsia"/>
        </w:rPr>
      </w:pPr>
    </w:p>
    <w:p w14:paraId="25F85729" w14:textId="77777777" w:rsidR="00D367D3" w:rsidRDefault="00D367D3">
      <w:pPr>
        <w:rPr>
          <w:rFonts w:hint="eastAsia"/>
        </w:rPr>
      </w:pPr>
      <w:r>
        <w:rPr>
          <w:rFonts w:hint="eastAsia"/>
        </w:rPr>
        <w:t xml:space="preserve"> </w:t>
      </w:r>
    </w:p>
    <w:p w14:paraId="4E68D31D" w14:textId="77777777" w:rsidR="00D367D3" w:rsidRDefault="00D367D3">
      <w:pPr>
        <w:rPr>
          <w:rFonts w:hint="eastAsia"/>
        </w:rPr>
      </w:pPr>
      <w:r>
        <w:rPr>
          <w:rFonts w:hint="eastAsia"/>
        </w:rPr>
        <w:t>去声变化：sàn</w:t>
      </w:r>
    </w:p>
    <w:p w14:paraId="6067B7B3" w14:textId="77777777" w:rsidR="00D367D3" w:rsidRDefault="00D367D3">
      <w:pPr>
        <w:rPr>
          <w:rFonts w:hint="eastAsia"/>
        </w:rPr>
      </w:pPr>
      <w:r>
        <w:rPr>
          <w:rFonts w:hint="eastAsia"/>
        </w:rPr>
        <w:t>当“三”被用于某些特定的词汇或成语中时，它的声调可能会发生变化。比如，在一些方言或是古汉语的影响下，它可能变为去声，也就是第四声，读作 sàn。这样的变化虽然不常出现在标准普通话中，但在文学作品或是历史文献里可以找到痕迹。</w:t>
      </w:r>
    </w:p>
    <w:p w14:paraId="299AB675" w14:textId="77777777" w:rsidR="00D367D3" w:rsidRDefault="00D367D3">
      <w:pPr>
        <w:rPr>
          <w:rFonts w:hint="eastAsia"/>
        </w:rPr>
      </w:pPr>
    </w:p>
    <w:p w14:paraId="2452C3F8" w14:textId="77777777" w:rsidR="00D367D3" w:rsidRDefault="00D367D3">
      <w:pPr>
        <w:rPr>
          <w:rFonts w:hint="eastAsia"/>
        </w:rPr>
      </w:pPr>
      <w:r>
        <w:rPr>
          <w:rFonts w:hint="eastAsia"/>
        </w:rPr>
        <w:t xml:space="preserve"> </w:t>
      </w:r>
    </w:p>
    <w:p w14:paraId="044CD9AC" w14:textId="77777777" w:rsidR="00D367D3" w:rsidRDefault="00D367D3">
      <w:pPr>
        <w:rPr>
          <w:rFonts w:hint="eastAsia"/>
        </w:rPr>
      </w:pPr>
      <w:r>
        <w:rPr>
          <w:rFonts w:hint="eastAsia"/>
        </w:rPr>
        <w:t>上声转调：sǎn</w:t>
      </w:r>
    </w:p>
    <w:p w14:paraId="3350B229" w14:textId="77777777" w:rsidR="00D367D3" w:rsidRDefault="00D367D3">
      <w:pPr>
        <w:rPr>
          <w:rFonts w:hint="eastAsia"/>
        </w:rPr>
      </w:pPr>
      <w:r>
        <w:rPr>
          <w:rFonts w:hint="eastAsia"/>
        </w:rPr>
        <w:t>上声（第三声）的转调使得“三”字的发音变成了 sǎn。这一形式在汉语拼音中并不单独存在，但可以在多音字或者与其它汉字组合成词的时候观察到类似的声调变化。这体现了汉语作为一种语调语言的丰富性和灵活性。</w:t>
      </w:r>
    </w:p>
    <w:p w14:paraId="6A89B402" w14:textId="77777777" w:rsidR="00D367D3" w:rsidRDefault="00D367D3">
      <w:pPr>
        <w:rPr>
          <w:rFonts w:hint="eastAsia"/>
        </w:rPr>
      </w:pPr>
    </w:p>
    <w:p w14:paraId="7FE2DF15" w14:textId="77777777" w:rsidR="00D367D3" w:rsidRDefault="00D367D3">
      <w:pPr>
        <w:rPr>
          <w:rFonts w:hint="eastAsia"/>
        </w:rPr>
      </w:pPr>
      <w:r>
        <w:rPr>
          <w:rFonts w:hint="eastAsia"/>
        </w:rPr>
        <w:t xml:space="preserve"> </w:t>
      </w:r>
    </w:p>
    <w:p w14:paraId="5B06EB7D" w14:textId="77777777" w:rsidR="00D367D3" w:rsidRDefault="00D367D3">
      <w:pPr>
        <w:rPr>
          <w:rFonts w:hint="eastAsia"/>
        </w:rPr>
      </w:pPr>
      <w:r>
        <w:rPr>
          <w:rFonts w:hint="eastAsia"/>
        </w:rPr>
        <w:t>轻声处理：san</w:t>
      </w:r>
    </w:p>
    <w:p w14:paraId="0F7B42D6" w14:textId="77777777" w:rsidR="00D367D3" w:rsidRDefault="00D367D3">
      <w:pPr>
        <w:rPr>
          <w:rFonts w:hint="eastAsia"/>
        </w:rPr>
      </w:pPr>
      <w:r>
        <w:rPr>
          <w:rFonts w:hint="eastAsia"/>
        </w:rPr>
        <w:t>在一些口语表达或是特定的语言环境中，“三”的声调会弱化为轻声，这时候的拼音写作 san。轻声并不是一个独立的声调，而是一种特殊的语音现象，通常发生在词语的末尾或者是语气词的情况下。这增加了汉语拼音系统的多样性和趣味性。</w:t>
      </w:r>
    </w:p>
    <w:p w14:paraId="089870AB" w14:textId="77777777" w:rsidR="00D367D3" w:rsidRDefault="00D367D3">
      <w:pPr>
        <w:rPr>
          <w:rFonts w:hint="eastAsia"/>
        </w:rPr>
      </w:pPr>
    </w:p>
    <w:p w14:paraId="057976F6" w14:textId="77777777" w:rsidR="00D367D3" w:rsidRDefault="00D367D3">
      <w:pPr>
        <w:rPr>
          <w:rFonts w:hint="eastAsia"/>
        </w:rPr>
      </w:pPr>
      <w:r>
        <w:rPr>
          <w:rFonts w:hint="eastAsia"/>
        </w:rPr>
        <w:t xml:space="preserve"> </w:t>
      </w:r>
    </w:p>
    <w:p w14:paraId="59FEA6A8" w14:textId="77777777" w:rsidR="00D367D3" w:rsidRDefault="00D367D3">
      <w:pPr>
        <w:rPr>
          <w:rFonts w:hint="eastAsia"/>
        </w:rPr>
      </w:pPr>
      <w:r>
        <w:rPr>
          <w:rFonts w:hint="eastAsia"/>
        </w:rPr>
        <w:t>特殊用法与文化含义</w:t>
      </w:r>
    </w:p>
    <w:p w14:paraId="69A95790" w14:textId="77777777" w:rsidR="00D367D3" w:rsidRDefault="00D367D3">
      <w:pPr>
        <w:rPr>
          <w:rFonts w:hint="eastAsia"/>
        </w:rPr>
      </w:pPr>
      <w:r>
        <w:rPr>
          <w:rFonts w:hint="eastAsia"/>
        </w:rPr>
        <w:t>除了上述的基本形式外，“三”在汉语中有许多特殊用法。它经常出现在成语、俚语以及传统习俗中，赋予了丰富的文化含义。例如，“三生幸”表达了极高的幸福程度；“三思而行”则告诫人们做事之前要慎重考虑。这些用法让“三”不仅仅是一个简单的数字，更成为了中华文化的一部分。</w:t>
      </w:r>
    </w:p>
    <w:p w14:paraId="7B9F5AB8" w14:textId="77777777" w:rsidR="00D367D3" w:rsidRDefault="00D367D3">
      <w:pPr>
        <w:rPr>
          <w:rFonts w:hint="eastAsia"/>
        </w:rPr>
      </w:pPr>
    </w:p>
    <w:p w14:paraId="58702313" w14:textId="77777777" w:rsidR="00D367D3" w:rsidRDefault="00D367D3">
      <w:pPr>
        <w:rPr>
          <w:rFonts w:hint="eastAsia"/>
        </w:rPr>
      </w:pPr>
      <w:r>
        <w:rPr>
          <w:rFonts w:hint="eastAsia"/>
        </w:rPr>
        <w:t xml:space="preserve"> </w:t>
      </w:r>
    </w:p>
    <w:p w14:paraId="1ED76568" w14:textId="77777777" w:rsidR="00D367D3" w:rsidRDefault="00D367D3">
      <w:pPr>
        <w:rPr>
          <w:rFonts w:hint="eastAsia"/>
        </w:rPr>
      </w:pPr>
      <w:r>
        <w:rPr>
          <w:rFonts w:hint="eastAsia"/>
        </w:rPr>
        <w:t>最后的总结</w:t>
      </w:r>
    </w:p>
    <w:p w14:paraId="43D62E9E" w14:textId="77777777" w:rsidR="00D367D3" w:rsidRDefault="00D367D3">
      <w:pPr>
        <w:rPr>
          <w:rFonts w:hint="eastAsia"/>
        </w:rPr>
      </w:pPr>
      <w:r>
        <w:rPr>
          <w:rFonts w:hint="eastAsia"/>
        </w:rPr>
        <w:t>“三”的拼音节展现了汉语拼音体系的多样性与灵活性。从基础的 sān 到各种变体，再到它在文化和语言中的深刻影响，“三”这个看似简单的数字背后隐藏着深厚的汉语文化底蕴。通过了解“三”的不同拼音形式，我们可以更好地理解汉语的魅力及其作为交流工具的重要性。</w:t>
      </w:r>
    </w:p>
    <w:p w14:paraId="164ED850" w14:textId="77777777" w:rsidR="00D367D3" w:rsidRDefault="00D367D3">
      <w:pPr>
        <w:rPr>
          <w:rFonts w:hint="eastAsia"/>
        </w:rPr>
      </w:pPr>
    </w:p>
    <w:p w14:paraId="7F765DD8" w14:textId="77777777" w:rsidR="00D367D3" w:rsidRDefault="00D367D3">
      <w:pPr>
        <w:rPr>
          <w:rFonts w:hint="eastAsia"/>
        </w:rPr>
      </w:pPr>
      <w:r>
        <w:rPr>
          <w:rFonts w:hint="eastAsia"/>
        </w:rPr>
        <w:t>本文是由懂得生活网（dongdeshenghuo.com）为大家创作</w:t>
      </w:r>
    </w:p>
    <w:p w14:paraId="775CA289" w14:textId="69CD2E4E" w:rsidR="002B22C7" w:rsidRDefault="002B22C7"/>
    <w:sectPr w:rsidR="002B2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C7"/>
    <w:rsid w:val="002B22C7"/>
    <w:rsid w:val="0034008E"/>
    <w:rsid w:val="00D36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D1833C-C26B-40D5-BE4A-A3C29350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2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2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2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2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2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2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2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2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2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2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2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2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2C7"/>
    <w:rPr>
      <w:rFonts w:cstheme="majorBidi"/>
      <w:color w:val="2F5496" w:themeColor="accent1" w:themeShade="BF"/>
      <w:sz w:val="28"/>
      <w:szCs w:val="28"/>
    </w:rPr>
  </w:style>
  <w:style w:type="character" w:customStyle="1" w:styleId="50">
    <w:name w:val="标题 5 字符"/>
    <w:basedOn w:val="a0"/>
    <w:link w:val="5"/>
    <w:uiPriority w:val="9"/>
    <w:semiHidden/>
    <w:rsid w:val="002B22C7"/>
    <w:rPr>
      <w:rFonts w:cstheme="majorBidi"/>
      <w:color w:val="2F5496" w:themeColor="accent1" w:themeShade="BF"/>
      <w:sz w:val="24"/>
    </w:rPr>
  </w:style>
  <w:style w:type="character" w:customStyle="1" w:styleId="60">
    <w:name w:val="标题 6 字符"/>
    <w:basedOn w:val="a0"/>
    <w:link w:val="6"/>
    <w:uiPriority w:val="9"/>
    <w:semiHidden/>
    <w:rsid w:val="002B22C7"/>
    <w:rPr>
      <w:rFonts w:cstheme="majorBidi"/>
      <w:b/>
      <w:bCs/>
      <w:color w:val="2F5496" w:themeColor="accent1" w:themeShade="BF"/>
    </w:rPr>
  </w:style>
  <w:style w:type="character" w:customStyle="1" w:styleId="70">
    <w:name w:val="标题 7 字符"/>
    <w:basedOn w:val="a0"/>
    <w:link w:val="7"/>
    <w:uiPriority w:val="9"/>
    <w:semiHidden/>
    <w:rsid w:val="002B22C7"/>
    <w:rPr>
      <w:rFonts w:cstheme="majorBidi"/>
      <w:b/>
      <w:bCs/>
      <w:color w:val="595959" w:themeColor="text1" w:themeTint="A6"/>
    </w:rPr>
  </w:style>
  <w:style w:type="character" w:customStyle="1" w:styleId="80">
    <w:name w:val="标题 8 字符"/>
    <w:basedOn w:val="a0"/>
    <w:link w:val="8"/>
    <w:uiPriority w:val="9"/>
    <w:semiHidden/>
    <w:rsid w:val="002B22C7"/>
    <w:rPr>
      <w:rFonts w:cstheme="majorBidi"/>
      <w:color w:val="595959" w:themeColor="text1" w:themeTint="A6"/>
    </w:rPr>
  </w:style>
  <w:style w:type="character" w:customStyle="1" w:styleId="90">
    <w:name w:val="标题 9 字符"/>
    <w:basedOn w:val="a0"/>
    <w:link w:val="9"/>
    <w:uiPriority w:val="9"/>
    <w:semiHidden/>
    <w:rsid w:val="002B22C7"/>
    <w:rPr>
      <w:rFonts w:eastAsiaTheme="majorEastAsia" w:cstheme="majorBidi"/>
      <w:color w:val="595959" w:themeColor="text1" w:themeTint="A6"/>
    </w:rPr>
  </w:style>
  <w:style w:type="paragraph" w:styleId="a3">
    <w:name w:val="Title"/>
    <w:basedOn w:val="a"/>
    <w:next w:val="a"/>
    <w:link w:val="a4"/>
    <w:uiPriority w:val="10"/>
    <w:qFormat/>
    <w:rsid w:val="002B22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2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2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2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2C7"/>
    <w:pPr>
      <w:spacing w:before="160"/>
      <w:jc w:val="center"/>
    </w:pPr>
    <w:rPr>
      <w:i/>
      <w:iCs/>
      <w:color w:val="404040" w:themeColor="text1" w:themeTint="BF"/>
    </w:rPr>
  </w:style>
  <w:style w:type="character" w:customStyle="1" w:styleId="a8">
    <w:name w:val="引用 字符"/>
    <w:basedOn w:val="a0"/>
    <w:link w:val="a7"/>
    <w:uiPriority w:val="29"/>
    <w:rsid w:val="002B22C7"/>
    <w:rPr>
      <w:i/>
      <w:iCs/>
      <w:color w:val="404040" w:themeColor="text1" w:themeTint="BF"/>
    </w:rPr>
  </w:style>
  <w:style w:type="paragraph" w:styleId="a9">
    <w:name w:val="List Paragraph"/>
    <w:basedOn w:val="a"/>
    <w:uiPriority w:val="34"/>
    <w:qFormat/>
    <w:rsid w:val="002B22C7"/>
    <w:pPr>
      <w:ind w:left="720"/>
      <w:contextualSpacing/>
    </w:pPr>
  </w:style>
  <w:style w:type="character" w:styleId="aa">
    <w:name w:val="Intense Emphasis"/>
    <w:basedOn w:val="a0"/>
    <w:uiPriority w:val="21"/>
    <w:qFormat/>
    <w:rsid w:val="002B22C7"/>
    <w:rPr>
      <w:i/>
      <w:iCs/>
      <w:color w:val="2F5496" w:themeColor="accent1" w:themeShade="BF"/>
    </w:rPr>
  </w:style>
  <w:style w:type="paragraph" w:styleId="ab">
    <w:name w:val="Intense Quote"/>
    <w:basedOn w:val="a"/>
    <w:next w:val="a"/>
    <w:link w:val="ac"/>
    <w:uiPriority w:val="30"/>
    <w:qFormat/>
    <w:rsid w:val="002B2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2C7"/>
    <w:rPr>
      <w:i/>
      <w:iCs/>
      <w:color w:val="2F5496" w:themeColor="accent1" w:themeShade="BF"/>
    </w:rPr>
  </w:style>
  <w:style w:type="character" w:styleId="ad">
    <w:name w:val="Intense Reference"/>
    <w:basedOn w:val="a0"/>
    <w:uiPriority w:val="32"/>
    <w:qFormat/>
    <w:rsid w:val="002B22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