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7209D" w14:textId="77777777" w:rsidR="001C467C" w:rsidRDefault="001C467C">
      <w:pPr>
        <w:rPr>
          <w:rFonts w:hint="eastAsia"/>
        </w:rPr>
      </w:pPr>
    </w:p>
    <w:p w14:paraId="0958E288" w14:textId="77777777" w:rsidR="001C467C" w:rsidRDefault="001C467C">
      <w:pPr>
        <w:rPr>
          <w:rFonts w:hint="eastAsia"/>
        </w:rPr>
      </w:pPr>
      <w:r>
        <w:rPr>
          <w:rFonts w:hint="eastAsia"/>
        </w:rPr>
        <w:t>什么情况下的拼音后面是轻声</w:t>
      </w:r>
    </w:p>
    <w:p w14:paraId="760480C9" w14:textId="77777777" w:rsidR="001C467C" w:rsidRDefault="001C467C">
      <w:pPr>
        <w:rPr>
          <w:rFonts w:hint="eastAsia"/>
        </w:rPr>
      </w:pPr>
      <w:r>
        <w:rPr>
          <w:rFonts w:hint="eastAsia"/>
        </w:rPr>
        <w:t>在汉语中，轻声是一种特殊的音变现象。它并不是一个独立的声调，而是某些字在特定环境下读音变得较短且弱的现象。了解哪些情况下会出现轻声，对于正确发音和理解汉语具有重要意义。</w:t>
      </w:r>
    </w:p>
    <w:p w14:paraId="58295014" w14:textId="77777777" w:rsidR="001C467C" w:rsidRDefault="001C467C">
      <w:pPr>
        <w:rPr>
          <w:rFonts w:hint="eastAsia"/>
        </w:rPr>
      </w:pPr>
    </w:p>
    <w:p w14:paraId="35C17D5D" w14:textId="77777777" w:rsidR="001C467C" w:rsidRDefault="001C467C">
      <w:pPr>
        <w:rPr>
          <w:rFonts w:hint="eastAsia"/>
        </w:rPr>
      </w:pPr>
    </w:p>
    <w:p w14:paraId="3FD2CB52" w14:textId="77777777" w:rsidR="001C467C" w:rsidRDefault="001C467C">
      <w:pPr>
        <w:rPr>
          <w:rFonts w:hint="eastAsia"/>
        </w:rPr>
      </w:pPr>
      <w:r>
        <w:rPr>
          <w:rFonts w:hint="eastAsia"/>
        </w:rPr>
        <w:t>名词词尾的轻声现象</w:t>
      </w:r>
    </w:p>
    <w:p w14:paraId="617F9926" w14:textId="77777777" w:rsidR="001C467C" w:rsidRDefault="001C467C">
      <w:pPr>
        <w:rPr>
          <w:rFonts w:hint="eastAsia"/>
        </w:rPr>
      </w:pPr>
      <w:r>
        <w:rPr>
          <w:rFonts w:hint="eastAsia"/>
        </w:rPr>
        <w:t>在汉语中，许多双音节名词后一个字常读作轻声，例如“妈妈”、“爸爸”。这类词语通常具有亲密、亲切的感情色彩。在一些专有名词或地名中也会出现这种现象，如“北京”中的“京”字在口语中有时也读作轻声。这些例子表明，轻声不仅影响到发音，还可能带有文化或情感层面的意义。</w:t>
      </w:r>
    </w:p>
    <w:p w14:paraId="1ACA7E8E" w14:textId="77777777" w:rsidR="001C467C" w:rsidRDefault="001C467C">
      <w:pPr>
        <w:rPr>
          <w:rFonts w:hint="eastAsia"/>
        </w:rPr>
      </w:pPr>
    </w:p>
    <w:p w14:paraId="0C7B4B2D" w14:textId="77777777" w:rsidR="001C467C" w:rsidRDefault="001C467C">
      <w:pPr>
        <w:rPr>
          <w:rFonts w:hint="eastAsia"/>
        </w:rPr>
      </w:pPr>
    </w:p>
    <w:p w14:paraId="1DA50F84" w14:textId="77777777" w:rsidR="001C467C" w:rsidRDefault="001C467C">
      <w:pPr>
        <w:rPr>
          <w:rFonts w:hint="eastAsia"/>
        </w:rPr>
      </w:pPr>
      <w:r>
        <w:rPr>
          <w:rFonts w:hint="eastAsia"/>
        </w:rPr>
        <w:t>动词后的补语使用轻声</w:t>
      </w:r>
    </w:p>
    <w:p w14:paraId="1BFA4215" w14:textId="77777777" w:rsidR="001C467C" w:rsidRDefault="001C467C">
      <w:pPr>
        <w:rPr>
          <w:rFonts w:hint="eastAsia"/>
        </w:rPr>
      </w:pPr>
      <w:r>
        <w:rPr>
          <w:rFonts w:hint="eastAsia"/>
        </w:rPr>
        <w:t>当补语接在动词之后时，很多情况下补语会读成轻声，比如“看见了”、“听到了”中的“了”，以及“走吧”中的“吧”。这种轻声的使用有助于区分语法功能，同时使语言听起来更加自然流畅。值得注意的是，并非所有的补语都会变成轻声，这取决于具体的语境和表达习惯。</w:t>
      </w:r>
    </w:p>
    <w:p w14:paraId="4645962F" w14:textId="77777777" w:rsidR="001C467C" w:rsidRDefault="001C467C">
      <w:pPr>
        <w:rPr>
          <w:rFonts w:hint="eastAsia"/>
        </w:rPr>
      </w:pPr>
    </w:p>
    <w:p w14:paraId="58F09BB7" w14:textId="77777777" w:rsidR="001C467C" w:rsidRDefault="001C467C">
      <w:pPr>
        <w:rPr>
          <w:rFonts w:hint="eastAsia"/>
        </w:rPr>
      </w:pPr>
    </w:p>
    <w:p w14:paraId="13E98940" w14:textId="77777777" w:rsidR="001C467C" w:rsidRDefault="001C467C">
      <w:pPr>
        <w:rPr>
          <w:rFonts w:hint="eastAsia"/>
        </w:rPr>
      </w:pPr>
      <w:r>
        <w:rPr>
          <w:rFonts w:hint="eastAsia"/>
        </w:rPr>
        <w:t>形容词重复形式中的轻声</w:t>
      </w:r>
    </w:p>
    <w:p w14:paraId="07544680" w14:textId="77777777" w:rsidR="001C467C" w:rsidRDefault="001C467C">
      <w:pPr>
        <w:rPr>
          <w:rFonts w:hint="eastAsia"/>
        </w:rPr>
      </w:pPr>
      <w:r>
        <w:rPr>
          <w:rFonts w:hint="eastAsia"/>
        </w:rPr>
        <w:t>形容词重复形式（如“高高兴兴”）用于表示程度加深或强调时，第二个字往往读作轻声。这种用法增加了语言的表现力，使得描述更为生动形象。除了增强语气外，这种轻声现象也有助于强化词汇的记忆效果，因为重复和变化的结合更容易让人记住。</w:t>
      </w:r>
    </w:p>
    <w:p w14:paraId="65A3F45E" w14:textId="77777777" w:rsidR="001C467C" w:rsidRDefault="001C467C">
      <w:pPr>
        <w:rPr>
          <w:rFonts w:hint="eastAsia"/>
        </w:rPr>
      </w:pPr>
    </w:p>
    <w:p w14:paraId="5D8146F6" w14:textId="77777777" w:rsidR="001C467C" w:rsidRDefault="001C467C">
      <w:pPr>
        <w:rPr>
          <w:rFonts w:hint="eastAsia"/>
        </w:rPr>
      </w:pPr>
    </w:p>
    <w:p w14:paraId="159DC05C" w14:textId="77777777" w:rsidR="001C467C" w:rsidRDefault="001C467C">
      <w:pPr>
        <w:rPr>
          <w:rFonts w:hint="eastAsia"/>
        </w:rPr>
      </w:pPr>
      <w:r>
        <w:rPr>
          <w:rFonts w:hint="eastAsia"/>
        </w:rPr>
        <w:t>其他常见情况下的轻声使用</w:t>
      </w:r>
    </w:p>
    <w:p w14:paraId="12001329" w14:textId="77777777" w:rsidR="001C467C" w:rsidRDefault="001C467C">
      <w:pPr>
        <w:rPr>
          <w:rFonts w:hint="eastAsia"/>
        </w:rPr>
      </w:pPr>
      <w:r>
        <w:rPr>
          <w:rFonts w:hint="eastAsia"/>
        </w:rPr>
        <w:t>除此之外，还有几种情况也会导致轻声的出现。一是代词后的助词，如“我的”、“你的”中的“的”；二是量词前后的数词和名词，像“一个苹果”里的“个”。再者，在成语或固定搭配里，某些成分也可能读作轻声，例如“不折不扣”中的“扣”。通过观察这些规律，我们可以更好地掌握汉语的发音技巧，提高语言运用能力。</w:t>
      </w:r>
    </w:p>
    <w:p w14:paraId="1BA61F57" w14:textId="77777777" w:rsidR="001C467C" w:rsidRDefault="001C467C">
      <w:pPr>
        <w:rPr>
          <w:rFonts w:hint="eastAsia"/>
        </w:rPr>
      </w:pPr>
    </w:p>
    <w:p w14:paraId="41BA6C70" w14:textId="77777777" w:rsidR="001C467C" w:rsidRDefault="001C4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7F50B" w14:textId="77777777" w:rsidR="001C467C" w:rsidRDefault="001C46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E4653" w14:textId="27DEDD2E" w:rsidR="006F4846" w:rsidRDefault="006F4846"/>
    <w:sectPr w:rsidR="006F4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46"/>
    <w:rsid w:val="001C467C"/>
    <w:rsid w:val="005E26B1"/>
    <w:rsid w:val="006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6D5B9-A0DB-4D79-BD0A-B6F042AD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