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345A7" w14:textId="77777777" w:rsidR="00055E8E" w:rsidRDefault="00055E8E">
      <w:pPr>
        <w:rPr>
          <w:rFonts w:hint="eastAsia"/>
        </w:rPr>
      </w:pPr>
    </w:p>
    <w:p w14:paraId="2B9B9266" w14:textId="77777777" w:rsidR="00055E8E" w:rsidRDefault="00055E8E">
      <w:pPr>
        <w:rPr>
          <w:rFonts w:hint="eastAsia"/>
        </w:rPr>
      </w:pPr>
      <w:r>
        <w:rPr>
          <w:rFonts w:hint="eastAsia"/>
        </w:rPr>
        <w:t>引言</w:t>
      </w:r>
    </w:p>
    <w:p w14:paraId="25FEAEE7" w14:textId="77777777" w:rsidR="00055E8E" w:rsidRDefault="00055E8E">
      <w:pPr>
        <w:rPr>
          <w:rFonts w:hint="eastAsia"/>
        </w:rPr>
      </w:pPr>
      <w:r>
        <w:rPr>
          <w:rFonts w:hint="eastAsia"/>
        </w:rPr>
        <w:t>学习语文的过程中，生字词的学习是基础中的基础。对于七年级上册的同学们来说，散文诗二首中的生字词不仅是理解文章的关键，也是扩展词汇量的好机会。通过掌握这些生字词的拼音，学生们可以更好地阅读和理解文本内容，为日后的语文学习打下坚实的基础。</w:t>
      </w:r>
    </w:p>
    <w:p w14:paraId="30852AEE" w14:textId="77777777" w:rsidR="00055E8E" w:rsidRDefault="00055E8E">
      <w:pPr>
        <w:rPr>
          <w:rFonts w:hint="eastAsia"/>
        </w:rPr>
      </w:pPr>
    </w:p>
    <w:p w14:paraId="6DF7489C" w14:textId="77777777" w:rsidR="00055E8E" w:rsidRDefault="00055E8E">
      <w:pPr>
        <w:rPr>
          <w:rFonts w:hint="eastAsia"/>
        </w:rPr>
      </w:pPr>
    </w:p>
    <w:p w14:paraId="77F8848A" w14:textId="77777777" w:rsidR="00055E8E" w:rsidRDefault="00055E8E">
      <w:pPr>
        <w:rPr>
          <w:rFonts w:hint="eastAsia"/>
        </w:rPr>
      </w:pPr>
      <w:r>
        <w:rPr>
          <w:rFonts w:hint="eastAsia"/>
        </w:rPr>
        <w:t>课文概览</w:t>
      </w:r>
    </w:p>
    <w:p w14:paraId="1CF737FD" w14:textId="77777777" w:rsidR="00055E8E" w:rsidRDefault="00055E8E">
      <w:pPr>
        <w:rPr>
          <w:rFonts w:hint="eastAsia"/>
        </w:rPr>
      </w:pPr>
      <w:r>
        <w:rPr>
          <w:rFonts w:hint="eastAsia"/>
        </w:rPr>
        <w:t>在七年级上册的教材中，散文诗二首通常选取了富有意境和教育意义的作品。这两篇散文诗不仅语言优美，而且寓意深刻，能够启发学生的思考。然而，由于其中包含了一些对初一学生而言较为陌生的字词，因此了解这些生字词的正确发音显得尤为重要。</w:t>
      </w:r>
    </w:p>
    <w:p w14:paraId="4EE5CD12" w14:textId="77777777" w:rsidR="00055E8E" w:rsidRDefault="00055E8E">
      <w:pPr>
        <w:rPr>
          <w:rFonts w:hint="eastAsia"/>
        </w:rPr>
      </w:pPr>
    </w:p>
    <w:p w14:paraId="4C3C0CD1" w14:textId="77777777" w:rsidR="00055E8E" w:rsidRDefault="00055E8E">
      <w:pPr>
        <w:rPr>
          <w:rFonts w:hint="eastAsia"/>
        </w:rPr>
      </w:pPr>
    </w:p>
    <w:p w14:paraId="2B1AED14" w14:textId="77777777" w:rsidR="00055E8E" w:rsidRDefault="00055E8E">
      <w:pPr>
        <w:rPr>
          <w:rFonts w:hint="eastAsia"/>
        </w:rPr>
      </w:pPr>
      <w:r>
        <w:rPr>
          <w:rFonts w:hint="eastAsia"/>
        </w:rPr>
        <w:t>生字词拼音详解</w:t>
      </w:r>
    </w:p>
    <w:p w14:paraId="32571DA3" w14:textId="77777777" w:rsidR="00055E8E" w:rsidRDefault="00055E8E">
      <w:pPr>
        <w:rPr>
          <w:rFonts w:hint="eastAsia"/>
        </w:rPr>
      </w:pPr>
      <w:r>
        <w:rPr>
          <w:rFonts w:hint="eastAsia"/>
        </w:rPr>
        <w:t>“憧憬”（chōng jǐng）表达了人们对美好事物的向往与期待；“粼粼”（lín lín）则描绘了水面波光闪烁的样子。“清冽”（qīng liè）指的是清澈而寒冷，常用来形容泉水或空气。这些词语不仅丰富了文章的表现力，也为学生们的词汇库增添了新的成员。</w:t>
      </w:r>
    </w:p>
    <w:p w14:paraId="7A5FB5D7" w14:textId="77777777" w:rsidR="00055E8E" w:rsidRDefault="00055E8E">
      <w:pPr>
        <w:rPr>
          <w:rFonts w:hint="eastAsia"/>
        </w:rPr>
      </w:pPr>
    </w:p>
    <w:p w14:paraId="791223A7" w14:textId="77777777" w:rsidR="00055E8E" w:rsidRDefault="00055E8E">
      <w:pPr>
        <w:rPr>
          <w:rFonts w:hint="eastAsia"/>
        </w:rPr>
      </w:pPr>
    </w:p>
    <w:p w14:paraId="29173274" w14:textId="77777777" w:rsidR="00055E8E" w:rsidRDefault="00055E8E">
      <w:pPr>
        <w:rPr>
          <w:rFonts w:hint="eastAsia"/>
        </w:rPr>
      </w:pPr>
      <w:r>
        <w:rPr>
          <w:rFonts w:hint="eastAsia"/>
        </w:rPr>
        <w:t>提高记忆的方法</w:t>
      </w:r>
    </w:p>
    <w:p w14:paraId="13D86CF0" w14:textId="77777777" w:rsidR="00055E8E" w:rsidRDefault="00055E8E">
      <w:pPr>
        <w:rPr>
          <w:rFonts w:hint="eastAsia"/>
        </w:rPr>
      </w:pPr>
      <w:r>
        <w:rPr>
          <w:rFonts w:hint="eastAsia"/>
        </w:rPr>
        <w:t>为了帮助学生更有效地记住这些生字词及其拼音，教师和家长可以采用多种方法。例如，可以通过朗读练习来加深印象，利用卡片游戏增加趣味性，或是鼓励孩子将新学到的词汇应用到日常对话和写作中去。通过不断地实践和复习，学生们不仅能记住这些生字词的拼音，还能灵活运用它们。</w:t>
      </w:r>
    </w:p>
    <w:p w14:paraId="255FBD71" w14:textId="77777777" w:rsidR="00055E8E" w:rsidRDefault="00055E8E">
      <w:pPr>
        <w:rPr>
          <w:rFonts w:hint="eastAsia"/>
        </w:rPr>
      </w:pPr>
    </w:p>
    <w:p w14:paraId="667CB681" w14:textId="77777777" w:rsidR="00055E8E" w:rsidRDefault="00055E8E">
      <w:pPr>
        <w:rPr>
          <w:rFonts w:hint="eastAsia"/>
        </w:rPr>
      </w:pPr>
    </w:p>
    <w:p w14:paraId="13178E7E" w14:textId="77777777" w:rsidR="00055E8E" w:rsidRDefault="00055E8E">
      <w:pPr>
        <w:rPr>
          <w:rFonts w:hint="eastAsia"/>
        </w:rPr>
      </w:pPr>
      <w:r>
        <w:rPr>
          <w:rFonts w:hint="eastAsia"/>
        </w:rPr>
        <w:t>最后的总结</w:t>
      </w:r>
    </w:p>
    <w:p w14:paraId="7C54E1A3" w14:textId="77777777" w:rsidR="00055E8E" w:rsidRDefault="00055E8E">
      <w:pPr>
        <w:rPr>
          <w:rFonts w:hint="eastAsia"/>
        </w:rPr>
      </w:pPr>
      <w:r>
        <w:rPr>
          <w:rFonts w:hint="eastAsia"/>
        </w:rPr>
        <w:t>掌握七年级上册散文诗二首中的生字词拼音，对于提升学生的语文水平至关重要。这不仅能帮助他们更好地理解课文内容，还能够培养他们的审美情趣和文学素养。希望每位同学都能在这段学习旅程中找到乐趣，并收获满满的知识。</w:t>
      </w:r>
    </w:p>
    <w:p w14:paraId="2EBECFF2" w14:textId="77777777" w:rsidR="00055E8E" w:rsidRDefault="00055E8E">
      <w:pPr>
        <w:rPr>
          <w:rFonts w:hint="eastAsia"/>
        </w:rPr>
      </w:pPr>
    </w:p>
    <w:p w14:paraId="47E4C574" w14:textId="77777777" w:rsidR="00055E8E" w:rsidRDefault="00055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74243" w14:textId="77777777" w:rsidR="00055E8E" w:rsidRDefault="00055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71BA58" w14:textId="2E77BF6B" w:rsidR="00E54884" w:rsidRDefault="00E54884"/>
    <w:sectPr w:rsidR="00E54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84"/>
    <w:rsid w:val="00055E8E"/>
    <w:rsid w:val="005E26B1"/>
    <w:rsid w:val="00E5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6297E-01E4-4710-B46D-EDE2EF02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