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46D2" w14:textId="77777777" w:rsidR="00D14F8B" w:rsidRDefault="00D14F8B">
      <w:pPr>
        <w:rPr>
          <w:rFonts w:hint="eastAsia"/>
        </w:rPr>
      </w:pPr>
    </w:p>
    <w:p w14:paraId="22EA5913" w14:textId="77777777" w:rsidR="00D14F8B" w:rsidRDefault="00D14F8B">
      <w:pPr>
        <w:rPr>
          <w:rFonts w:hint="eastAsia"/>
        </w:rPr>
      </w:pPr>
      <w:r>
        <w:rPr>
          <w:rFonts w:hint="eastAsia"/>
        </w:rPr>
        <w:t>编童话的拼音怎么写</w:t>
      </w:r>
    </w:p>
    <w:p w14:paraId="15466081" w14:textId="77777777" w:rsidR="00D14F8B" w:rsidRDefault="00D14F8B">
      <w:pPr>
        <w:rPr>
          <w:rFonts w:hint="eastAsia"/>
        </w:rPr>
      </w:pPr>
      <w:r>
        <w:rPr>
          <w:rFonts w:hint="eastAsia"/>
        </w:rPr>
        <w:t>编童话的拼音写作“biān tóng huà”。在汉语中，每个汉字都有其独特的发音和声调，而拼音则是用来表示这些发音的方法。对于想要学习如何编写童话故事的朋友来说，了解这个短语的正确拼音是第一步。</w:t>
      </w:r>
    </w:p>
    <w:p w14:paraId="03301F33" w14:textId="77777777" w:rsidR="00D14F8B" w:rsidRDefault="00D14F8B">
      <w:pPr>
        <w:rPr>
          <w:rFonts w:hint="eastAsia"/>
        </w:rPr>
      </w:pPr>
    </w:p>
    <w:p w14:paraId="1F4625E0" w14:textId="77777777" w:rsidR="00D14F8B" w:rsidRDefault="00D14F8B">
      <w:pPr>
        <w:rPr>
          <w:rFonts w:hint="eastAsia"/>
        </w:rPr>
      </w:pPr>
    </w:p>
    <w:p w14:paraId="4F0A54BE" w14:textId="77777777" w:rsidR="00D14F8B" w:rsidRDefault="00D14F8B">
      <w:pPr>
        <w:rPr>
          <w:rFonts w:hint="eastAsia"/>
        </w:rPr>
      </w:pPr>
      <w:r>
        <w:rPr>
          <w:rFonts w:hint="eastAsia"/>
        </w:rPr>
        <w:t>什么是编童话</w:t>
      </w:r>
    </w:p>
    <w:p w14:paraId="3FF60304" w14:textId="77777777" w:rsidR="00D14F8B" w:rsidRDefault="00D14F8B">
      <w:pPr>
        <w:rPr>
          <w:rFonts w:hint="eastAsia"/>
        </w:rPr>
      </w:pPr>
      <w:r>
        <w:rPr>
          <w:rFonts w:hint="eastAsia"/>
        </w:rPr>
        <w:t>编童话是指创作或编写童话故事的过程。童话是一种特别的故事形式，通常包含了奇幻元素、魔法以及道德教育等成分。通过编写童话，作者不仅能够激发自己的想象力，还能向读者传递积极的价值观和人生哲理。编写童话需要一定的创造力和对语言的敏感度，同时也要考虑到目标受众——儿童的理解能力和兴趣点。</w:t>
      </w:r>
    </w:p>
    <w:p w14:paraId="02807B87" w14:textId="77777777" w:rsidR="00D14F8B" w:rsidRDefault="00D14F8B">
      <w:pPr>
        <w:rPr>
          <w:rFonts w:hint="eastAsia"/>
        </w:rPr>
      </w:pPr>
    </w:p>
    <w:p w14:paraId="6EEFD670" w14:textId="77777777" w:rsidR="00D14F8B" w:rsidRDefault="00D14F8B">
      <w:pPr>
        <w:rPr>
          <w:rFonts w:hint="eastAsia"/>
        </w:rPr>
      </w:pPr>
    </w:p>
    <w:p w14:paraId="349C1A68" w14:textId="77777777" w:rsidR="00D14F8B" w:rsidRDefault="00D14F8B">
      <w:pPr>
        <w:rPr>
          <w:rFonts w:hint="eastAsia"/>
        </w:rPr>
      </w:pPr>
      <w:r>
        <w:rPr>
          <w:rFonts w:hint="eastAsia"/>
        </w:rPr>
        <w:t>如何开始编童话</w:t>
      </w:r>
    </w:p>
    <w:p w14:paraId="21DD8C1E" w14:textId="77777777" w:rsidR="00D14F8B" w:rsidRDefault="00D14F8B">
      <w:pPr>
        <w:rPr>
          <w:rFonts w:hint="eastAsia"/>
        </w:rPr>
      </w:pPr>
      <w:r>
        <w:rPr>
          <w:rFonts w:hint="eastAsia"/>
        </w:rPr>
        <w:t>如果你有兴趣尝试编童话，可以从以下几个方面入手：确定一个主题或者中心思想，这将成为你故事的灵魂；构建角色，包括主角和其他配角，他们各自有着怎样的性格特点和成长背景；再次，设计情节，即你的故事将怎样展开，高潮部分是什么，最后又如何结束。在整个过程中，保持对细节的关注，并且不断发挥你的创意和想象力。</w:t>
      </w:r>
    </w:p>
    <w:p w14:paraId="1D091D07" w14:textId="77777777" w:rsidR="00D14F8B" w:rsidRDefault="00D14F8B">
      <w:pPr>
        <w:rPr>
          <w:rFonts w:hint="eastAsia"/>
        </w:rPr>
      </w:pPr>
    </w:p>
    <w:p w14:paraId="241FCADA" w14:textId="77777777" w:rsidR="00D14F8B" w:rsidRDefault="00D14F8B">
      <w:pPr>
        <w:rPr>
          <w:rFonts w:hint="eastAsia"/>
        </w:rPr>
      </w:pPr>
    </w:p>
    <w:p w14:paraId="4384D9F3" w14:textId="77777777" w:rsidR="00D14F8B" w:rsidRDefault="00D14F8B">
      <w:pPr>
        <w:rPr>
          <w:rFonts w:hint="eastAsia"/>
        </w:rPr>
      </w:pPr>
      <w:r>
        <w:rPr>
          <w:rFonts w:hint="eastAsia"/>
        </w:rPr>
        <w:t>编写童话时的注意事项</w:t>
      </w:r>
    </w:p>
    <w:p w14:paraId="14905FC7" w14:textId="77777777" w:rsidR="00D14F8B" w:rsidRDefault="00D14F8B">
      <w:pPr>
        <w:rPr>
          <w:rFonts w:hint="eastAsia"/>
        </w:rPr>
      </w:pPr>
      <w:r>
        <w:rPr>
          <w:rFonts w:hint="eastAsia"/>
        </w:rPr>
        <w:t>编写童话时，除了要关注故事情节的设计外，还应注意以下几点：第一，确保故事内容适合儿童阅读，避免使用过于复杂或成人化的词汇；第二，融入教育意义，让孩子们在享受故事的同时也能学到一些生活中的道理；第三，注重语言的艺术性，使用生动形象的语言来描绘场景和表达情感，使故事更加引人入胜。</w:t>
      </w:r>
    </w:p>
    <w:p w14:paraId="6808C605" w14:textId="77777777" w:rsidR="00D14F8B" w:rsidRDefault="00D14F8B">
      <w:pPr>
        <w:rPr>
          <w:rFonts w:hint="eastAsia"/>
        </w:rPr>
      </w:pPr>
    </w:p>
    <w:p w14:paraId="571A7DFD" w14:textId="77777777" w:rsidR="00D14F8B" w:rsidRDefault="00D14F8B">
      <w:pPr>
        <w:rPr>
          <w:rFonts w:hint="eastAsia"/>
        </w:rPr>
      </w:pPr>
    </w:p>
    <w:p w14:paraId="3D7BB293" w14:textId="77777777" w:rsidR="00D14F8B" w:rsidRDefault="00D14F8B">
      <w:pPr>
        <w:rPr>
          <w:rFonts w:hint="eastAsia"/>
        </w:rPr>
      </w:pPr>
      <w:r>
        <w:rPr>
          <w:rFonts w:hint="eastAsia"/>
        </w:rPr>
        <w:t>编童话的意义</w:t>
      </w:r>
    </w:p>
    <w:p w14:paraId="08FBAEDB" w14:textId="77777777" w:rsidR="00D14F8B" w:rsidRDefault="00D14F8B">
      <w:pPr>
        <w:rPr>
          <w:rFonts w:hint="eastAsia"/>
        </w:rPr>
      </w:pPr>
      <w:r>
        <w:rPr>
          <w:rFonts w:hint="eastAsia"/>
        </w:rPr>
        <w:t>编童话不仅是个人创意的体现，也是一种文化的传承和发展。好的童话故事可以跨越年龄、文化和国界，成为人们共同的精神财富。通过编写童话，我们不仅能为孩子们创造一个充满想象的世界，也能借此机会反思社会现象，传递正能量。对于创作者自身而言，这是一个极佳的自我表达和提升的机会。</w:t>
      </w:r>
    </w:p>
    <w:p w14:paraId="6D38C4FD" w14:textId="77777777" w:rsidR="00D14F8B" w:rsidRDefault="00D14F8B">
      <w:pPr>
        <w:rPr>
          <w:rFonts w:hint="eastAsia"/>
        </w:rPr>
      </w:pPr>
    </w:p>
    <w:p w14:paraId="6F30ABB2" w14:textId="77777777" w:rsidR="00D14F8B" w:rsidRDefault="00D14F8B">
      <w:pPr>
        <w:rPr>
          <w:rFonts w:hint="eastAsia"/>
        </w:rPr>
      </w:pPr>
    </w:p>
    <w:p w14:paraId="2C417939" w14:textId="77777777" w:rsidR="00D14F8B" w:rsidRDefault="00D14F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7D70D" w14:textId="3937C9B2" w:rsidR="00757E60" w:rsidRDefault="00757E60"/>
    <w:sectPr w:rsidR="00757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60"/>
    <w:rsid w:val="002C7852"/>
    <w:rsid w:val="00757E60"/>
    <w:rsid w:val="00D1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81E68-72CB-49F7-9506-14455745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