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6B8F" w14:textId="77777777" w:rsidR="00A35052" w:rsidRDefault="00A35052">
      <w:pPr>
        <w:rPr>
          <w:rFonts w:hint="eastAsia"/>
        </w:rPr>
      </w:pPr>
    </w:p>
    <w:p w14:paraId="1E265803" w14:textId="77777777" w:rsidR="00A35052" w:rsidRDefault="00A35052">
      <w:pPr>
        <w:rPr>
          <w:rFonts w:hint="eastAsia"/>
        </w:rPr>
      </w:pPr>
      <w:r>
        <w:rPr>
          <w:rFonts w:hint="eastAsia"/>
        </w:rPr>
        <w:t>煌的拼音和组词</w:t>
      </w:r>
    </w:p>
    <w:p w14:paraId="076C5DA9" w14:textId="77777777" w:rsidR="00A35052" w:rsidRDefault="00A35052">
      <w:pPr>
        <w:rPr>
          <w:rFonts w:hint="eastAsia"/>
        </w:rPr>
      </w:pPr>
      <w:r>
        <w:rPr>
          <w:rFonts w:hint="eastAsia"/>
        </w:rPr>
        <w:t>“煌”这个字的拼音是“huáng”，在汉语中，它通常用来表示光明、辉煌的意思。从古至今，“煌”字承载着人们对美好生活的向往和对光辉未来的期待。在汉字的发展历程中，“煌”不仅体现了古人对自然界光亮现象的描述，也反映了他们对理想境界的一种追求。</w:t>
      </w:r>
    </w:p>
    <w:p w14:paraId="537B3CE0" w14:textId="77777777" w:rsidR="00A35052" w:rsidRDefault="00A35052">
      <w:pPr>
        <w:rPr>
          <w:rFonts w:hint="eastAsia"/>
        </w:rPr>
      </w:pPr>
    </w:p>
    <w:p w14:paraId="29918E46" w14:textId="77777777" w:rsidR="00A35052" w:rsidRDefault="00A35052">
      <w:pPr>
        <w:rPr>
          <w:rFonts w:hint="eastAsia"/>
        </w:rPr>
      </w:pPr>
    </w:p>
    <w:p w14:paraId="749481FE" w14:textId="77777777" w:rsidR="00A35052" w:rsidRDefault="00A35052">
      <w:pPr>
        <w:rPr>
          <w:rFonts w:hint="eastAsia"/>
        </w:rPr>
      </w:pPr>
      <w:r>
        <w:rPr>
          <w:rFonts w:hint="eastAsia"/>
        </w:rPr>
        <w:t>“煌”的来源与意义</w:t>
      </w:r>
    </w:p>
    <w:p w14:paraId="7C68F829" w14:textId="77777777" w:rsidR="00A35052" w:rsidRDefault="00A35052">
      <w:pPr>
        <w:rPr>
          <w:rFonts w:hint="eastAsia"/>
        </w:rPr>
      </w:pPr>
      <w:r>
        <w:rPr>
          <w:rFonts w:hint="eastAsia"/>
        </w:rPr>
        <w:t>“煌”字由火字旁和皇组成，形象地传达了光芒四射的感觉。“皇”本身有伟大、尊贵之意，加上代表火焰的“火”，共同构成了“煌”字，意指光彩夺目、明亮如火。在中国传统文化里，光明象征着希望、繁荣和昌盛，因此，“煌”常常被用于描绘盛大、灿烂的场面或景象。</w:t>
      </w:r>
    </w:p>
    <w:p w14:paraId="7DE8FB1E" w14:textId="77777777" w:rsidR="00A35052" w:rsidRDefault="00A35052">
      <w:pPr>
        <w:rPr>
          <w:rFonts w:hint="eastAsia"/>
        </w:rPr>
      </w:pPr>
    </w:p>
    <w:p w14:paraId="2CE93CF4" w14:textId="77777777" w:rsidR="00A35052" w:rsidRDefault="00A35052">
      <w:pPr>
        <w:rPr>
          <w:rFonts w:hint="eastAsia"/>
        </w:rPr>
      </w:pPr>
    </w:p>
    <w:p w14:paraId="07B6FB54" w14:textId="77777777" w:rsidR="00A35052" w:rsidRDefault="00A35052">
      <w:pPr>
        <w:rPr>
          <w:rFonts w:hint="eastAsia"/>
        </w:rPr>
      </w:pPr>
      <w:r>
        <w:rPr>
          <w:rFonts w:hint="eastAsia"/>
        </w:rPr>
        <w:t>组词示例</w:t>
      </w:r>
    </w:p>
    <w:p w14:paraId="1F7D3696" w14:textId="77777777" w:rsidR="00A35052" w:rsidRDefault="00A35052">
      <w:pPr>
        <w:rPr>
          <w:rFonts w:hint="eastAsia"/>
        </w:rPr>
      </w:pPr>
      <w:r>
        <w:rPr>
          <w:rFonts w:hint="eastAsia"/>
        </w:rPr>
        <w:t>将“煌”字与其他字组合使用，可以形成许多富有表现力的词语。例如，“辉煌”一词常用来形容事物非常成功或者具有极大的成就；“璀璨”虽然不直接使用“煌”字，但其含义与之相近，都表达了闪耀、美丽的样子；“金碧辉煌”则是形容建筑物装饰华丽，光彩夺目。这些词汇不仅丰富了汉语的表现形式，也让人们能够更加生动准确地表达自己的思想感情。</w:t>
      </w:r>
    </w:p>
    <w:p w14:paraId="24F42DD6" w14:textId="77777777" w:rsidR="00A35052" w:rsidRDefault="00A35052">
      <w:pPr>
        <w:rPr>
          <w:rFonts w:hint="eastAsia"/>
        </w:rPr>
      </w:pPr>
    </w:p>
    <w:p w14:paraId="7CF14BB8" w14:textId="77777777" w:rsidR="00A35052" w:rsidRDefault="00A35052">
      <w:pPr>
        <w:rPr>
          <w:rFonts w:hint="eastAsia"/>
        </w:rPr>
      </w:pPr>
    </w:p>
    <w:p w14:paraId="2E4C0C52" w14:textId="77777777" w:rsidR="00A35052" w:rsidRDefault="00A35052">
      <w:pPr>
        <w:rPr>
          <w:rFonts w:hint="eastAsia"/>
        </w:rPr>
      </w:pPr>
      <w:r>
        <w:rPr>
          <w:rFonts w:hint="eastAsia"/>
        </w:rPr>
        <w:t>文化内涵与应用</w:t>
      </w:r>
    </w:p>
    <w:p w14:paraId="42F55F61" w14:textId="77777777" w:rsidR="00A35052" w:rsidRDefault="00A35052">
      <w:pPr>
        <w:rPr>
          <w:rFonts w:hint="eastAsia"/>
        </w:rPr>
      </w:pPr>
      <w:r>
        <w:rPr>
          <w:rFonts w:hint="eastAsia"/>
        </w:rPr>
        <w:t>在文学作品和日常交流中，“煌”及其相关词汇频繁出现，成为传递情感、营造氛围的重要工具。无论是描述历史上的盛世，还是歌颂现代的伟大成就，“辉煌”都是一个不可或缺的词汇。它不仅仅是一个简单的形容词，更是中华民族对于美好生活不懈追求的精神象征。同时，在现代社会，“煌”字还被广泛应用于品牌命名、艺术创作等领域，赋予了这一古老汉字新的生命力。</w:t>
      </w:r>
    </w:p>
    <w:p w14:paraId="1F236314" w14:textId="77777777" w:rsidR="00A35052" w:rsidRDefault="00A35052">
      <w:pPr>
        <w:rPr>
          <w:rFonts w:hint="eastAsia"/>
        </w:rPr>
      </w:pPr>
    </w:p>
    <w:p w14:paraId="369B5381" w14:textId="77777777" w:rsidR="00A35052" w:rsidRDefault="00A35052">
      <w:pPr>
        <w:rPr>
          <w:rFonts w:hint="eastAsia"/>
        </w:rPr>
      </w:pPr>
    </w:p>
    <w:p w14:paraId="336F4884" w14:textId="77777777" w:rsidR="00A35052" w:rsidRDefault="00A35052">
      <w:pPr>
        <w:rPr>
          <w:rFonts w:hint="eastAsia"/>
        </w:rPr>
      </w:pPr>
      <w:r>
        <w:rPr>
          <w:rFonts w:hint="eastAsia"/>
        </w:rPr>
        <w:t>最后的总结</w:t>
      </w:r>
    </w:p>
    <w:p w14:paraId="0E4B5B40" w14:textId="77777777" w:rsidR="00A35052" w:rsidRDefault="00A35052">
      <w:pPr>
        <w:rPr>
          <w:rFonts w:hint="eastAsia"/>
        </w:rPr>
      </w:pPr>
      <w:r>
        <w:rPr>
          <w:rFonts w:hint="eastAsia"/>
        </w:rPr>
        <w:t>通过对“煌”字拼音及组词的学习，我们不仅能更好地理解和运用汉语，还能深入感受到中华文化的博大精深。每一个汉字背后都有着深厚的文化底蕴和独特魅力，“煌”也不例外。让我们珍惜这份文化遗产，并将其传承下去，让更多人领略到汉语之美。</w:t>
      </w:r>
    </w:p>
    <w:p w14:paraId="051D9DA3" w14:textId="77777777" w:rsidR="00A35052" w:rsidRDefault="00A35052">
      <w:pPr>
        <w:rPr>
          <w:rFonts w:hint="eastAsia"/>
        </w:rPr>
      </w:pPr>
    </w:p>
    <w:p w14:paraId="0008ABE8" w14:textId="77777777" w:rsidR="00A35052" w:rsidRDefault="00A35052">
      <w:pPr>
        <w:rPr>
          <w:rFonts w:hint="eastAsia"/>
        </w:rPr>
      </w:pPr>
    </w:p>
    <w:p w14:paraId="5D10A98B" w14:textId="77777777" w:rsidR="00A35052" w:rsidRDefault="00A35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47D0" w14:textId="0805AED4" w:rsidR="00A31B84" w:rsidRDefault="00A31B84"/>
    <w:sectPr w:rsidR="00A3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84"/>
    <w:rsid w:val="002C7852"/>
    <w:rsid w:val="00A31B84"/>
    <w:rsid w:val="00A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E7E9C-7597-45BC-A965-2A7F8693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