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1393" w14:textId="77777777" w:rsidR="00C47829" w:rsidRDefault="00C47829">
      <w:pPr>
        <w:rPr>
          <w:rFonts w:hint="eastAsia"/>
        </w:rPr>
      </w:pPr>
      <w:r>
        <w:rPr>
          <w:rFonts w:hint="eastAsia"/>
        </w:rPr>
        <w:t>旦的拼音与部首解析</w:t>
      </w:r>
    </w:p>
    <w:p w14:paraId="2F8516F7" w14:textId="77777777" w:rsidR="00C47829" w:rsidRDefault="00C47829">
      <w:pPr>
        <w:rPr>
          <w:rFonts w:hint="eastAsia"/>
        </w:rPr>
      </w:pPr>
    </w:p>
    <w:p w14:paraId="5C49130A" w14:textId="77777777" w:rsidR="00C47829" w:rsidRDefault="00C47829">
      <w:pPr>
        <w:rPr>
          <w:rFonts w:hint="eastAsia"/>
        </w:rPr>
      </w:pPr>
      <w:r>
        <w:rPr>
          <w:rFonts w:hint="eastAsia"/>
        </w:rPr>
        <w:t>“旦”的拼音是dàn，它是一个简洁而富有深意的汉字。从字形上看，“旦”由“日”和一横组成，看似简单，却蕴含着丰富的文化内涵。“旦”的部首为“日”，这不仅体现了汉字造字的智慧，也反映了古代人们对自然现象的关注。在甲骨文中，“旦”描绘了太阳刚刚升起的情景，象征着一天的开始，寓意着希望、新生和光明。</w:t>
      </w:r>
    </w:p>
    <w:p w14:paraId="28259A48" w14:textId="77777777" w:rsidR="00C47829" w:rsidRDefault="00C47829">
      <w:pPr>
        <w:rPr>
          <w:rFonts w:hint="eastAsia"/>
        </w:rPr>
      </w:pPr>
    </w:p>
    <w:p w14:paraId="22D72D73" w14:textId="77777777" w:rsidR="00C47829" w:rsidRDefault="00C47829">
      <w:pPr>
        <w:rPr>
          <w:rFonts w:hint="eastAsia"/>
        </w:rPr>
      </w:pPr>
    </w:p>
    <w:p w14:paraId="330E5B18" w14:textId="77777777" w:rsidR="00C47829" w:rsidRDefault="00C47829">
      <w:pPr>
        <w:rPr>
          <w:rFonts w:hint="eastAsia"/>
        </w:rPr>
      </w:pPr>
      <w:r>
        <w:rPr>
          <w:rFonts w:hint="eastAsia"/>
        </w:rPr>
        <w:t>旦的文化意义</w:t>
      </w:r>
    </w:p>
    <w:p w14:paraId="7303B912" w14:textId="77777777" w:rsidR="00C47829" w:rsidRDefault="00C47829">
      <w:pPr>
        <w:rPr>
          <w:rFonts w:hint="eastAsia"/>
        </w:rPr>
      </w:pPr>
    </w:p>
    <w:p w14:paraId="4F216836" w14:textId="77777777" w:rsidR="00C47829" w:rsidRDefault="00C47829">
      <w:pPr>
        <w:rPr>
          <w:rFonts w:hint="eastAsia"/>
        </w:rPr>
      </w:pPr>
      <w:r>
        <w:rPr>
          <w:rFonts w:hint="eastAsia"/>
        </w:rPr>
        <w:t>在中国传统文化中，“旦”不仅仅是一个时间单位，更是一种精神象征。古人常用“旦”来形容清晨的美好，例如“旭日东升”“日出而作”。这些词语都展现了人们对新一天的期待和对生活的热爱。“旦”还经常出现在诗词歌赋中，如唐代诗人王之涣的《登鹳雀楼》中写道：“白日依山尽，黄河入海流。”这里的“白日”实际上也可以理解为“旦”，表达了时光流转的哲理。</w:t>
      </w:r>
    </w:p>
    <w:p w14:paraId="6FCD7752" w14:textId="77777777" w:rsidR="00C47829" w:rsidRDefault="00C47829">
      <w:pPr>
        <w:rPr>
          <w:rFonts w:hint="eastAsia"/>
        </w:rPr>
      </w:pPr>
    </w:p>
    <w:p w14:paraId="74FE8642" w14:textId="77777777" w:rsidR="00C47829" w:rsidRDefault="00C47829">
      <w:pPr>
        <w:rPr>
          <w:rFonts w:hint="eastAsia"/>
        </w:rPr>
      </w:pPr>
    </w:p>
    <w:p w14:paraId="15BCEF26" w14:textId="77777777" w:rsidR="00C47829" w:rsidRDefault="00C47829">
      <w:pPr>
        <w:rPr>
          <w:rFonts w:hint="eastAsia"/>
        </w:rPr>
      </w:pPr>
      <w:r>
        <w:rPr>
          <w:rFonts w:hint="eastAsia"/>
        </w:rPr>
        <w:t>旦在现代汉语中的应用</w:t>
      </w:r>
    </w:p>
    <w:p w14:paraId="0D60735F" w14:textId="77777777" w:rsidR="00C47829" w:rsidRDefault="00C47829">
      <w:pPr>
        <w:rPr>
          <w:rFonts w:hint="eastAsia"/>
        </w:rPr>
      </w:pPr>
    </w:p>
    <w:p w14:paraId="763C37E6" w14:textId="77777777" w:rsidR="00C47829" w:rsidRDefault="00C47829">
      <w:pPr>
        <w:rPr>
          <w:rFonts w:hint="eastAsia"/>
        </w:rPr>
      </w:pPr>
      <w:r>
        <w:rPr>
          <w:rFonts w:hint="eastAsia"/>
        </w:rPr>
        <w:t>随着语言的发展，“旦”的含义逐渐扩展，除了表示早晨外，还被广泛用于其他领域。例如，在戏剧中，“旦角”指的是女性角色，包括青衣、花旦、刀马旦等不同类型，展现了中国传统戏曲艺术的丰富性。同时，“旦”也常作为地名或人名的一部分，比如“元旦”，这是指公历新年的第一天，是全球范围内的重要节日之一。</w:t>
      </w:r>
    </w:p>
    <w:p w14:paraId="579B8954" w14:textId="77777777" w:rsidR="00C47829" w:rsidRDefault="00C47829">
      <w:pPr>
        <w:rPr>
          <w:rFonts w:hint="eastAsia"/>
        </w:rPr>
      </w:pPr>
    </w:p>
    <w:p w14:paraId="0D1C42AB" w14:textId="77777777" w:rsidR="00C47829" w:rsidRDefault="00C47829">
      <w:pPr>
        <w:rPr>
          <w:rFonts w:hint="eastAsia"/>
        </w:rPr>
      </w:pPr>
    </w:p>
    <w:p w14:paraId="0CBF0A1B" w14:textId="77777777" w:rsidR="00C47829" w:rsidRDefault="00C47829">
      <w:pPr>
        <w:rPr>
          <w:rFonts w:hint="eastAsia"/>
        </w:rPr>
      </w:pPr>
      <w:r>
        <w:rPr>
          <w:rFonts w:hint="eastAsia"/>
        </w:rPr>
        <w:t>旦与其他汉字的关系</w:t>
      </w:r>
    </w:p>
    <w:p w14:paraId="6DD40B9B" w14:textId="77777777" w:rsidR="00C47829" w:rsidRDefault="00C47829">
      <w:pPr>
        <w:rPr>
          <w:rFonts w:hint="eastAsia"/>
        </w:rPr>
      </w:pPr>
    </w:p>
    <w:p w14:paraId="437D36D1" w14:textId="77777777" w:rsidR="00C47829" w:rsidRDefault="00C47829">
      <w:pPr>
        <w:rPr>
          <w:rFonts w:hint="eastAsia"/>
        </w:rPr>
      </w:pPr>
      <w:r>
        <w:rPr>
          <w:rFonts w:hint="eastAsia"/>
        </w:rPr>
        <w:t>从汉字结构来看，“旦”作为一个基础字，衍生出了许多与其相关的汉字。例如，“早”字就是在“旦”的基础上加上了一个“十”字，进一步强调了时间的紧迫感。“暮”字则与“旦”相对，表示傍晚，二者共同构成了时间的一天轮回。这种对比关系充分体现了汉字体系的逻辑性和系统性。</w:t>
      </w:r>
    </w:p>
    <w:p w14:paraId="425A83A4" w14:textId="77777777" w:rsidR="00C47829" w:rsidRDefault="00C47829">
      <w:pPr>
        <w:rPr>
          <w:rFonts w:hint="eastAsia"/>
        </w:rPr>
      </w:pPr>
    </w:p>
    <w:p w14:paraId="2DC27905" w14:textId="77777777" w:rsidR="00C47829" w:rsidRDefault="00C47829">
      <w:pPr>
        <w:rPr>
          <w:rFonts w:hint="eastAsia"/>
        </w:rPr>
      </w:pPr>
    </w:p>
    <w:p w14:paraId="3A098944" w14:textId="77777777" w:rsidR="00C47829" w:rsidRDefault="00C47829">
      <w:pPr>
        <w:rPr>
          <w:rFonts w:hint="eastAsia"/>
        </w:rPr>
      </w:pPr>
      <w:r>
        <w:rPr>
          <w:rFonts w:hint="eastAsia"/>
        </w:rPr>
        <w:t>旦的现代意义与启示</w:t>
      </w:r>
    </w:p>
    <w:p w14:paraId="310274A5" w14:textId="77777777" w:rsidR="00C47829" w:rsidRDefault="00C47829">
      <w:pPr>
        <w:rPr>
          <w:rFonts w:hint="eastAsia"/>
        </w:rPr>
      </w:pPr>
    </w:p>
    <w:p w14:paraId="63AF1E17" w14:textId="77777777" w:rsidR="00C47829" w:rsidRDefault="00C47829">
      <w:pPr>
        <w:rPr>
          <w:rFonts w:hint="eastAsia"/>
        </w:rPr>
      </w:pPr>
      <w:r>
        <w:rPr>
          <w:rFonts w:hint="eastAsia"/>
        </w:rPr>
        <w:t>在现代社会，“旦”依然具有重要的现实意义。它提醒我们珍惜每一天的时间，努力追求自己的目标。无论是工作还是生活，“旦”都在无声地告诉我们：每一天都是新的起点，只要心怀希望，就能迎接更加美好的未来。因此，让我们以“旦”的精神为指引，用积极的态度面对生活中的每一个挑战吧！</w:t>
      </w:r>
    </w:p>
    <w:p w14:paraId="4FC0823A" w14:textId="77777777" w:rsidR="00C47829" w:rsidRDefault="00C47829">
      <w:pPr>
        <w:rPr>
          <w:rFonts w:hint="eastAsia"/>
        </w:rPr>
      </w:pPr>
    </w:p>
    <w:p w14:paraId="5F73FDC4" w14:textId="77777777" w:rsidR="00C47829" w:rsidRDefault="00C47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58B15" w14:textId="2750BD1E" w:rsidR="00240749" w:rsidRDefault="00240749"/>
    <w:sectPr w:rsidR="0024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9"/>
    <w:rsid w:val="00240749"/>
    <w:rsid w:val="002C7852"/>
    <w:rsid w:val="00C4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6B64A-DF1A-49B9-9807-E8BC2B8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