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DBCFE" w14:textId="77777777" w:rsidR="00165C3E" w:rsidRDefault="00165C3E">
      <w:pPr>
        <w:rPr>
          <w:rFonts w:hint="eastAsia"/>
        </w:rPr>
      </w:pPr>
    </w:p>
    <w:p w14:paraId="22647113" w14:textId="77777777" w:rsidR="00165C3E" w:rsidRDefault="00165C3E">
      <w:pPr>
        <w:rPr>
          <w:rFonts w:hint="eastAsia"/>
        </w:rPr>
      </w:pPr>
      <w:r>
        <w:rPr>
          <w:rFonts w:hint="eastAsia"/>
        </w:rPr>
        <w:t>DU</w:t>
      </w:r>
    </w:p>
    <w:p w14:paraId="3B30F218" w14:textId="77777777" w:rsidR="00165C3E" w:rsidRDefault="00165C3E">
      <w:pPr>
        <w:rPr>
          <w:rFonts w:hint="eastAsia"/>
        </w:rPr>
      </w:pPr>
      <w:r>
        <w:rPr>
          <w:rFonts w:hint="eastAsia"/>
        </w:rPr>
        <w:t>当我们提到“抖”，首先想到的是这个字所代表的丰富含义和它在现代汉语中扮演的角色。从物理现象到心理状态，从动作行为到网络文化，“抖”都拥有着独特的地位。本文将以“抖”的拼音大写字母“DU”为标题，深入探讨这一汉字背后的多重意义。</w:t>
      </w:r>
    </w:p>
    <w:p w14:paraId="090EDA6C" w14:textId="77777777" w:rsidR="00165C3E" w:rsidRDefault="00165C3E">
      <w:pPr>
        <w:rPr>
          <w:rFonts w:hint="eastAsia"/>
        </w:rPr>
      </w:pPr>
    </w:p>
    <w:p w14:paraId="7AC71984" w14:textId="77777777" w:rsidR="00165C3E" w:rsidRDefault="00165C3E">
      <w:pPr>
        <w:rPr>
          <w:rFonts w:hint="eastAsia"/>
        </w:rPr>
      </w:pPr>
    </w:p>
    <w:p w14:paraId="5BB2D909" w14:textId="77777777" w:rsidR="00165C3E" w:rsidRDefault="00165C3E">
      <w:pPr>
        <w:rPr>
          <w:rFonts w:hint="eastAsia"/>
        </w:rPr>
      </w:pPr>
      <w:r>
        <w:rPr>
          <w:rFonts w:hint="eastAsia"/>
        </w:rPr>
        <w:t>物理现象中的“抖”</w:t>
      </w:r>
    </w:p>
    <w:p w14:paraId="7F46DF7B" w14:textId="77777777" w:rsidR="00165C3E" w:rsidRDefault="00165C3E">
      <w:pPr>
        <w:rPr>
          <w:rFonts w:hint="eastAsia"/>
        </w:rPr>
      </w:pPr>
      <w:r>
        <w:rPr>
          <w:rFonts w:hint="eastAsia"/>
        </w:rPr>
        <w:t>在物理学领域，“抖”通常用来描述一种快速而轻微的移动或振动。比如，在工程学中，机械部件的“抖动”可能暗示着潜在的问题，需要进行检查和维护。这种抖动可能是由于不平衡、松动或是其他因素造成的。了解和解决这些抖动问题对于确保机械设备的安全运行至关重要。</w:t>
      </w:r>
    </w:p>
    <w:p w14:paraId="430A99A4" w14:textId="77777777" w:rsidR="00165C3E" w:rsidRDefault="00165C3E">
      <w:pPr>
        <w:rPr>
          <w:rFonts w:hint="eastAsia"/>
        </w:rPr>
      </w:pPr>
    </w:p>
    <w:p w14:paraId="246F65EE" w14:textId="77777777" w:rsidR="00165C3E" w:rsidRDefault="00165C3E">
      <w:pPr>
        <w:rPr>
          <w:rFonts w:hint="eastAsia"/>
        </w:rPr>
      </w:pPr>
    </w:p>
    <w:p w14:paraId="627A469A" w14:textId="77777777" w:rsidR="00165C3E" w:rsidRDefault="00165C3E">
      <w:pPr>
        <w:rPr>
          <w:rFonts w:hint="eastAsia"/>
        </w:rPr>
      </w:pPr>
      <w:r>
        <w:rPr>
          <w:rFonts w:hint="eastAsia"/>
        </w:rPr>
        <w:t>日常生活中的“抖”</w:t>
      </w:r>
    </w:p>
    <w:p w14:paraId="1F934E7E" w14:textId="77777777" w:rsidR="00165C3E" w:rsidRDefault="00165C3E">
      <w:pPr>
        <w:rPr>
          <w:rFonts w:hint="eastAsia"/>
        </w:rPr>
      </w:pPr>
      <w:r>
        <w:rPr>
          <w:rFonts w:hint="eastAsia"/>
        </w:rPr>
        <w:t>在日常生活中，“抖”同样有着广泛的应用。例如，当人们感到寒冷时，身体会不自觉地“颤抖”。这是一种自然的生理反应，旨在通过肌肉的快速收缩和放松来产生热量，以维持体温。“抖腿”也是一种常见的习惯性动作，虽然有时被视为不礼貌，但它确实可以帮助一些人在紧张或焦虑的情况下找到一丝安慰。</w:t>
      </w:r>
    </w:p>
    <w:p w14:paraId="66F3B97E" w14:textId="77777777" w:rsidR="00165C3E" w:rsidRDefault="00165C3E">
      <w:pPr>
        <w:rPr>
          <w:rFonts w:hint="eastAsia"/>
        </w:rPr>
      </w:pPr>
    </w:p>
    <w:p w14:paraId="79D12C83" w14:textId="77777777" w:rsidR="00165C3E" w:rsidRDefault="00165C3E">
      <w:pPr>
        <w:rPr>
          <w:rFonts w:hint="eastAsia"/>
        </w:rPr>
      </w:pPr>
    </w:p>
    <w:p w14:paraId="322AE2F2" w14:textId="77777777" w:rsidR="00165C3E" w:rsidRDefault="00165C3E">
      <w:pPr>
        <w:rPr>
          <w:rFonts w:hint="eastAsia"/>
        </w:rPr>
      </w:pPr>
      <w:r>
        <w:rPr>
          <w:rFonts w:hint="eastAsia"/>
        </w:rPr>
        <w:t>社交平台上的“抖”文化</w:t>
      </w:r>
    </w:p>
    <w:p w14:paraId="29FA0974" w14:textId="77777777" w:rsidR="00165C3E" w:rsidRDefault="00165C3E">
      <w:pPr>
        <w:rPr>
          <w:rFonts w:hint="eastAsia"/>
        </w:rPr>
      </w:pPr>
      <w:r>
        <w:rPr>
          <w:rFonts w:hint="eastAsia"/>
        </w:rPr>
        <w:t>近年来，随着社交媒体的发展，“抖”也成为了网络文化的一部分。以抖音（TikTok）为代表的短视频平台，让用户能够轻松制作并分享短视频内容。这些视频往往包含音乐、舞蹈、喜剧等元素，吸引了全球数以亿计的用户。通过这种方式，“抖”不再仅仅是一个汉字，而是连接人与人之间的桥梁，促进了文化的交流与传播。</w:t>
      </w:r>
    </w:p>
    <w:p w14:paraId="353C81FF" w14:textId="77777777" w:rsidR="00165C3E" w:rsidRDefault="00165C3E">
      <w:pPr>
        <w:rPr>
          <w:rFonts w:hint="eastAsia"/>
        </w:rPr>
      </w:pPr>
    </w:p>
    <w:p w14:paraId="47293A3C" w14:textId="77777777" w:rsidR="00165C3E" w:rsidRDefault="00165C3E">
      <w:pPr>
        <w:rPr>
          <w:rFonts w:hint="eastAsia"/>
        </w:rPr>
      </w:pPr>
    </w:p>
    <w:p w14:paraId="453A635F" w14:textId="77777777" w:rsidR="00165C3E" w:rsidRDefault="00165C3E">
      <w:pPr>
        <w:rPr>
          <w:rFonts w:hint="eastAsia"/>
        </w:rPr>
      </w:pPr>
      <w:r>
        <w:rPr>
          <w:rFonts w:hint="eastAsia"/>
        </w:rPr>
        <w:t>艺术创作中的“抖”技巧</w:t>
      </w:r>
    </w:p>
    <w:p w14:paraId="499A6498" w14:textId="77777777" w:rsidR="00165C3E" w:rsidRDefault="00165C3E">
      <w:pPr>
        <w:rPr>
          <w:rFonts w:hint="eastAsia"/>
        </w:rPr>
      </w:pPr>
      <w:r>
        <w:rPr>
          <w:rFonts w:hint="eastAsia"/>
        </w:rPr>
        <w:t>在艺术创作方面，“抖”也有其特殊的意义。在绘画和书法中，艺术家们利用手腕的微妙“抖动”来创造独特的线条效果。这种方法不仅增加了作品的表现力，还能赋予艺术品更多的动感和生命力。同时，在舞蹈表演中，舞者通过身体的“抖动”来表达情感和节奏感，让观众感受到更加深刻的艺术体验。</w:t>
      </w:r>
    </w:p>
    <w:p w14:paraId="247A0089" w14:textId="77777777" w:rsidR="00165C3E" w:rsidRDefault="00165C3E">
      <w:pPr>
        <w:rPr>
          <w:rFonts w:hint="eastAsia"/>
        </w:rPr>
      </w:pPr>
    </w:p>
    <w:p w14:paraId="1CE25879" w14:textId="77777777" w:rsidR="00165C3E" w:rsidRDefault="00165C3E">
      <w:pPr>
        <w:rPr>
          <w:rFonts w:hint="eastAsia"/>
        </w:rPr>
      </w:pPr>
    </w:p>
    <w:p w14:paraId="7A78632A" w14:textId="77777777" w:rsidR="00165C3E" w:rsidRDefault="00165C3E">
      <w:pPr>
        <w:rPr>
          <w:rFonts w:hint="eastAsia"/>
        </w:rPr>
      </w:pPr>
      <w:r>
        <w:rPr>
          <w:rFonts w:hint="eastAsia"/>
        </w:rPr>
        <w:t>最后的总结</w:t>
      </w:r>
    </w:p>
    <w:p w14:paraId="37AE7F4F" w14:textId="77777777" w:rsidR="00165C3E" w:rsidRDefault="00165C3E">
      <w:pPr>
        <w:rPr>
          <w:rFonts w:hint="eastAsia"/>
        </w:rPr>
      </w:pPr>
      <w:r>
        <w:rPr>
          <w:rFonts w:hint="eastAsia"/>
        </w:rPr>
        <w:t>“抖”不仅仅是一个简单的汉字，它涵盖了从物理现象到心理状态，从日常行为到文化艺术等多个层面的丰富内涵。无论是在工程技术、个人健康、社交互动还是艺术创作中，“抖”都发挥着不可忽视的作用。通过深入了解和探索“抖”的各种表现形式，我们不仅能更好地理解这个世界，也能从中获得启发，为我们的生活增添色彩。</w:t>
      </w:r>
    </w:p>
    <w:p w14:paraId="69600DEA" w14:textId="77777777" w:rsidR="00165C3E" w:rsidRDefault="00165C3E">
      <w:pPr>
        <w:rPr>
          <w:rFonts w:hint="eastAsia"/>
        </w:rPr>
      </w:pPr>
    </w:p>
    <w:p w14:paraId="767BF224" w14:textId="77777777" w:rsidR="00165C3E" w:rsidRDefault="00165C3E">
      <w:pPr>
        <w:rPr>
          <w:rFonts w:hint="eastAsia"/>
        </w:rPr>
      </w:pPr>
    </w:p>
    <w:p w14:paraId="40EAC3E9" w14:textId="77777777" w:rsidR="00165C3E" w:rsidRDefault="00165C3E">
      <w:pPr>
        <w:rPr>
          <w:rFonts w:hint="eastAsia"/>
        </w:rPr>
      </w:pPr>
      <w:r>
        <w:rPr>
          <w:rFonts w:hint="eastAsia"/>
        </w:rPr>
        <w:t>本文是由懂得生活网（dongdeshenghuo.com）为大家创作</w:t>
      </w:r>
    </w:p>
    <w:p w14:paraId="4C7C7166" w14:textId="0C054312" w:rsidR="00A257AD" w:rsidRDefault="00A257AD"/>
    <w:sectPr w:rsidR="00A25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AD"/>
    <w:rsid w:val="00165C3E"/>
    <w:rsid w:val="002C7852"/>
    <w:rsid w:val="00A25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A4F96-72D1-4635-837D-7AB85753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7AD"/>
    <w:rPr>
      <w:rFonts w:cstheme="majorBidi"/>
      <w:color w:val="2F5496" w:themeColor="accent1" w:themeShade="BF"/>
      <w:sz w:val="28"/>
      <w:szCs w:val="28"/>
    </w:rPr>
  </w:style>
  <w:style w:type="character" w:customStyle="1" w:styleId="50">
    <w:name w:val="标题 5 字符"/>
    <w:basedOn w:val="a0"/>
    <w:link w:val="5"/>
    <w:uiPriority w:val="9"/>
    <w:semiHidden/>
    <w:rsid w:val="00A257AD"/>
    <w:rPr>
      <w:rFonts w:cstheme="majorBidi"/>
      <w:color w:val="2F5496" w:themeColor="accent1" w:themeShade="BF"/>
      <w:sz w:val="24"/>
    </w:rPr>
  </w:style>
  <w:style w:type="character" w:customStyle="1" w:styleId="60">
    <w:name w:val="标题 6 字符"/>
    <w:basedOn w:val="a0"/>
    <w:link w:val="6"/>
    <w:uiPriority w:val="9"/>
    <w:semiHidden/>
    <w:rsid w:val="00A257AD"/>
    <w:rPr>
      <w:rFonts w:cstheme="majorBidi"/>
      <w:b/>
      <w:bCs/>
      <w:color w:val="2F5496" w:themeColor="accent1" w:themeShade="BF"/>
    </w:rPr>
  </w:style>
  <w:style w:type="character" w:customStyle="1" w:styleId="70">
    <w:name w:val="标题 7 字符"/>
    <w:basedOn w:val="a0"/>
    <w:link w:val="7"/>
    <w:uiPriority w:val="9"/>
    <w:semiHidden/>
    <w:rsid w:val="00A257AD"/>
    <w:rPr>
      <w:rFonts w:cstheme="majorBidi"/>
      <w:b/>
      <w:bCs/>
      <w:color w:val="595959" w:themeColor="text1" w:themeTint="A6"/>
    </w:rPr>
  </w:style>
  <w:style w:type="character" w:customStyle="1" w:styleId="80">
    <w:name w:val="标题 8 字符"/>
    <w:basedOn w:val="a0"/>
    <w:link w:val="8"/>
    <w:uiPriority w:val="9"/>
    <w:semiHidden/>
    <w:rsid w:val="00A257AD"/>
    <w:rPr>
      <w:rFonts w:cstheme="majorBidi"/>
      <w:color w:val="595959" w:themeColor="text1" w:themeTint="A6"/>
    </w:rPr>
  </w:style>
  <w:style w:type="character" w:customStyle="1" w:styleId="90">
    <w:name w:val="标题 9 字符"/>
    <w:basedOn w:val="a0"/>
    <w:link w:val="9"/>
    <w:uiPriority w:val="9"/>
    <w:semiHidden/>
    <w:rsid w:val="00A257AD"/>
    <w:rPr>
      <w:rFonts w:eastAsiaTheme="majorEastAsia" w:cstheme="majorBidi"/>
      <w:color w:val="595959" w:themeColor="text1" w:themeTint="A6"/>
    </w:rPr>
  </w:style>
  <w:style w:type="paragraph" w:styleId="a3">
    <w:name w:val="Title"/>
    <w:basedOn w:val="a"/>
    <w:next w:val="a"/>
    <w:link w:val="a4"/>
    <w:uiPriority w:val="10"/>
    <w:qFormat/>
    <w:rsid w:val="00A25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7AD"/>
    <w:pPr>
      <w:spacing w:before="160"/>
      <w:jc w:val="center"/>
    </w:pPr>
    <w:rPr>
      <w:i/>
      <w:iCs/>
      <w:color w:val="404040" w:themeColor="text1" w:themeTint="BF"/>
    </w:rPr>
  </w:style>
  <w:style w:type="character" w:customStyle="1" w:styleId="a8">
    <w:name w:val="引用 字符"/>
    <w:basedOn w:val="a0"/>
    <w:link w:val="a7"/>
    <w:uiPriority w:val="29"/>
    <w:rsid w:val="00A257AD"/>
    <w:rPr>
      <w:i/>
      <w:iCs/>
      <w:color w:val="404040" w:themeColor="text1" w:themeTint="BF"/>
    </w:rPr>
  </w:style>
  <w:style w:type="paragraph" w:styleId="a9">
    <w:name w:val="List Paragraph"/>
    <w:basedOn w:val="a"/>
    <w:uiPriority w:val="34"/>
    <w:qFormat/>
    <w:rsid w:val="00A257AD"/>
    <w:pPr>
      <w:ind w:left="720"/>
      <w:contextualSpacing/>
    </w:pPr>
  </w:style>
  <w:style w:type="character" w:styleId="aa">
    <w:name w:val="Intense Emphasis"/>
    <w:basedOn w:val="a0"/>
    <w:uiPriority w:val="21"/>
    <w:qFormat/>
    <w:rsid w:val="00A257AD"/>
    <w:rPr>
      <w:i/>
      <w:iCs/>
      <w:color w:val="2F5496" w:themeColor="accent1" w:themeShade="BF"/>
    </w:rPr>
  </w:style>
  <w:style w:type="paragraph" w:styleId="ab">
    <w:name w:val="Intense Quote"/>
    <w:basedOn w:val="a"/>
    <w:next w:val="a"/>
    <w:link w:val="ac"/>
    <w:uiPriority w:val="30"/>
    <w:qFormat/>
    <w:rsid w:val="00A25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7AD"/>
    <w:rPr>
      <w:i/>
      <w:iCs/>
      <w:color w:val="2F5496" w:themeColor="accent1" w:themeShade="BF"/>
    </w:rPr>
  </w:style>
  <w:style w:type="character" w:styleId="ad">
    <w:name w:val="Intense Reference"/>
    <w:basedOn w:val="a0"/>
    <w:uiPriority w:val="32"/>
    <w:qFormat/>
    <w:rsid w:val="00A25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