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0119F" w14:textId="77777777" w:rsidR="00FA24BC" w:rsidRDefault="00FA24BC">
      <w:pPr>
        <w:rPr>
          <w:rFonts w:hint="eastAsia"/>
        </w:rPr>
      </w:pPr>
    </w:p>
    <w:p w14:paraId="594D666A" w14:textId="77777777" w:rsidR="00FA24BC" w:rsidRDefault="00FA24BC">
      <w:pPr>
        <w:rPr>
          <w:rFonts w:hint="eastAsia"/>
        </w:rPr>
      </w:pPr>
      <w:r>
        <w:rPr>
          <w:rFonts w:hint="eastAsia"/>
        </w:rPr>
        <w:t>彩虹马蹄的拼音</w:t>
      </w:r>
    </w:p>
    <w:p w14:paraId="188D7B94" w14:textId="77777777" w:rsidR="00FA24BC" w:rsidRDefault="00FA24BC">
      <w:pPr>
        <w:rPr>
          <w:rFonts w:hint="eastAsia"/>
        </w:rPr>
      </w:pPr>
      <w:r>
        <w:rPr>
          <w:rFonts w:hint="eastAsia"/>
        </w:rPr>
        <w:t>“彩虹马蹄”的拼音是“cǎi hóng mǎ tí”。当我们提到“彩虹”，我们往往会想到那道在雨后天晴时分，出现在天空中七彩斑斓的光带。而“马蹄”则让人联想到骏马奔腾时留下的印记，或是形状类似于马蹄的事物。将这两个词汇组合在一起，“彩虹马蹄”便赋予了人们丰富的想象空间，它或许象征着希望与梦想，又或者是某种美好事物的独特代名词。</w:t>
      </w:r>
    </w:p>
    <w:p w14:paraId="267C3022" w14:textId="77777777" w:rsidR="00FA24BC" w:rsidRDefault="00FA24BC">
      <w:pPr>
        <w:rPr>
          <w:rFonts w:hint="eastAsia"/>
        </w:rPr>
      </w:pPr>
    </w:p>
    <w:p w14:paraId="4F9C78D0" w14:textId="77777777" w:rsidR="00FA24BC" w:rsidRDefault="00FA24BC">
      <w:pPr>
        <w:rPr>
          <w:rFonts w:hint="eastAsia"/>
        </w:rPr>
      </w:pPr>
    </w:p>
    <w:p w14:paraId="0FA3BD1B" w14:textId="77777777" w:rsidR="00FA24BC" w:rsidRDefault="00FA24BC">
      <w:pPr>
        <w:rPr>
          <w:rFonts w:hint="eastAsia"/>
        </w:rPr>
      </w:pPr>
      <w:r>
        <w:rPr>
          <w:rFonts w:hint="eastAsia"/>
        </w:rPr>
        <w:t>色彩缤纷的世界</w:t>
      </w:r>
    </w:p>
    <w:p w14:paraId="6B70958B" w14:textId="77777777" w:rsidR="00FA24BC" w:rsidRDefault="00FA24BC">
      <w:pPr>
        <w:rPr>
          <w:rFonts w:hint="eastAsia"/>
        </w:rPr>
      </w:pPr>
      <w:r>
        <w:rPr>
          <w:rFonts w:hint="eastAsia"/>
        </w:rPr>
        <w:t>在汉语中，通过拼音我们可以更加深入地了解每一个词语背后的文化含义。“cǎi hóng”，这个词汇不仅仅代表着自然现象，更蕴含了人们对美好生活向往的寓意。在中国文化里，彩虹常常被视为吉祥的象征，它连接天地，仿佛是大自然给世界的一份礼物。而“mǎ tí”，虽然看似简单，却也承载着深厚的文化背景。古代战争中，骑兵的重要性不言而喻；而在和平时期，马则是人们重要的交通工具之一。</w:t>
      </w:r>
    </w:p>
    <w:p w14:paraId="1DF9C0AD" w14:textId="77777777" w:rsidR="00FA24BC" w:rsidRDefault="00FA24BC">
      <w:pPr>
        <w:rPr>
          <w:rFonts w:hint="eastAsia"/>
        </w:rPr>
      </w:pPr>
    </w:p>
    <w:p w14:paraId="62AD1FCF" w14:textId="77777777" w:rsidR="00FA24BC" w:rsidRDefault="00FA24BC">
      <w:pPr>
        <w:rPr>
          <w:rFonts w:hint="eastAsia"/>
        </w:rPr>
      </w:pPr>
    </w:p>
    <w:p w14:paraId="6C245A8C" w14:textId="77777777" w:rsidR="00FA24BC" w:rsidRDefault="00FA24BC">
      <w:pPr>
        <w:rPr>
          <w:rFonts w:hint="eastAsia"/>
        </w:rPr>
      </w:pPr>
      <w:r>
        <w:rPr>
          <w:rFonts w:hint="eastAsia"/>
        </w:rPr>
        <w:t>创造性的结合</w:t>
      </w:r>
    </w:p>
    <w:p w14:paraId="1E0F08B8" w14:textId="77777777" w:rsidR="00FA24BC" w:rsidRDefault="00FA24BC">
      <w:pPr>
        <w:rPr>
          <w:rFonts w:hint="eastAsia"/>
        </w:rPr>
      </w:pPr>
      <w:r>
        <w:rPr>
          <w:rFonts w:hint="eastAsia"/>
        </w:rPr>
        <w:t>当我们将“cǎi hóng”和“mǎ tí”创造性地结合在一起时，就如同开启了一扇通往幻想世界的大门。这个名称可以用来命名一家创新型企业、一个艺术作品或是一种新型的产品。例如，它可以是一家致力于开发多彩生活方式的品牌，旨在为消费者带来如彩虹般绚烂且充满活力的生活体验；也可以是一部以追求梦想为主题的电影，讲述主角们如何像追逐彩虹一样追寻自己的梦想，跨越重重困难，最终留下如同马蹄印般坚实的足迹。</w:t>
      </w:r>
    </w:p>
    <w:p w14:paraId="1D7215DC" w14:textId="77777777" w:rsidR="00FA24BC" w:rsidRDefault="00FA24BC">
      <w:pPr>
        <w:rPr>
          <w:rFonts w:hint="eastAsia"/>
        </w:rPr>
      </w:pPr>
    </w:p>
    <w:p w14:paraId="48D78C4F" w14:textId="77777777" w:rsidR="00FA24BC" w:rsidRDefault="00FA24BC">
      <w:pPr>
        <w:rPr>
          <w:rFonts w:hint="eastAsia"/>
        </w:rPr>
      </w:pPr>
    </w:p>
    <w:p w14:paraId="63682C19" w14:textId="77777777" w:rsidR="00FA24BC" w:rsidRDefault="00FA24BC">
      <w:pPr>
        <w:rPr>
          <w:rFonts w:hint="eastAsia"/>
        </w:rPr>
      </w:pPr>
      <w:r>
        <w:rPr>
          <w:rFonts w:hint="eastAsia"/>
        </w:rPr>
        <w:t>文化和创意的碰撞</w:t>
      </w:r>
    </w:p>
    <w:p w14:paraId="331050BF" w14:textId="77777777" w:rsidR="00FA24BC" w:rsidRDefault="00FA24BC">
      <w:pPr>
        <w:rPr>
          <w:rFonts w:hint="eastAsia"/>
        </w:rPr>
      </w:pPr>
      <w:r>
        <w:rPr>
          <w:rFonts w:hint="eastAsia"/>
        </w:rPr>
        <w:t>在全球化的今天，“彩虹马蹄”这样的名字不仅能够吸引国内的目光，也有可能引起国际友人的兴趣。它所代表的不仅仅是一个简单的中文词汇及其拼音，更是中华文化与现代创意相结合的产物。通过这个名字，可以让更多的人了解到汉语的魅力以及中国文化的博大精深。同时，这也提醒我们在日常生活中应保持一颗探索未知的好奇心，勇敢地去发现那些隐藏在平凡之中的非凡之美。</w:t>
      </w:r>
    </w:p>
    <w:p w14:paraId="75207A8C" w14:textId="77777777" w:rsidR="00FA24BC" w:rsidRDefault="00FA24BC">
      <w:pPr>
        <w:rPr>
          <w:rFonts w:hint="eastAsia"/>
        </w:rPr>
      </w:pPr>
    </w:p>
    <w:p w14:paraId="78692E7D" w14:textId="77777777" w:rsidR="00FA24BC" w:rsidRDefault="00FA24BC">
      <w:pPr>
        <w:rPr>
          <w:rFonts w:hint="eastAsia"/>
        </w:rPr>
      </w:pPr>
    </w:p>
    <w:p w14:paraId="6D61B8B3" w14:textId="77777777" w:rsidR="00FA24BC" w:rsidRDefault="00FA2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635CD" w14:textId="2BD389FF" w:rsidR="00EB098F" w:rsidRDefault="00EB098F"/>
    <w:sectPr w:rsidR="00EB0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8F"/>
    <w:rsid w:val="002C7852"/>
    <w:rsid w:val="00EB098F"/>
    <w:rsid w:val="00FA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ABEF3-BB90-4892-8FF0-C6CBE999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