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DBF0" w14:textId="77777777" w:rsidR="00EB5114" w:rsidRDefault="00EB5114">
      <w:pPr>
        <w:rPr>
          <w:rFonts w:hint="eastAsia"/>
        </w:rPr>
      </w:pPr>
    </w:p>
    <w:p w14:paraId="36943A7B" w14:textId="77777777" w:rsidR="00EB5114" w:rsidRDefault="00EB5114">
      <w:pPr>
        <w:rPr>
          <w:rFonts w:hint="eastAsia"/>
        </w:rPr>
      </w:pPr>
      <w:r>
        <w:rPr>
          <w:rFonts w:hint="eastAsia"/>
        </w:rPr>
        <w:t>好多个成语带的拼音</w:t>
      </w:r>
    </w:p>
    <w:p w14:paraId="29A69540" w14:textId="77777777" w:rsidR="00EB5114" w:rsidRDefault="00EB5114">
      <w:pPr>
        <w:rPr>
          <w:rFonts w:hint="eastAsia"/>
        </w:rPr>
      </w:pPr>
      <w:r>
        <w:rPr>
          <w:rFonts w:hint="eastAsia"/>
        </w:rPr>
        <w:t>在汉语学习的过程中，成语的学习是不可或缺的一部分。成语是汉语中一种独特的语言现象，它以简练的形式和深刻的内涵，承载着丰富的历史文化信息。每个成语都有其特定的意义和用法，而且很多成语都包含有独特的读音，这些读音往往与成语的故事背景或文化含义有着紧密的联系。</w:t>
      </w:r>
    </w:p>
    <w:p w14:paraId="1E6AF4D4" w14:textId="77777777" w:rsidR="00EB5114" w:rsidRDefault="00EB5114">
      <w:pPr>
        <w:rPr>
          <w:rFonts w:hint="eastAsia"/>
        </w:rPr>
      </w:pPr>
    </w:p>
    <w:p w14:paraId="7976D0F5" w14:textId="77777777" w:rsidR="00EB5114" w:rsidRDefault="00EB5114">
      <w:pPr>
        <w:rPr>
          <w:rFonts w:hint="eastAsia"/>
        </w:rPr>
      </w:pPr>
    </w:p>
    <w:p w14:paraId="22E850D9" w14:textId="77777777" w:rsidR="00EB5114" w:rsidRDefault="00EB5114">
      <w:pPr>
        <w:rPr>
          <w:rFonts w:hint="eastAsia"/>
        </w:rPr>
      </w:pPr>
      <w:r>
        <w:rPr>
          <w:rFonts w:hint="eastAsia"/>
        </w:rPr>
        <w:t>带有特殊拼音的成语故事</w:t>
      </w:r>
    </w:p>
    <w:p w14:paraId="52F9920D" w14:textId="77777777" w:rsidR="00EB5114" w:rsidRDefault="00EB5114">
      <w:pPr>
        <w:rPr>
          <w:rFonts w:hint="eastAsia"/>
        </w:rPr>
      </w:pPr>
      <w:r>
        <w:rPr>
          <w:rFonts w:hint="eastAsia"/>
        </w:rPr>
        <w:t>让我们从一个广为人知的成语“掩耳盗铃”（yǎn ěr dào líng）开始说起。这个成语来源于古代的一个小故事，讲述的是一个人想要偷取一口钟，但又怕别人听到钟声，于是他捂住自己的耳朵，以为这样就听不到声音了。这个成语用来比喻自欺欺人的人。其中，“掩”字强调了动作的行为，“盗”则直接表明了行为的性质。通过这种形象的方式，使得该成语不仅具有教育意义，而且易于记忆。</w:t>
      </w:r>
    </w:p>
    <w:p w14:paraId="789ECBED" w14:textId="77777777" w:rsidR="00EB5114" w:rsidRDefault="00EB5114">
      <w:pPr>
        <w:rPr>
          <w:rFonts w:hint="eastAsia"/>
        </w:rPr>
      </w:pPr>
    </w:p>
    <w:p w14:paraId="14E83235" w14:textId="77777777" w:rsidR="00EB5114" w:rsidRDefault="00EB5114">
      <w:pPr>
        <w:rPr>
          <w:rFonts w:hint="eastAsia"/>
        </w:rPr>
      </w:pPr>
    </w:p>
    <w:p w14:paraId="25BE3EAE" w14:textId="77777777" w:rsidR="00EB5114" w:rsidRDefault="00EB5114">
      <w:pPr>
        <w:rPr>
          <w:rFonts w:hint="eastAsia"/>
        </w:rPr>
      </w:pPr>
      <w:r>
        <w:rPr>
          <w:rFonts w:hint="eastAsia"/>
        </w:rPr>
        <w:t>成语中的多音字现象</w:t>
      </w:r>
    </w:p>
    <w:p w14:paraId="781545A8" w14:textId="77777777" w:rsidR="00EB5114" w:rsidRDefault="00EB5114">
      <w:pPr>
        <w:rPr>
          <w:rFonts w:hint="eastAsia"/>
        </w:rPr>
      </w:pPr>
      <w:r>
        <w:rPr>
          <w:rFonts w:hint="eastAsia"/>
        </w:rPr>
        <w:t>成语中还存在许多有趣的多音字现象。例如，“百折不挠”（bǎi zhé bù náo）中的“折”，在这里读作“zhé”，意指挫折、困难，整个成语的意思是指无论遇到多少艰难险阻都不屈服、不动摇。而同一个“折”字，在其他语境下可能会读作“shé”，如“亏损”的意思。这种情况要求我们在学习成语时，不仅要理解成语的整体意义，还要注意其中文字的具体发音及其不同含义。</w:t>
      </w:r>
    </w:p>
    <w:p w14:paraId="179D1446" w14:textId="77777777" w:rsidR="00EB5114" w:rsidRDefault="00EB5114">
      <w:pPr>
        <w:rPr>
          <w:rFonts w:hint="eastAsia"/>
        </w:rPr>
      </w:pPr>
    </w:p>
    <w:p w14:paraId="50BDE67F" w14:textId="77777777" w:rsidR="00EB5114" w:rsidRDefault="00EB5114">
      <w:pPr>
        <w:rPr>
          <w:rFonts w:hint="eastAsia"/>
        </w:rPr>
      </w:pPr>
    </w:p>
    <w:p w14:paraId="656D6ED9" w14:textId="77777777" w:rsidR="00EB5114" w:rsidRDefault="00EB5114">
      <w:pPr>
        <w:rPr>
          <w:rFonts w:hint="eastAsia"/>
        </w:rPr>
      </w:pPr>
      <w:r>
        <w:rPr>
          <w:rFonts w:hint="eastAsia"/>
        </w:rPr>
        <w:t>成语学习的重要性</w:t>
      </w:r>
    </w:p>
    <w:p w14:paraId="3815A0DF" w14:textId="77777777" w:rsidR="00EB5114" w:rsidRDefault="00EB5114">
      <w:pPr>
        <w:rPr>
          <w:rFonts w:hint="eastAsia"/>
        </w:rPr>
      </w:pPr>
      <w:r>
        <w:rPr>
          <w:rFonts w:hint="eastAsia"/>
        </w:rPr>
        <w:t>成语学习对于提高汉语水平至关重要。掌握一定数量的成语可以丰富我们的词汇量，使我们能够更加准确地表达思想和情感。成语背后蕴含的文化价值和历史知识，有助于加深对中华文化的理解和认识。正确使用成语还可以提升个人的语言魅力，给人留下良好的印象。因此，无论是为了日常交流还是专业发展，深入学习成语都是很有必要的。</w:t>
      </w:r>
    </w:p>
    <w:p w14:paraId="35495DBF" w14:textId="77777777" w:rsidR="00EB5114" w:rsidRDefault="00EB5114">
      <w:pPr>
        <w:rPr>
          <w:rFonts w:hint="eastAsia"/>
        </w:rPr>
      </w:pPr>
    </w:p>
    <w:p w14:paraId="0023CD81" w14:textId="77777777" w:rsidR="00EB5114" w:rsidRDefault="00EB5114">
      <w:pPr>
        <w:rPr>
          <w:rFonts w:hint="eastAsia"/>
        </w:rPr>
      </w:pPr>
    </w:p>
    <w:p w14:paraId="316DBA4B" w14:textId="77777777" w:rsidR="00EB5114" w:rsidRDefault="00EB5114">
      <w:pPr>
        <w:rPr>
          <w:rFonts w:hint="eastAsia"/>
        </w:rPr>
      </w:pPr>
      <w:r>
        <w:rPr>
          <w:rFonts w:hint="eastAsia"/>
        </w:rPr>
        <w:t>最后的总结</w:t>
      </w:r>
    </w:p>
    <w:p w14:paraId="1CBF7A94" w14:textId="77777777" w:rsidR="00EB5114" w:rsidRDefault="00EB5114">
      <w:pPr>
        <w:rPr>
          <w:rFonts w:hint="eastAsia"/>
        </w:rPr>
      </w:pPr>
      <w:r>
        <w:rPr>
          <w:rFonts w:hint="eastAsia"/>
        </w:rPr>
        <w:t>成语作为汉语宝库中的璀璨明珠，其独特之处不仅仅在于精炼的语言表达，更在于它们所承载的历史文化底蕴。通过了解成语背后的拼音及其故事，我们不仅能更好地学习汉语，还能从中体会到中华民族悠久的历史和深厚的文化底蕴。希望每一位汉语学习者都能在成语的世界里找到属于自己的乐趣，不断提高自己的语言能力。</w:t>
      </w:r>
    </w:p>
    <w:p w14:paraId="1E114F57" w14:textId="77777777" w:rsidR="00EB5114" w:rsidRDefault="00EB5114">
      <w:pPr>
        <w:rPr>
          <w:rFonts w:hint="eastAsia"/>
        </w:rPr>
      </w:pPr>
    </w:p>
    <w:p w14:paraId="18E32CFE" w14:textId="77777777" w:rsidR="00EB5114" w:rsidRDefault="00EB5114">
      <w:pPr>
        <w:rPr>
          <w:rFonts w:hint="eastAsia"/>
        </w:rPr>
      </w:pPr>
    </w:p>
    <w:p w14:paraId="1F820B17" w14:textId="77777777" w:rsidR="00EB5114" w:rsidRDefault="00EB5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A3A4E" w14:textId="5E41DB2C" w:rsidR="00F90E7B" w:rsidRDefault="00F90E7B"/>
    <w:sectPr w:rsidR="00F90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7B"/>
    <w:rsid w:val="002C7852"/>
    <w:rsid w:val="00EB5114"/>
    <w:rsid w:val="00F9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01C5F-9730-46FA-BACE-3C4FF7FB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