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4BE8" w14:textId="77777777" w:rsidR="00D24789" w:rsidRDefault="00D24789">
      <w:pPr>
        <w:rPr>
          <w:rFonts w:hint="eastAsia"/>
        </w:rPr>
      </w:pPr>
    </w:p>
    <w:p w14:paraId="627F874F" w14:textId="77777777" w:rsidR="00D24789" w:rsidRDefault="00D24789">
      <w:pPr>
        <w:rPr>
          <w:rFonts w:hint="eastAsia"/>
        </w:rPr>
      </w:pPr>
      <w:r>
        <w:rPr>
          <w:rFonts w:hint="eastAsia"/>
        </w:rPr>
        <w:t>不禁垂涎的拼音</w:t>
      </w:r>
    </w:p>
    <w:p w14:paraId="55EDED4F" w14:textId="77777777" w:rsidR="00D24789" w:rsidRDefault="00D24789">
      <w:pPr>
        <w:rPr>
          <w:rFonts w:hint="eastAsia"/>
        </w:rPr>
      </w:pPr>
      <w:r>
        <w:rPr>
          <w:rFonts w:hint="eastAsia"/>
        </w:rPr>
        <w:t>“不禁垂涎”这个词语形象地描绘了人们面对美食或美好事物时那种难以抑制的渴望与向往。在汉语中，它通常用来表达一种强烈的兴趣或是对某些事物的高度期待。该词组的拼音是“bù jīn chuí xián”，其中，“不禁”的意思是无法控制或压抑自己的情感；“垂涎”则指的是流口水，多比喻贪婪地注视或渴望着某物。</w:t>
      </w:r>
    </w:p>
    <w:p w14:paraId="10F5D9D1" w14:textId="77777777" w:rsidR="00D24789" w:rsidRDefault="00D24789">
      <w:pPr>
        <w:rPr>
          <w:rFonts w:hint="eastAsia"/>
        </w:rPr>
      </w:pPr>
    </w:p>
    <w:p w14:paraId="3B429C88" w14:textId="77777777" w:rsidR="00D24789" w:rsidRDefault="00D24789">
      <w:pPr>
        <w:rPr>
          <w:rFonts w:hint="eastAsia"/>
        </w:rPr>
      </w:pPr>
    </w:p>
    <w:p w14:paraId="7C6918CE" w14:textId="77777777" w:rsidR="00D24789" w:rsidRDefault="00D24789">
      <w:pPr>
        <w:rPr>
          <w:rFonts w:hint="eastAsia"/>
        </w:rPr>
      </w:pPr>
      <w:r>
        <w:rPr>
          <w:rFonts w:hint="eastAsia"/>
        </w:rPr>
        <w:t>成语背后的文化含义</w:t>
      </w:r>
    </w:p>
    <w:p w14:paraId="234300C6" w14:textId="77777777" w:rsidR="00D24789" w:rsidRDefault="00D24789">
      <w:pPr>
        <w:rPr>
          <w:rFonts w:hint="eastAsia"/>
        </w:rPr>
      </w:pPr>
      <w:r>
        <w:rPr>
          <w:rFonts w:hint="eastAsia"/>
        </w:rPr>
        <w:t>从文化角度来看，“不禁垂涎”不仅仅是一个描述生理反应的词汇，更深层次地反映了人们对美好生活追求的一种态度。在中国传统文化中，饮食文化占据了极为重要的位置，食物不仅仅是生存的基础，更是社交、文化和家庭聚会的核心。因此，“垂涎”一词往往带有浓厚的情感色彩，体现了中国人对于美味佳肴的热爱以及对生活品质的追求。</w:t>
      </w:r>
    </w:p>
    <w:p w14:paraId="6B16205D" w14:textId="77777777" w:rsidR="00D24789" w:rsidRDefault="00D24789">
      <w:pPr>
        <w:rPr>
          <w:rFonts w:hint="eastAsia"/>
        </w:rPr>
      </w:pPr>
    </w:p>
    <w:p w14:paraId="3B35C886" w14:textId="77777777" w:rsidR="00D24789" w:rsidRDefault="00D24789">
      <w:pPr>
        <w:rPr>
          <w:rFonts w:hint="eastAsia"/>
        </w:rPr>
      </w:pPr>
    </w:p>
    <w:p w14:paraId="415074E1" w14:textId="77777777" w:rsidR="00D24789" w:rsidRDefault="00D24789">
      <w:pPr>
        <w:rPr>
          <w:rFonts w:hint="eastAsia"/>
        </w:rPr>
      </w:pPr>
      <w:r>
        <w:rPr>
          <w:rFonts w:hint="eastAsia"/>
        </w:rPr>
        <w:t>语言中的生动表达</w:t>
      </w:r>
    </w:p>
    <w:p w14:paraId="1E65A04F" w14:textId="77777777" w:rsidR="00D24789" w:rsidRDefault="00D24789">
      <w:pPr>
        <w:rPr>
          <w:rFonts w:hint="eastAsia"/>
        </w:rPr>
      </w:pPr>
      <w:r>
        <w:rPr>
          <w:rFonts w:hint="eastAsia"/>
        </w:rPr>
        <w:t>使用“不禁垂涎”这样的成语可以使我们的语言更加生动有趣，增强表达效果。例如，在描述一个人看到满桌丰盛菜肴时的反应，我们可以说：“面对如此诱人的美食，他不禁垂涎。”这种表达方式不仅准确传达了说话者的意图，还能够给听众留下深刻的印象。通过运用这类富有表现力的语言，还可以提升文章的艺术性和感染力。</w:t>
      </w:r>
    </w:p>
    <w:p w14:paraId="6174B7B1" w14:textId="77777777" w:rsidR="00D24789" w:rsidRDefault="00D24789">
      <w:pPr>
        <w:rPr>
          <w:rFonts w:hint="eastAsia"/>
        </w:rPr>
      </w:pPr>
    </w:p>
    <w:p w14:paraId="0C7B01EE" w14:textId="77777777" w:rsidR="00D24789" w:rsidRDefault="00D24789">
      <w:pPr>
        <w:rPr>
          <w:rFonts w:hint="eastAsia"/>
        </w:rPr>
      </w:pPr>
    </w:p>
    <w:p w14:paraId="06376B79" w14:textId="77777777" w:rsidR="00D24789" w:rsidRDefault="00D24789">
      <w:pPr>
        <w:rPr>
          <w:rFonts w:hint="eastAsia"/>
        </w:rPr>
      </w:pPr>
      <w:r>
        <w:rPr>
          <w:rFonts w:hint="eastAsia"/>
        </w:rPr>
        <w:t>如何正确使用这一成语</w:t>
      </w:r>
    </w:p>
    <w:p w14:paraId="23FC998C" w14:textId="77777777" w:rsidR="00D24789" w:rsidRDefault="00D24789">
      <w:pPr>
        <w:rPr>
          <w:rFonts w:hint="eastAsia"/>
        </w:rPr>
      </w:pPr>
      <w:r>
        <w:rPr>
          <w:rFonts w:hint="eastAsia"/>
        </w:rPr>
        <w:t>虽然“不禁垂涎”是一个非常形象且易于理解的成语，但在实际使用过程中仍需注意场合和对象。它可以用于较为轻松、非正式的对话当中，比如朋友之间的聊天或者是在讲述故事时增加趣味性。然而，在正式的书面语或商务交流中，则应谨慎使用，以免显得不够庄重。同时，了解成语的具体用法和搭配也是非常重要的，这样才能确保在不同的语境下都能恰当地运用。</w:t>
      </w:r>
    </w:p>
    <w:p w14:paraId="5F9A9C10" w14:textId="77777777" w:rsidR="00D24789" w:rsidRDefault="00D24789">
      <w:pPr>
        <w:rPr>
          <w:rFonts w:hint="eastAsia"/>
        </w:rPr>
      </w:pPr>
    </w:p>
    <w:p w14:paraId="4DFEA74E" w14:textId="77777777" w:rsidR="00D24789" w:rsidRDefault="00D24789">
      <w:pPr>
        <w:rPr>
          <w:rFonts w:hint="eastAsia"/>
        </w:rPr>
      </w:pPr>
    </w:p>
    <w:p w14:paraId="6CCD2701" w14:textId="77777777" w:rsidR="00D24789" w:rsidRDefault="00D24789">
      <w:pPr>
        <w:rPr>
          <w:rFonts w:hint="eastAsia"/>
        </w:rPr>
      </w:pPr>
      <w:r>
        <w:rPr>
          <w:rFonts w:hint="eastAsia"/>
        </w:rPr>
        <w:t>最后的总结</w:t>
      </w:r>
    </w:p>
    <w:p w14:paraId="05ADAE95" w14:textId="77777777" w:rsidR="00D24789" w:rsidRDefault="00D24789">
      <w:pPr>
        <w:rPr>
          <w:rFonts w:hint="eastAsia"/>
        </w:rPr>
      </w:pPr>
      <w:r>
        <w:rPr>
          <w:rFonts w:hint="eastAsia"/>
        </w:rPr>
        <w:t>“不禁垂涎”的拼音及意义为我们提供了一个深入了解汉语成语魅力的机会。通过对这些富有特色的词汇的学习，不仅可以丰富我们的语言知识，还能增进对中国传统文化的理解。希望读者们在日常生活中能够灵活运用这些成语，让自己的表达更加丰富多彩。</w:t>
      </w:r>
    </w:p>
    <w:p w14:paraId="29CF7F96" w14:textId="77777777" w:rsidR="00D24789" w:rsidRDefault="00D24789">
      <w:pPr>
        <w:rPr>
          <w:rFonts w:hint="eastAsia"/>
        </w:rPr>
      </w:pPr>
    </w:p>
    <w:p w14:paraId="79E9D6FF" w14:textId="77777777" w:rsidR="00D24789" w:rsidRDefault="00D24789">
      <w:pPr>
        <w:rPr>
          <w:rFonts w:hint="eastAsia"/>
        </w:rPr>
      </w:pPr>
    </w:p>
    <w:p w14:paraId="1D4E6340" w14:textId="77777777" w:rsidR="00D24789" w:rsidRDefault="00D24789">
      <w:pPr>
        <w:rPr>
          <w:rFonts w:hint="eastAsia"/>
        </w:rPr>
      </w:pPr>
      <w:r>
        <w:rPr>
          <w:rFonts w:hint="eastAsia"/>
        </w:rPr>
        <w:t>本文是由懂得生活网（dongdeshenghuo.com）为大家创作</w:t>
      </w:r>
    </w:p>
    <w:p w14:paraId="3DE8A36E" w14:textId="1AE9FAFC" w:rsidR="00187181" w:rsidRDefault="00187181"/>
    <w:sectPr w:rsidR="0018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81"/>
    <w:rsid w:val="00187181"/>
    <w:rsid w:val="002C7852"/>
    <w:rsid w:val="00D2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09CFB-F817-436B-A680-8255E0C2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181"/>
    <w:rPr>
      <w:rFonts w:cstheme="majorBidi"/>
      <w:color w:val="2F5496" w:themeColor="accent1" w:themeShade="BF"/>
      <w:sz w:val="28"/>
      <w:szCs w:val="28"/>
    </w:rPr>
  </w:style>
  <w:style w:type="character" w:customStyle="1" w:styleId="50">
    <w:name w:val="标题 5 字符"/>
    <w:basedOn w:val="a0"/>
    <w:link w:val="5"/>
    <w:uiPriority w:val="9"/>
    <w:semiHidden/>
    <w:rsid w:val="00187181"/>
    <w:rPr>
      <w:rFonts w:cstheme="majorBidi"/>
      <w:color w:val="2F5496" w:themeColor="accent1" w:themeShade="BF"/>
      <w:sz w:val="24"/>
    </w:rPr>
  </w:style>
  <w:style w:type="character" w:customStyle="1" w:styleId="60">
    <w:name w:val="标题 6 字符"/>
    <w:basedOn w:val="a0"/>
    <w:link w:val="6"/>
    <w:uiPriority w:val="9"/>
    <w:semiHidden/>
    <w:rsid w:val="00187181"/>
    <w:rPr>
      <w:rFonts w:cstheme="majorBidi"/>
      <w:b/>
      <w:bCs/>
      <w:color w:val="2F5496" w:themeColor="accent1" w:themeShade="BF"/>
    </w:rPr>
  </w:style>
  <w:style w:type="character" w:customStyle="1" w:styleId="70">
    <w:name w:val="标题 7 字符"/>
    <w:basedOn w:val="a0"/>
    <w:link w:val="7"/>
    <w:uiPriority w:val="9"/>
    <w:semiHidden/>
    <w:rsid w:val="00187181"/>
    <w:rPr>
      <w:rFonts w:cstheme="majorBidi"/>
      <w:b/>
      <w:bCs/>
      <w:color w:val="595959" w:themeColor="text1" w:themeTint="A6"/>
    </w:rPr>
  </w:style>
  <w:style w:type="character" w:customStyle="1" w:styleId="80">
    <w:name w:val="标题 8 字符"/>
    <w:basedOn w:val="a0"/>
    <w:link w:val="8"/>
    <w:uiPriority w:val="9"/>
    <w:semiHidden/>
    <w:rsid w:val="00187181"/>
    <w:rPr>
      <w:rFonts w:cstheme="majorBidi"/>
      <w:color w:val="595959" w:themeColor="text1" w:themeTint="A6"/>
    </w:rPr>
  </w:style>
  <w:style w:type="character" w:customStyle="1" w:styleId="90">
    <w:name w:val="标题 9 字符"/>
    <w:basedOn w:val="a0"/>
    <w:link w:val="9"/>
    <w:uiPriority w:val="9"/>
    <w:semiHidden/>
    <w:rsid w:val="00187181"/>
    <w:rPr>
      <w:rFonts w:eastAsiaTheme="majorEastAsia" w:cstheme="majorBidi"/>
      <w:color w:val="595959" w:themeColor="text1" w:themeTint="A6"/>
    </w:rPr>
  </w:style>
  <w:style w:type="paragraph" w:styleId="a3">
    <w:name w:val="Title"/>
    <w:basedOn w:val="a"/>
    <w:next w:val="a"/>
    <w:link w:val="a4"/>
    <w:uiPriority w:val="10"/>
    <w:qFormat/>
    <w:rsid w:val="0018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181"/>
    <w:pPr>
      <w:spacing w:before="160"/>
      <w:jc w:val="center"/>
    </w:pPr>
    <w:rPr>
      <w:i/>
      <w:iCs/>
      <w:color w:val="404040" w:themeColor="text1" w:themeTint="BF"/>
    </w:rPr>
  </w:style>
  <w:style w:type="character" w:customStyle="1" w:styleId="a8">
    <w:name w:val="引用 字符"/>
    <w:basedOn w:val="a0"/>
    <w:link w:val="a7"/>
    <w:uiPriority w:val="29"/>
    <w:rsid w:val="00187181"/>
    <w:rPr>
      <w:i/>
      <w:iCs/>
      <w:color w:val="404040" w:themeColor="text1" w:themeTint="BF"/>
    </w:rPr>
  </w:style>
  <w:style w:type="paragraph" w:styleId="a9">
    <w:name w:val="List Paragraph"/>
    <w:basedOn w:val="a"/>
    <w:uiPriority w:val="34"/>
    <w:qFormat/>
    <w:rsid w:val="00187181"/>
    <w:pPr>
      <w:ind w:left="720"/>
      <w:contextualSpacing/>
    </w:pPr>
  </w:style>
  <w:style w:type="character" w:styleId="aa">
    <w:name w:val="Intense Emphasis"/>
    <w:basedOn w:val="a0"/>
    <w:uiPriority w:val="21"/>
    <w:qFormat/>
    <w:rsid w:val="00187181"/>
    <w:rPr>
      <w:i/>
      <w:iCs/>
      <w:color w:val="2F5496" w:themeColor="accent1" w:themeShade="BF"/>
    </w:rPr>
  </w:style>
  <w:style w:type="paragraph" w:styleId="ab">
    <w:name w:val="Intense Quote"/>
    <w:basedOn w:val="a"/>
    <w:next w:val="a"/>
    <w:link w:val="ac"/>
    <w:uiPriority w:val="30"/>
    <w:qFormat/>
    <w:rsid w:val="0018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181"/>
    <w:rPr>
      <w:i/>
      <w:iCs/>
      <w:color w:val="2F5496" w:themeColor="accent1" w:themeShade="BF"/>
    </w:rPr>
  </w:style>
  <w:style w:type="character" w:styleId="ad">
    <w:name w:val="Intense Reference"/>
    <w:basedOn w:val="a0"/>
    <w:uiPriority w:val="32"/>
    <w:qFormat/>
    <w:rsid w:val="0018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