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AC3F" w14:textId="77777777" w:rsidR="00527D7A" w:rsidRDefault="00527D7A">
      <w:pPr>
        <w:rPr>
          <w:rFonts w:hint="eastAsia"/>
        </w:rPr>
      </w:pPr>
    </w:p>
    <w:p w14:paraId="581BD307" w14:textId="77777777" w:rsidR="00527D7A" w:rsidRDefault="00527D7A">
      <w:pPr>
        <w:rPr>
          <w:rFonts w:hint="eastAsia"/>
        </w:rPr>
      </w:pPr>
      <w:r>
        <w:rPr>
          <w:rFonts w:hint="eastAsia"/>
        </w:rPr>
        <w:t>铜锣的拼音</w:t>
      </w:r>
    </w:p>
    <w:p w14:paraId="275B7E36" w14:textId="77777777" w:rsidR="00527D7A" w:rsidRDefault="00527D7A">
      <w:pPr>
        <w:rPr>
          <w:rFonts w:hint="eastAsia"/>
        </w:rPr>
      </w:pPr>
      <w:r>
        <w:rPr>
          <w:rFonts w:hint="eastAsia"/>
        </w:rPr>
        <w:t>铜锣，这一古老而富有文化韵味的乐器，在汉语中的拼音是“tóng luó”。在拼音体系中，“tóng”表示声母为“t”，韵母为“ong”，且带有阳平调；“luó”则是由声母“l”和韵母“uo”组成，并同样使用阳平调。通过准确的发音，我们能够更好地理解并欣赏这种传统乐器的独特魅力。</w:t>
      </w:r>
    </w:p>
    <w:p w14:paraId="00818A85" w14:textId="77777777" w:rsidR="00527D7A" w:rsidRDefault="00527D7A">
      <w:pPr>
        <w:rPr>
          <w:rFonts w:hint="eastAsia"/>
        </w:rPr>
      </w:pPr>
    </w:p>
    <w:p w14:paraId="4ADF674D" w14:textId="77777777" w:rsidR="00527D7A" w:rsidRDefault="00527D7A">
      <w:pPr>
        <w:rPr>
          <w:rFonts w:hint="eastAsia"/>
        </w:rPr>
      </w:pPr>
    </w:p>
    <w:p w14:paraId="2302F725" w14:textId="77777777" w:rsidR="00527D7A" w:rsidRDefault="00527D7A">
      <w:pPr>
        <w:rPr>
          <w:rFonts w:hint="eastAsia"/>
        </w:rPr>
      </w:pPr>
      <w:r>
        <w:rPr>
          <w:rFonts w:hint="eastAsia"/>
        </w:rPr>
        <w:t>起源与发展</w:t>
      </w:r>
    </w:p>
    <w:p w14:paraId="4C5E6F43" w14:textId="77777777" w:rsidR="00527D7A" w:rsidRDefault="00527D7A">
      <w:pPr>
        <w:rPr>
          <w:rFonts w:hint="eastAsia"/>
        </w:rPr>
      </w:pPr>
      <w:r>
        <w:rPr>
          <w:rFonts w:hint="eastAsia"/>
        </w:rPr>
        <w:t>铜锣起源于中国古老的青铜时代，其历史可以追溯到数千年前。它最初被用作军事信号、宗教仪式以及宫廷音乐的重要组成部分。随着时间的发展，铜锣逐渐成为民间音乐不可或缺的一部分，尤其是在庆祝节日或重要场合时，它的声音总是能增添一份特别的喜庆氛围。</w:t>
      </w:r>
    </w:p>
    <w:p w14:paraId="58BC0137" w14:textId="77777777" w:rsidR="00527D7A" w:rsidRDefault="00527D7A">
      <w:pPr>
        <w:rPr>
          <w:rFonts w:hint="eastAsia"/>
        </w:rPr>
      </w:pPr>
    </w:p>
    <w:p w14:paraId="4DD268D8" w14:textId="77777777" w:rsidR="00527D7A" w:rsidRDefault="00527D7A">
      <w:pPr>
        <w:rPr>
          <w:rFonts w:hint="eastAsia"/>
        </w:rPr>
      </w:pPr>
    </w:p>
    <w:p w14:paraId="3ABA7DE5" w14:textId="77777777" w:rsidR="00527D7A" w:rsidRDefault="00527D7A">
      <w:pPr>
        <w:rPr>
          <w:rFonts w:hint="eastAsia"/>
        </w:rPr>
      </w:pPr>
      <w:r>
        <w:rPr>
          <w:rFonts w:hint="eastAsia"/>
        </w:rPr>
        <w:t>制作工艺</w:t>
      </w:r>
    </w:p>
    <w:p w14:paraId="0AEE5592" w14:textId="77777777" w:rsidR="00527D7A" w:rsidRDefault="00527D7A">
      <w:pPr>
        <w:rPr>
          <w:rFonts w:hint="eastAsia"/>
        </w:rPr>
      </w:pPr>
      <w:r>
        <w:rPr>
          <w:rFonts w:hint="eastAsia"/>
        </w:rPr>
        <w:t>传统的铜锣制作是一门精细的艺术，涉及到多种复杂的工序。需要选择高质量的铜和其他合金材料，然后经过熔炼、铸造、冷却等多个步骤。之后，工匠们会根据设计要求对锣面进行打磨、调音等处理，以确保每个铜锣都能发出独特的声响。每一步骤都需要极高的技艺和经验，这也是为什么手工制作的铜锣往往比机器制造的更受青睐的原因之一。</w:t>
      </w:r>
    </w:p>
    <w:p w14:paraId="0EAC6D91" w14:textId="77777777" w:rsidR="00527D7A" w:rsidRDefault="00527D7A">
      <w:pPr>
        <w:rPr>
          <w:rFonts w:hint="eastAsia"/>
        </w:rPr>
      </w:pPr>
    </w:p>
    <w:p w14:paraId="38922B87" w14:textId="77777777" w:rsidR="00527D7A" w:rsidRDefault="00527D7A">
      <w:pPr>
        <w:rPr>
          <w:rFonts w:hint="eastAsia"/>
        </w:rPr>
      </w:pPr>
    </w:p>
    <w:p w14:paraId="4A2365F6" w14:textId="77777777" w:rsidR="00527D7A" w:rsidRDefault="00527D7A">
      <w:pPr>
        <w:rPr>
          <w:rFonts w:hint="eastAsia"/>
        </w:rPr>
      </w:pPr>
      <w:r>
        <w:rPr>
          <w:rFonts w:hint="eastAsia"/>
        </w:rPr>
        <w:t>种类与用途</w:t>
      </w:r>
    </w:p>
    <w:p w14:paraId="2190762D" w14:textId="77777777" w:rsidR="00527D7A" w:rsidRDefault="00527D7A">
      <w:pPr>
        <w:rPr>
          <w:rFonts w:hint="eastAsia"/>
        </w:rPr>
      </w:pPr>
      <w:r>
        <w:rPr>
          <w:rFonts w:hint="eastAsia"/>
        </w:rPr>
        <w:t>铜锣有多种形式和尺寸，不同的类型适用于不同的场合。例如，大锣常用于交响乐队或大型演出中，以其深沉而悠长的声音吸引观众；小锣则因其清晰明亮的音色，多见于室内乐或小型演奏中。还有专为特定音乐风格或表演设计的特殊款式，如京剧中的打击乐器就包括了特制的铜锣，它们为戏曲增添了浓厚的文化色彩。</w:t>
      </w:r>
    </w:p>
    <w:p w14:paraId="643BCD65" w14:textId="77777777" w:rsidR="00527D7A" w:rsidRDefault="00527D7A">
      <w:pPr>
        <w:rPr>
          <w:rFonts w:hint="eastAsia"/>
        </w:rPr>
      </w:pPr>
    </w:p>
    <w:p w14:paraId="691D4746" w14:textId="77777777" w:rsidR="00527D7A" w:rsidRDefault="00527D7A">
      <w:pPr>
        <w:rPr>
          <w:rFonts w:hint="eastAsia"/>
        </w:rPr>
      </w:pPr>
    </w:p>
    <w:p w14:paraId="09EBCB55" w14:textId="77777777" w:rsidR="00527D7A" w:rsidRDefault="00527D7A">
      <w:pPr>
        <w:rPr>
          <w:rFonts w:hint="eastAsia"/>
        </w:rPr>
      </w:pPr>
      <w:r>
        <w:rPr>
          <w:rFonts w:hint="eastAsia"/>
        </w:rPr>
        <w:t>现代应用与传承</w:t>
      </w:r>
    </w:p>
    <w:p w14:paraId="111B83A7" w14:textId="77777777" w:rsidR="00527D7A" w:rsidRDefault="00527D7A">
      <w:pPr>
        <w:rPr>
          <w:rFonts w:hint="eastAsia"/>
        </w:rPr>
      </w:pPr>
      <w:r>
        <w:rPr>
          <w:rFonts w:hint="eastAsia"/>
        </w:rPr>
        <w:lastRenderedPageBreak/>
        <w:t>尽管现代社会中出现了许多新型乐器和技术，但铜锣依然保持着它的独特地位。无论是作为传统音乐的重要元素，还是在现代音乐创作中的创新运用，铜锣都展现出了无限的可能性。同时，为了保护和发展这项文化遗产，越来越多的年轻人开始学习和研究铜锣的制作与演奏技巧，使得这门古老的艺术得以延续并发扬光大。</w:t>
      </w:r>
    </w:p>
    <w:p w14:paraId="0CCDA8F4" w14:textId="77777777" w:rsidR="00527D7A" w:rsidRDefault="00527D7A">
      <w:pPr>
        <w:rPr>
          <w:rFonts w:hint="eastAsia"/>
        </w:rPr>
      </w:pPr>
    </w:p>
    <w:p w14:paraId="06AF8B27" w14:textId="77777777" w:rsidR="00527D7A" w:rsidRDefault="00527D7A">
      <w:pPr>
        <w:rPr>
          <w:rFonts w:hint="eastAsia"/>
        </w:rPr>
      </w:pPr>
    </w:p>
    <w:p w14:paraId="6362C63F" w14:textId="77777777" w:rsidR="00527D7A" w:rsidRDefault="00527D7A">
      <w:pPr>
        <w:rPr>
          <w:rFonts w:hint="eastAsia"/>
        </w:rPr>
      </w:pPr>
      <w:r>
        <w:rPr>
          <w:rFonts w:hint="eastAsia"/>
        </w:rPr>
        <w:t>本文是由懂得生活网（dongdeshenghuo.com）为大家创作</w:t>
      </w:r>
    </w:p>
    <w:p w14:paraId="2025F5CD" w14:textId="3EDA9A6B" w:rsidR="008E2871" w:rsidRDefault="008E2871"/>
    <w:sectPr w:rsidR="008E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71"/>
    <w:rsid w:val="00391285"/>
    <w:rsid w:val="00527D7A"/>
    <w:rsid w:val="008E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72D76-8491-43E6-B9DF-19C3F807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871"/>
    <w:rPr>
      <w:rFonts w:cstheme="majorBidi"/>
      <w:color w:val="2F5496" w:themeColor="accent1" w:themeShade="BF"/>
      <w:sz w:val="28"/>
      <w:szCs w:val="28"/>
    </w:rPr>
  </w:style>
  <w:style w:type="character" w:customStyle="1" w:styleId="50">
    <w:name w:val="标题 5 字符"/>
    <w:basedOn w:val="a0"/>
    <w:link w:val="5"/>
    <w:uiPriority w:val="9"/>
    <w:semiHidden/>
    <w:rsid w:val="008E2871"/>
    <w:rPr>
      <w:rFonts w:cstheme="majorBidi"/>
      <w:color w:val="2F5496" w:themeColor="accent1" w:themeShade="BF"/>
      <w:sz w:val="24"/>
    </w:rPr>
  </w:style>
  <w:style w:type="character" w:customStyle="1" w:styleId="60">
    <w:name w:val="标题 6 字符"/>
    <w:basedOn w:val="a0"/>
    <w:link w:val="6"/>
    <w:uiPriority w:val="9"/>
    <w:semiHidden/>
    <w:rsid w:val="008E2871"/>
    <w:rPr>
      <w:rFonts w:cstheme="majorBidi"/>
      <w:b/>
      <w:bCs/>
      <w:color w:val="2F5496" w:themeColor="accent1" w:themeShade="BF"/>
    </w:rPr>
  </w:style>
  <w:style w:type="character" w:customStyle="1" w:styleId="70">
    <w:name w:val="标题 7 字符"/>
    <w:basedOn w:val="a0"/>
    <w:link w:val="7"/>
    <w:uiPriority w:val="9"/>
    <w:semiHidden/>
    <w:rsid w:val="008E2871"/>
    <w:rPr>
      <w:rFonts w:cstheme="majorBidi"/>
      <w:b/>
      <w:bCs/>
      <w:color w:val="595959" w:themeColor="text1" w:themeTint="A6"/>
    </w:rPr>
  </w:style>
  <w:style w:type="character" w:customStyle="1" w:styleId="80">
    <w:name w:val="标题 8 字符"/>
    <w:basedOn w:val="a0"/>
    <w:link w:val="8"/>
    <w:uiPriority w:val="9"/>
    <w:semiHidden/>
    <w:rsid w:val="008E2871"/>
    <w:rPr>
      <w:rFonts w:cstheme="majorBidi"/>
      <w:color w:val="595959" w:themeColor="text1" w:themeTint="A6"/>
    </w:rPr>
  </w:style>
  <w:style w:type="character" w:customStyle="1" w:styleId="90">
    <w:name w:val="标题 9 字符"/>
    <w:basedOn w:val="a0"/>
    <w:link w:val="9"/>
    <w:uiPriority w:val="9"/>
    <w:semiHidden/>
    <w:rsid w:val="008E2871"/>
    <w:rPr>
      <w:rFonts w:eastAsiaTheme="majorEastAsia" w:cstheme="majorBidi"/>
      <w:color w:val="595959" w:themeColor="text1" w:themeTint="A6"/>
    </w:rPr>
  </w:style>
  <w:style w:type="paragraph" w:styleId="a3">
    <w:name w:val="Title"/>
    <w:basedOn w:val="a"/>
    <w:next w:val="a"/>
    <w:link w:val="a4"/>
    <w:uiPriority w:val="10"/>
    <w:qFormat/>
    <w:rsid w:val="008E2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871"/>
    <w:pPr>
      <w:spacing w:before="160"/>
      <w:jc w:val="center"/>
    </w:pPr>
    <w:rPr>
      <w:i/>
      <w:iCs/>
      <w:color w:val="404040" w:themeColor="text1" w:themeTint="BF"/>
    </w:rPr>
  </w:style>
  <w:style w:type="character" w:customStyle="1" w:styleId="a8">
    <w:name w:val="引用 字符"/>
    <w:basedOn w:val="a0"/>
    <w:link w:val="a7"/>
    <w:uiPriority w:val="29"/>
    <w:rsid w:val="008E2871"/>
    <w:rPr>
      <w:i/>
      <w:iCs/>
      <w:color w:val="404040" w:themeColor="text1" w:themeTint="BF"/>
    </w:rPr>
  </w:style>
  <w:style w:type="paragraph" w:styleId="a9">
    <w:name w:val="List Paragraph"/>
    <w:basedOn w:val="a"/>
    <w:uiPriority w:val="34"/>
    <w:qFormat/>
    <w:rsid w:val="008E2871"/>
    <w:pPr>
      <w:ind w:left="720"/>
      <w:contextualSpacing/>
    </w:pPr>
  </w:style>
  <w:style w:type="character" w:styleId="aa">
    <w:name w:val="Intense Emphasis"/>
    <w:basedOn w:val="a0"/>
    <w:uiPriority w:val="21"/>
    <w:qFormat/>
    <w:rsid w:val="008E2871"/>
    <w:rPr>
      <w:i/>
      <w:iCs/>
      <w:color w:val="2F5496" w:themeColor="accent1" w:themeShade="BF"/>
    </w:rPr>
  </w:style>
  <w:style w:type="paragraph" w:styleId="ab">
    <w:name w:val="Intense Quote"/>
    <w:basedOn w:val="a"/>
    <w:next w:val="a"/>
    <w:link w:val="ac"/>
    <w:uiPriority w:val="30"/>
    <w:qFormat/>
    <w:rsid w:val="008E2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871"/>
    <w:rPr>
      <w:i/>
      <w:iCs/>
      <w:color w:val="2F5496" w:themeColor="accent1" w:themeShade="BF"/>
    </w:rPr>
  </w:style>
  <w:style w:type="character" w:styleId="ad">
    <w:name w:val="Intense Reference"/>
    <w:basedOn w:val="a0"/>
    <w:uiPriority w:val="32"/>
    <w:qFormat/>
    <w:rsid w:val="008E2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