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F609" w14:textId="77777777" w:rsidR="00697F45" w:rsidRDefault="00697F45">
      <w:pPr>
        <w:rPr>
          <w:rFonts w:hint="eastAsia"/>
        </w:rPr>
      </w:pPr>
    </w:p>
    <w:p w14:paraId="45DEA99A" w14:textId="77777777" w:rsidR="00697F45" w:rsidRDefault="00697F45">
      <w:pPr>
        <w:rPr>
          <w:rFonts w:hint="eastAsia"/>
        </w:rPr>
      </w:pPr>
      <w:r>
        <w:rPr>
          <w:rFonts w:hint="eastAsia"/>
        </w:rPr>
        <w:t>痛苦的拼音</w:t>
      </w:r>
    </w:p>
    <w:p w14:paraId="21DB3C3F" w14:textId="77777777" w:rsidR="00697F45" w:rsidRDefault="00697F45">
      <w:pPr>
        <w:rPr>
          <w:rFonts w:hint="eastAsia"/>
        </w:rPr>
      </w:pPr>
      <w:r>
        <w:rPr>
          <w:rFonts w:hint="eastAsia"/>
        </w:rPr>
        <w:t>痛苦，这个词汇在汉语中的拼音是“tòng kǔ”。当我们提及痛苦时，往往伴随着一种深刻的情感体验，它可能源于身体上的不适，也可能来自心灵深处的创伤。痛苦作为人类情感世界的一部分，是我们无法回避的话题。</w:t>
      </w:r>
    </w:p>
    <w:p w14:paraId="71841F17" w14:textId="77777777" w:rsidR="00697F45" w:rsidRDefault="00697F45">
      <w:pPr>
        <w:rPr>
          <w:rFonts w:hint="eastAsia"/>
        </w:rPr>
      </w:pPr>
    </w:p>
    <w:p w14:paraId="2C201249" w14:textId="77777777" w:rsidR="00697F45" w:rsidRDefault="00697F45">
      <w:pPr>
        <w:rPr>
          <w:rFonts w:hint="eastAsia"/>
        </w:rPr>
      </w:pPr>
    </w:p>
    <w:p w14:paraId="39F12D94" w14:textId="77777777" w:rsidR="00697F45" w:rsidRDefault="00697F45">
      <w:pPr>
        <w:rPr>
          <w:rFonts w:hint="eastAsia"/>
        </w:rPr>
      </w:pPr>
      <w:r>
        <w:rPr>
          <w:rFonts w:hint="eastAsia"/>
        </w:rPr>
        <w:t>理解痛苦的本质</w:t>
      </w:r>
    </w:p>
    <w:p w14:paraId="4999AAB0" w14:textId="77777777" w:rsidR="00697F45" w:rsidRDefault="00697F45">
      <w:pPr>
        <w:rPr>
          <w:rFonts w:hint="eastAsia"/>
        </w:rPr>
      </w:pPr>
      <w:r>
        <w:rPr>
          <w:rFonts w:hint="eastAsia"/>
        </w:rPr>
        <w:t>从心理学的角度来看，痛苦是一种复杂的心理状态，它不仅仅是对负面事件的简单反应，更涉及深层次的心理过程。例如，失去亲人可能会引发长时间的悲痛，这种痛苦不仅是因为离别本身，更是因为失去了与那个人相关的所有回忆和情感联系。痛苦促使我们反思生活的意义，并试图寻找出路或解决办法。</w:t>
      </w:r>
    </w:p>
    <w:p w14:paraId="5C8A58A7" w14:textId="77777777" w:rsidR="00697F45" w:rsidRDefault="00697F45">
      <w:pPr>
        <w:rPr>
          <w:rFonts w:hint="eastAsia"/>
        </w:rPr>
      </w:pPr>
    </w:p>
    <w:p w14:paraId="0ED5D592" w14:textId="77777777" w:rsidR="00697F45" w:rsidRDefault="00697F45">
      <w:pPr>
        <w:rPr>
          <w:rFonts w:hint="eastAsia"/>
        </w:rPr>
      </w:pPr>
    </w:p>
    <w:p w14:paraId="05EAB05B" w14:textId="77777777" w:rsidR="00697F45" w:rsidRDefault="00697F45">
      <w:pPr>
        <w:rPr>
          <w:rFonts w:hint="eastAsia"/>
        </w:rPr>
      </w:pPr>
      <w:r>
        <w:rPr>
          <w:rFonts w:hint="eastAsia"/>
        </w:rPr>
        <w:t>表达痛苦的方式</w:t>
      </w:r>
    </w:p>
    <w:p w14:paraId="15DE851E" w14:textId="77777777" w:rsidR="00697F45" w:rsidRDefault="00697F45">
      <w:pPr>
        <w:rPr>
          <w:rFonts w:hint="eastAsia"/>
        </w:rPr>
      </w:pPr>
      <w:r>
        <w:rPr>
          <w:rFonts w:hint="eastAsia"/>
        </w:rPr>
        <w:t>人们通过各种方式来表达自己的痛苦。艺术、文学、音乐等都是常见的表达途径。许多伟大的作品都是在作者经历了巨大的个人痛苦后创作出来的。比如梵高的画作，它们不仅是色彩和形状的组合，更是他内心世界的写照，反映了他在生活中经历的精神痛苦。同样，在文学中，作家们也常常用文字描绘出角色的痛苦经历，以此触动读者的心弦。</w:t>
      </w:r>
    </w:p>
    <w:p w14:paraId="2CFE47ED" w14:textId="77777777" w:rsidR="00697F45" w:rsidRDefault="00697F45">
      <w:pPr>
        <w:rPr>
          <w:rFonts w:hint="eastAsia"/>
        </w:rPr>
      </w:pPr>
    </w:p>
    <w:p w14:paraId="30849227" w14:textId="77777777" w:rsidR="00697F45" w:rsidRDefault="00697F45">
      <w:pPr>
        <w:rPr>
          <w:rFonts w:hint="eastAsia"/>
        </w:rPr>
      </w:pPr>
    </w:p>
    <w:p w14:paraId="1D806643" w14:textId="77777777" w:rsidR="00697F45" w:rsidRDefault="00697F45">
      <w:pPr>
        <w:rPr>
          <w:rFonts w:hint="eastAsia"/>
        </w:rPr>
      </w:pPr>
      <w:r>
        <w:rPr>
          <w:rFonts w:hint="eastAsia"/>
        </w:rPr>
        <w:t>应对痛苦的方法</w:t>
      </w:r>
    </w:p>
    <w:p w14:paraId="07848624" w14:textId="77777777" w:rsidR="00697F45" w:rsidRDefault="00697F45">
      <w:pPr>
        <w:rPr>
          <w:rFonts w:hint="eastAsia"/>
        </w:rPr>
      </w:pPr>
      <w:r>
        <w:rPr>
          <w:rFonts w:hint="eastAsia"/>
        </w:rPr>
        <w:t>面对痛苦，每个人都有不同的应对策略。有些人选择沉默承受，希望通过时间的流逝来淡化伤痛；而另一些人则可能寻求外部的帮助，如与朋友交谈或寻求专业心理咨询师的指导。无论采取哪种方式，重要的是要认识到痛苦是生活的一部分，学会接受并处理它，而不是逃避。这有助于我们在经历挫折后重新找到生活的方向和力量。</w:t>
      </w:r>
    </w:p>
    <w:p w14:paraId="5AD80962" w14:textId="77777777" w:rsidR="00697F45" w:rsidRDefault="00697F45">
      <w:pPr>
        <w:rPr>
          <w:rFonts w:hint="eastAsia"/>
        </w:rPr>
      </w:pPr>
    </w:p>
    <w:p w14:paraId="14B88238" w14:textId="77777777" w:rsidR="00697F45" w:rsidRDefault="00697F45">
      <w:pPr>
        <w:rPr>
          <w:rFonts w:hint="eastAsia"/>
        </w:rPr>
      </w:pPr>
    </w:p>
    <w:p w14:paraId="0F316A4A" w14:textId="77777777" w:rsidR="00697F45" w:rsidRDefault="00697F45">
      <w:pPr>
        <w:rPr>
          <w:rFonts w:hint="eastAsia"/>
        </w:rPr>
      </w:pPr>
      <w:r>
        <w:rPr>
          <w:rFonts w:hint="eastAsia"/>
        </w:rPr>
        <w:t>痛苦的价值</w:t>
      </w:r>
    </w:p>
    <w:p w14:paraId="7C6F9892" w14:textId="77777777" w:rsidR="00697F45" w:rsidRDefault="00697F45">
      <w:pPr>
        <w:rPr>
          <w:rFonts w:hint="eastAsia"/>
        </w:rPr>
      </w:pPr>
      <w:r>
        <w:rPr>
          <w:rFonts w:hint="eastAsia"/>
        </w:rPr>
        <w:lastRenderedPageBreak/>
        <w:t>尽管痛苦常常被视为消极的情绪体验，但它也有其积极的一面。痛苦能够激发我们的同情心，使我们更加关心周围的人。同时，经历痛苦还能增强我们的韧性，帮助我们成长。正如尼采所说：“那些杀不死你的，使你更强大。”痛苦教会我们珍惜幸福时光，也让我们明白，即使在最黑暗的时刻，希望依然存在。</w:t>
      </w:r>
    </w:p>
    <w:p w14:paraId="20ED4912" w14:textId="77777777" w:rsidR="00697F45" w:rsidRDefault="00697F45">
      <w:pPr>
        <w:rPr>
          <w:rFonts w:hint="eastAsia"/>
        </w:rPr>
      </w:pPr>
    </w:p>
    <w:p w14:paraId="389DEE65" w14:textId="77777777" w:rsidR="00697F45" w:rsidRDefault="00697F45">
      <w:pPr>
        <w:rPr>
          <w:rFonts w:hint="eastAsia"/>
        </w:rPr>
      </w:pPr>
    </w:p>
    <w:p w14:paraId="37BA9BFD" w14:textId="77777777" w:rsidR="00697F45" w:rsidRDefault="00697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CE42A" w14:textId="1DCF60A0" w:rsidR="00815D0B" w:rsidRDefault="00815D0B"/>
    <w:sectPr w:rsidR="00815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0B"/>
    <w:rsid w:val="00391285"/>
    <w:rsid w:val="00697F45"/>
    <w:rsid w:val="0081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8B50E-1CE3-4BA3-82E7-910629F6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