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9A362" w14:textId="77777777" w:rsidR="007A38DF" w:rsidRDefault="007A38DF">
      <w:pPr>
        <w:rPr>
          <w:rFonts w:hint="eastAsia"/>
        </w:rPr>
      </w:pPr>
    </w:p>
    <w:p w14:paraId="6BE57D81" w14:textId="77777777" w:rsidR="007A38DF" w:rsidRDefault="007A38DF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6E20695" w14:textId="77777777" w:rsidR="007A38DF" w:rsidRDefault="007A38DF">
      <w:pPr>
        <w:rPr>
          <w:rFonts w:hint="eastAsia"/>
        </w:rPr>
      </w:pPr>
      <w:r>
        <w:rPr>
          <w:rFonts w:hint="eastAsia"/>
        </w:rPr>
        <w:t>汉语拼音作为汉字的辅助工具，不仅在中国本土被广泛使用，也在全球范围内成为学习汉语的基础。拼音能够帮助初学者快速入门，通过音标的学习来掌握汉字的发音规则。在汉语教学中，拼音教学是不可或缺的一部分，它为学生提供了一种系统化的途径来理解和学习汉语的语音结构。</w:t>
      </w:r>
    </w:p>
    <w:p w14:paraId="0F4FAD7C" w14:textId="77777777" w:rsidR="007A38DF" w:rsidRDefault="007A38DF">
      <w:pPr>
        <w:rPr>
          <w:rFonts w:hint="eastAsia"/>
        </w:rPr>
      </w:pPr>
    </w:p>
    <w:p w14:paraId="06DD3331" w14:textId="77777777" w:rsidR="007A38DF" w:rsidRDefault="007A38DF">
      <w:pPr>
        <w:rPr>
          <w:rFonts w:hint="eastAsia"/>
        </w:rPr>
      </w:pPr>
    </w:p>
    <w:p w14:paraId="27D19C70" w14:textId="77777777" w:rsidR="007A38DF" w:rsidRDefault="007A38DF">
      <w:pPr>
        <w:rPr>
          <w:rFonts w:hint="eastAsia"/>
        </w:rPr>
      </w:pPr>
      <w:r>
        <w:rPr>
          <w:rFonts w:hint="eastAsia"/>
        </w:rPr>
        <w:t>拼音教学公开课的设计理念</w:t>
      </w:r>
    </w:p>
    <w:p w14:paraId="06A7ACCB" w14:textId="77777777" w:rsidR="007A38DF" w:rsidRDefault="007A38DF">
      <w:pPr>
        <w:rPr>
          <w:rFonts w:hint="eastAsia"/>
        </w:rPr>
      </w:pPr>
      <w:r>
        <w:rPr>
          <w:rFonts w:hint="eastAsia"/>
        </w:rPr>
        <w:t>拼音教学公开课旨在通过互动性强、趣味性高的方式，让学习者在轻松愉快的氛围中掌握汉语拼音的基本知识。课程设计强调实践与理论相结合，采用多媒体资源、游戏化元素以及实际生活中的例子，使学生能够在真实的语境中练习和运用所学内容。公开课还特别注重个性化学习路径的设计，以满足不同年龄段和学习背景的学生需求。</w:t>
      </w:r>
    </w:p>
    <w:p w14:paraId="37D08D52" w14:textId="77777777" w:rsidR="007A38DF" w:rsidRDefault="007A38DF">
      <w:pPr>
        <w:rPr>
          <w:rFonts w:hint="eastAsia"/>
        </w:rPr>
      </w:pPr>
    </w:p>
    <w:p w14:paraId="2A0318AC" w14:textId="77777777" w:rsidR="007A38DF" w:rsidRDefault="007A38DF">
      <w:pPr>
        <w:rPr>
          <w:rFonts w:hint="eastAsia"/>
        </w:rPr>
      </w:pPr>
    </w:p>
    <w:p w14:paraId="6115992D" w14:textId="77777777" w:rsidR="007A38DF" w:rsidRDefault="007A38DF">
      <w:pPr>
        <w:rPr>
          <w:rFonts w:hint="eastAsia"/>
        </w:rPr>
      </w:pPr>
      <w:r>
        <w:rPr>
          <w:rFonts w:hint="eastAsia"/>
        </w:rPr>
        <w:t>公开课的内容概览</w:t>
      </w:r>
    </w:p>
    <w:p w14:paraId="2F445E3D" w14:textId="77777777" w:rsidR="007A38DF" w:rsidRDefault="007A38DF">
      <w:pPr>
        <w:rPr>
          <w:rFonts w:hint="eastAsia"/>
        </w:rPr>
      </w:pPr>
      <w:r>
        <w:rPr>
          <w:rFonts w:hint="eastAsia"/>
        </w:rPr>
        <w:t>公开课内容涵盖了从基础到进阶的所有拼音知识点。包括声母、韵母、声调等基本概念的教学，以及如何将这些元素组合起来构成完整的汉字发音。课程还会介绍一些特殊的拼音规则和例外情况，帮助学生全面理解汉语拼音体系。为了提高学生的参与度，公开课设置了多种互动环节，如角色扮演、小组竞赛等，让学生在做中学，在学中玩。</w:t>
      </w:r>
    </w:p>
    <w:p w14:paraId="6911FC60" w14:textId="77777777" w:rsidR="007A38DF" w:rsidRDefault="007A38DF">
      <w:pPr>
        <w:rPr>
          <w:rFonts w:hint="eastAsia"/>
        </w:rPr>
      </w:pPr>
    </w:p>
    <w:p w14:paraId="4B9849B3" w14:textId="77777777" w:rsidR="007A38DF" w:rsidRDefault="007A38DF">
      <w:pPr>
        <w:rPr>
          <w:rFonts w:hint="eastAsia"/>
        </w:rPr>
      </w:pPr>
    </w:p>
    <w:p w14:paraId="1DA6CB87" w14:textId="77777777" w:rsidR="007A38DF" w:rsidRDefault="007A38DF">
      <w:pPr>
        <w:rPr>
          <w:rFonts w:hint="eastAsia"/>
        </w:rPr>
      </w:pPr>
      <w:r>
        <w:rPr>
          <w:rFonts w:hint="eastAsia"/>
        </w:rPr>
        <w:t>公开课的独特之处</w:t>
      </w:r>
    </w:p>
    <w:p w14:paraId="503822D6" w14:textId="77777777" w:rsidR="007A38DF" w:rsidRDefault="007A38DF">
      <w:pPr>
        <w:rPr>
          <w:rFonts w:hint="eastAsia"/>
        </w:rPr>
      </w:pPr>
      <w:r>
        <w:rPr>
          <w:rFonts w:hint="eastAsia"/>
        </w:rPr>
        <w:t>与其他拼音教学课程相比，本公开课的最大特色在于其高度的互动性和灵活性。教师会根据课堂上的实际情况灵活调整教学策略，确保每位学生都能得到充分的关注和指导。同时，公开课采用了最新的教育技术，比如在线实时反馈系统和虚拟现实场景模拟，让学习体验更加丰富和生动。课程还提供了丰富的课外资源供学生自学，如视频教程、在线练习平台等。</w:t>
      </w:r>
    </w:p>
    <w:p w14:paraId="6F6C6358" w14:textId="77777777" w:rsidR="007A38DF" w:rsidRDefault="007A38DF">
      <w:pPr>
        <w:rPr>
          <w:rFonts w:hint="eastAsia"/>
        </w:rPr>
      </w:pPr>
    </w:p>
    <w:p w14:paraId="31809BD8" w14:textId="77777777" w:rsidR="007A38DF" w:rsidRDefault="007A38DF">
      <w:pPr>
        <w:rPr>
          <w:rFonts w:hint="eastAsia"/>
        </w:rPr>
      </w:pPr>
    </w:p>
    <w:p w14:paraId="23957206" w14:textId="77777777" w:rsidR="007A38DF" w:rsidRDefault="007A38DF">
      <w:pPr>
        <w:rPr>
          <w:rFonts w:hint="eastAsia"/>
        </w:rPr>
      </w:pPr>
      <w:r>
        <w:rPr>
          <w:rFonts w:hint="eastAsia"/>
        </w:rPr>
        <w:t>面向对象及学习成果</w:t>
      </w:r>
    </w:p>
    <w:p w14:paraId="18432CBF" w14:textId="77777777" w:rsidR="007A38DF" w:rsidRDefault="007A38DF">
      <w:pPr>
        <w:rPr>
          <w:rFonts w:hint="eastAsia"/>
        </w:rPr>
      </w:pPr>
      <w:r>
        <w:rPr>
          <w:rFonts w:hint="eastAsia"/>
        </w:rPr>
        <w:t>此公开课适合所有对汉语感兴趣的人群，无论是完全的新手还是有一定基础的学习者都能从中受益。完成课程后，学生不仅能熟练掌握汉语拼音的读写技巧，还能提升听辨能力和口语表达能力。更重要的是，通过这样的学习经历，学生们将会建立起对汉语学习的浓厚兴趣，为进一步深入学习汉语打下坚实的基础。</w:t>
      </w:r>
    </w:p>
    <w:p w14:paraId="13348A5B" w14:textId="77777777" w:rsidR="007A38DF" w:rsidRDefault="007A38DF">
      <w:pPr>
        <w:rPr>
          <w:rFonts w:hint="eastAsia"/>
        </w:rPr>
      </w:pPr>
    </w:p>
    <w:p w14:paraId="3447C706" w14:textId="77777777" w:rsidR="007A38DF" w:rsidRDefault="007A38DF">
      <w:pPr>
        <w:rPr>
          <w:rFonts w:hint="eastAsia"/>
        </w:rPr>
      </w:pPr>
    </w:p>
    <w:p w14:paraId="7B6860C8" w14:textId="77777777" w:rsidR="007A38DF" w:rsidRDefault="007A38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ACB68" w14:textId="40AB0194" w:rsidR="007E2379" w:rsidRDefault="007E2379"/>
    <w:sectPr w:rsidR="007E2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79"/>
    <w:rsid w:val="007A38DF"/>
    <w:rsid w:val="007E237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72958-473D-472D-84A7-C04FD048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