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4C28" w14:textId="77777777" w:rsidR="00301DE6" w:rsidRDefault="00301DE6">
      <w:pPr>
        <w:rPr>
          <w:rFonts w:hint="eastAsia"/>
        </w:rPr>
      </w:pPr>
      <w:r>
        <w:rPr>
          <w:rFonts w:hint="eastAsia"/>
        </w:rPr>
        <w:t>心满意足的拼音</w:t>
      </w:r>
    </w:p>
    <w:p w14:paraId="2A2E7E03" w14:textId="77777777" w:rsidR="00301DE6" w:rsidRDefault="00301DE6">
      <w:pPr>
        <w:rPr>
          <w:rFonts w:hint="eastAsia"/>
        </w:rPr>
      </w:pPr>
      <w:r>
        <w:rPr>
          <w:rFonts w:hint="eastAsia"/>
        </w:rPr>
        <w:t>“心满意足”的拼音是“xīn mǎn yì zú”。这个短语在汉语中被广泛使用，用来表达一种状态，即人们内心感到极大的满足和幸福。这种满足感往往来源于愿望的实现或是对现状的高度认可。了解并正确发音这一短语，不仅有助于提高汉语水平，还能更深刻地理解中国文化中对于满足与幸福的理解。</w:t>
      </w:r>
    </w:p>
    <w:p w14:paraId="5A869522" w14:textId="77777777" w:rsidR="00301DE6" w:rsidRDefault="00301DE6">
      <w:pPr>
        <w:rPr>
          <w:rFonts w:hint="eastAsia"/>
        </w:rPr>
      </w:pPr>
    </w:p>
    <w:p w14:paraId="37C632BA" w14:textId="77777777" w:rsidR="00301DE6" w:rsidRDefault="00301DE6">
      <w:pPr>
        <w:rPr>
          <w:rFonts w:hint="eastAsia"/>
        </w:rPr>
      </w:pPr>
    </w:p>
    <w:p w14:paraId="7182F231" w14:textId="77777777" w:rsidR="00301DE6" w:rsidRDefault="00301DE6">
      <w:pPr>
        <w:rPr>
          <w:rFonts w:hint="eastAsia"/>
        </w:rPr>
      </w:pPr>
      <w:r>
        <w:rPr>
          <w:rFonts w:hint="eastAsia"/>
        </w:rPr>
        <w:t>追求内心的满足</w:t>
      </w:r>
    </w:p>
    <w:p w14:paraId="4E7D3B6D" w14:textId="77777777" w:rsidR="00301DE6" w:rsidRDefault="00301DE6">
      <w:pPr>
        <w:rPr>
          <w:rFonts w:hint="eastAsia"/>
        </w:rPr>
      </w:pPr>
      <w:r>
        <w:rPr>
          <w:rFonts w:hint="eastAsia"/>
        </w:rPr>
        <w:t>在快节奏的现代社会中，“心满意足”成为了一种难能可贵的精神状态。许多人不断追逐物质财富和社会地位，却忽略了内心的真正需求。实际上，达到“心满意足”的状态更多时候取决于个人的心态和对生活的态度。通过培养感恩、知足常乐的生活哲学，我们可以更容易体验到心灵深处的平静和满足。</w:t>
      </w:r>
    </w:p>
    <w:p w14:paraId="64A7F3F1" w14:textId="77777777" w:rsidR="00301DE6" w:rsidRDefault="00301DE6">
      <w:pPr>
        <w:rPr>
          <w:rFonts w:hint="eastAsia"/>
        </w:rPr>
      </w:pPr>
    </w:p>
    <w:p w14:paraId="17B6E742" w14:textId="77777777" w:rsidR="00301DE6" w:rsidRDefault="00301DE6">
      <w:pPr>
        <w:rPr>
          <w:rFonts w:hint="eastAsia"/>
        </w:rPr>
      </w:pPr>
    </w:p>
    <w:p w14:paraId="4BDAF9B6" w14:textId="77777777" w:rsidR="00301DE6" w:rsidRDefault="00301DE6">
      <w:pPr>
        <w:rPr>
          <w:rFonts w:hint="eastAsia"/>
        </w:rPr>
      </w:pPr>
      <w:r>
        <w:rPr>
          <w:rFonts w:hint="eastAsia"/>
        </w:rPr>
        <w:t>文化中的体现</w:t>
      </w:r>
    </w:p>
    <w:p w14:paraId="6C639535" w14:textId="77777777" w:rsidR="00301DE6" w:rsidRDefault="00301DE6">
      <w:pPr>
        <w:rPr>
          <w:rFonts w:hint="eastAsia"/>
        </w:rPr>
      </w:pPr>
      <w:r>
        <w:rPr>
          <w:rFonts w:hint="eastAsia"/>
        </w:rPr>
        <w:t>在中国传统文化里，“心满意足”体现了道家提倡的无为而治、顺其自然的思想。它鼓励人们不要过于执着于外在的事物，而是要关注内心的和谐与平衡。同时，在儒家思想中也有类似的理念，强调通过自我修养和道德实践来获得精神上的满足。这些传统智慧至今仍对现代人的生活方式产生着深远的影响。</w:t>
      </w:r>
    </w:p>
    <w:p w14:paraId="5823DF14" w14:textId="77777777" w:rsidR="00301DE6" w:rsidRDefault="00301DE6">
      <w:pPr>
        <w:rPr>
          <w:rFonts w:hint="eastAsia"/>
        </w:rPr>
      </w:pPr>
    </w:p>
    <w:p w14:paraId="5A1AF1E3" w14:textId="77777777" w:rsidR="00301DE6" w:rsidRDefault="00301DE6">
      <w:pPr>
        <w:rPr>
          <w:rFonts w:hint="eastAsia"/>
        </w:rPr>
      </w:pPr>
    </w:p>
    <w:p w14:paraId="61FF22D1" w14:textId="77777777" w:rsidR="00301DE6" w:rsidRDefault="00301DE6">
      <w:pPr>
        <w:rPr>
          <w:rFonts w:hint="eastAsia"/>
        </w:rPr>
      </w:pPr>
      <w:r>
        <w:rPr>
          <w:rFonts w:hint="eastAsia"/>
        </w:rPr>
        <w:t>实现心满意足的方法</w:t>
      </w:r>
    </w:p>
    <w:p w14:paraId="12EA8437" w14:textId="77777777" w:rsidR="00301DE6" w:rsidRDefault="00301DE6">
      <w:pPr>
        <w:rPr>
          <w:rFonts w:hint="eastAsia"/>
        </w:rPr>
      </w:pPr>
      <w:r>
        <w:rPr>
          <w:rFonts w:hint="eastAsia"/>
        </w:rPr>
        <w:t>要想达到“心满意足”的境界，并非一蹴而就。这需要我们不断地探索自我，找到真正让自己快乐的事物。明确自己的价值观和生活目标是非常重要的一步。学会欣赏生活中的小确幸，比如一次愉快的家庭聚餐，或是一次成功的个人项目完成后的成就感。保持积极乐观的态度，面对困难时能够以平和的心态去解决问题，也是通往“心满意足”之路的关键。</w:t>
      </w:r>
    </w:p>
    <w:p w14:paraId="07FE60B4" w14:textId="77777777" w:rsidR="00301DE6" w:rsidRDefault="00301DE6">
      <w:pPr>
        <w:rPr>
          <w:rFonts w:hint="eastAsia"/>
        </w:rPr>
      </w:pPr>
    </w:p>
    <w:p w14:paraId="115F7F50" w14:textId="77777777" w:rsidR="00301DE6" w:rsidRDefault="00301DE6">
      <w:pPr>
        <w:rPr>
          <w:rFonts w:hint="eastAsia"/>
        </w:rPr>
      </w:pPr>
    </w:p>
    <w:p w14:paraId="041979BF" w14:textId="77777777" w:rsidR="00301DE6" w:rsidRDefault="00301DE6">
      <w:pPr>
        <w:rPr>
          <w:rFonts w:hint="eastAsia"/>
        </w:rPr>
      </w:pPr>
      <w:r>
        <w:rPr>
          <w:rFonts w:hint="eastAsia"/>
        </w:rPr>
        <w:t>最后的总结</w:t>
      </w:r>
    </w:p>
    <w:p w14:paraId="697DD1C6" w14:textId="77777777" w:rsidR="00301DE6" w:rsidRDefault="00301DE6">
      <w:pPr>
        <w:rPr>
          <w:rFonts w:hint="eastAsia"/>
        </w:rPr>
      </w:pPr>
      <w:r>
        <w:rPr>
          <w:rFonts w:hint="eastAsia"/>
        </w:rPr>
        <w:t>“xīn mǎn yì zú”不仅仅是一个简单的成语，它是关于如何寻找内在满足感的一种指导原</w:t>
      </w:r>
      <w:r>
        <w:rPr>
          <w:rFonts w:hint="eastAsia"/>
        </w:rPr>
        <w:lastRenderedPageBreak/>
        <w:t>则。在这个瞬息万变的世界里，保持一颗平常心，珍惜眼前所拥有的一切，或许才能真正做到心满意足。让我们从现在开始，尝试调整自己的生活方式，向着更加充实和满足的人生迈进。</w:t>
      </w:r>
    </w:p>
    <w:p w14:paraId="7184894F" w14:textId="77777777" w:rsidR="00301DE6" w:rsidRDefault="00301DE6">
      <w:pPr>
        <w:rPr>
          <w:rFonts w:hint="eastAsia"/>
        </w:rPr>
      </w:pPr>
    </w:p>
    <w:p w14:paraId="6435A789" w14:textId="77777777" w:rsidR="00301DE6" w:rsidRDefault="00301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D1A27" w14:textId="54D7571C" w:rsidR="00835D2F" w:rsidRDefault="00835D2F"/>
    <w:sectPr w:rsidR="00835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2F"/>
    <w:rsid w:val="00301DE6"/>
    <w:rsid w:val="00835D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9AEFB-A09A-43D5-B4AF-2BA1E9E8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