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1311" w14:textId="77777777" w:rsidR="00AA3F47" w:rsidRDefault="00AA3F47">
      <w:pPr>
        <w:rPr>
          <w:rFonts w:hint="eastAsia"/>
        </w:rPr>
      </w:pPr>
      <w:r>
        <w:rPr>
          <w:rFonts w:hint="eastAsia"/>
        </w:rPr>
        <w:t>四大写的拼音</w:t>
      </w:r>
    </w:p>
    <w:p w14:paraId="6863A877" w14:textId="77777777" w:rsidR="00AA3F47" w:rsidRDefault="00AA3F47">
      <w:pPr>
        <w:rPr>
          <w:rFonts w:hint="eastAsia"/>
        </w:rPr>
      </w:pPr>
      <w:r>
        <w:rPr>
          <w:rFonts w:hint="eastAsia"/>
        </w:rPr>
        <w:t>在中国的历史长河中，文化传承扮演着不可或缺的角色。其中，“四大”代表了中国文化的几个重要方面，包括四大名著、四大发明、四大美女以及四大菜系等，这些元素不仅体现了中华民族悠久的历史和灿烂的文化，同时也展现了中国人民的智慧与创造力。</w:t>
      </w:r>
    </w:p>
    <w:p w14:paraId="6575D3B3" w14:textId="77777777" w:rsidR="00AA3F47" w:rsidRDefault="00AA3F47">
      <w:pPr>
        <w:rPr>
          <w:rFonts w:hint="eastAsia"/>
        </w:rPr>
      </w:pPr>
    </w:p>
    <w:p w14:paraId="71DEC0FF" w14:textId="77777777" w:rsidR="00AA3F47" w:rsidRDefault="00AA3F47">
      <w:pPr>
        <w:rPr>
          <w:rFonts w:hint="eastAsia"/>
        </w:rPr>
      </w:pPr>
      <w:r>
        <w:rPr>
          <w:rFonts w:hint="eastAsia"/>
        </w:rPr>
        <w:t>文学瑰宝：四大名著</w:t>
      </w:r>
    </w:p>
    <w:p w14:paraId="15EFA084" w14:textId="77777777" w:rsidR="00AA3F47" w:rsidRDefault="00AA3F47">
      <w:pPr>
        <w:rPr>
          <w:rFonts w:hint="eastAsia"/>
        </w:rPr>
      </w:pPr>
      <w:r>
        <w:rPr>
          <w:rFonts w:hint="eastAsia"/>
        </w:rPr>
        <w:t>中国的四大名著分别是《红楼梦》、《西游记》、《三国演义》和《水浒传》。这四部作品分别以其深刻的社会批判、丰富的想象力、复杂的人性描写和生动的人物形象，在中国乃至世界文学史上占有极其重要的地位。它们不仅是研究中国古代社会的重要资料，也是了解中国文化、思想、价值观的关键窗口。</w:t>
      </w:r>
    </w:p>
    <w:p w14:paraId="49F22253" w14:textId="77777777" w:rsidR="00AA3F47" w:rsidRDefault="00AA3F47">
      <w:pPr>
        <w:rPr>
          <w:rFonts w:hint="eastAsia"/>
        </w:rPr>
      </w:pPr>
    </w:p>
    <w:p w14:paraId="62CB6BD3" w14:textId="77777777" w:rsidR="00AA3F47" w:rsidRDefault="00AA3F47">
      <w:pPr>
        <w:rPr>
          <w:rFonts w:hint="eastAsia"/>
        </w:rPr>
      </w:pPr>
      <w:r>
        <w:rPr>
          <w:rFonts w:hint="eastAsia"/>
        </w:rPr>
        <w:t>推动文明进步：四大发明</w:t>
      </w:r>
    </w:p>
    <w:p w14:paraId="2CAA21F5" w14:textId="77777777" w:rsidR="00AA3F47" w:rsidRDefault="00AA3F47">
      <w:pPr>
        <w:rPr>
          <w:rFonts w:hint="eastAsia"/>
        </w:rPr>
      </w:pPr>
      <w:r>
        <w:rPr>
          <w:rFonts w:hint="eastAsia"/>
        </w:rPr>
        <w:t>中国古代的四大发明——造纸术、印刷术、火药和指南针，对全世界的文明进程产生了深远影响。造纸术和印刷术极大地促进了知识的传播；火药改变了战争的形式，也应用于民间庆典；指南针则帮助航海家探索未知的世界，开启了地理大发现时代。这些发明证明了古代中国人民的创新能力和科技水平。</w:t>
      </w:r>
    </w:p>
    <w:p w14:paraId="22B326D1" w14:textId="77777777" w:rsidR="00AA3F47" w:rsidRDefault="00AA3F47">
      <w:pPr>
        <w:rPr>
          <w:rFonts w:hint="eastAsia"/>
        </w:rPr>
      </w:pPr>
    </w:p>
    <w:p w14:paraId="5EDF6478" w14:textId="77777777" w:rsidR="00AA3F47" w:rsidRDefault="00AA3F47">
      <w:pPr>
        <w:rPr>
          <w:rFonts w:hint="eastAsia"/>
        </w:rPr>
      </w:pPr>
      <w:r>
        <w:rPr>
          <w:rFonts w:hint="eastAsia"/>
        </w:rPr>
        <w:t>美的象征：四大美女</w:t>
      </w:r>
    </w:p>
    <w:p w14:paraId="4B2AE51F" w14:textId="77777777" w:rsidR="00AA3F47" w:rsidRDefault="00AA3F47">
      <w:pPr>
        <w:rPr>
          <w:rFonts w:hint="eastAsia"/>
        </w:rPr>
      </w:pPr>
      <w:r>
        <w:rPr>
          <w:rFonts w:hint="eastAsia"/>
        </w:rPr>
        <w:t>中国历史上有四位女性因为其绝世美貌而被后人铭记，她们是西施、王昭君、貂蝉和杨贵妃。这四位美女的故事不仅仅是关于外貌的传说，更涉及到政治、文化和民族关系等多方面的内容。她们各自以不同的方式影响了历史的发展，成为美丽与智慧并存的象征。</w:t>
      </w:r>
    </w:p>
    <w:p w14:paraId="11B761A2" w14:textId="77777777" w:rsidR="00AA3F47" w:rsidRDefault="00AA3F47">
      <w:pPr>
        <w:rPr>
          <w:rFonts w:hint="eastAsia"/>
        </w:rPr>
      </w:pPr>
    </w:p>
    <w:p w14:paraId="1F4AC28B" w14:textId="77777777" w:rsidR="00AA3F47" w:rsidRDefault="00AA3F47">
      <w:pPr>
        <w:rPr>
          <w:rFonts w:hint="eastAsia"/>
        </w:rPr>
      </w:pPr>
      <w:r>
        <w:rPr>
          <w:rFonts w:hint="eastAsia"/>
        </w:rPr>
        <w:t>味蕾上的艺术：四大菜系</w:t>
      </w:r>
    </w:p>
    <w:p w14:paraId="73EE8140" w14:textId="77777777" w:rsidR="00AA3F47" w:rsidRDefault="00AA3F47">
      <w:pPr>
        <w:rPr>
          <w:rFonts w:hint="eastAsia"/>
        </w:rPr>
      </w:pPr>
      <w:r>
        <w:rPr>
          <w:rFonts w:hint="eastAsia"/>
        </w:rPr>
        <w:t>鲁菜、川菜、粤菜和苏菜被称为中国四大菜系，它们各具特色，反映了不同地区的饮食文化和风俗习惯。鲁菜注重原汁原味，讲究调味醇正；川菜以其麻辣鲜香闻名；粤菜追求食材的新鲜度，口味多样；苏菜则擅长炖、焖、煨等烹饪技法，口味偏甜。四大菜系不仅是中国饮食文化的重要组成部分，也是中华美食走向世界的名片。</w:t>
      </w:r>
    </w:p>
    <w:p w14:paraId="283D2C4E" w14:textId="77777777" w:rsidR="00AA3F47" w:rsidRDefault="00AA3F47">
      <w:pPr>
        <w:rPr>
          <w:rFonts w:hint="eastAsia"/>
        </w:rPr>
      </w:pPr>
    </w:p>
    <w:p w14:paraId="29B303EA" w14:textId="77777777" w:rsidR="00AA3F47" w:rsidRDefault="00AA3F47">
      <w:pPr>
        <w:rPr>
          <w:rFonts w:hint="eastAsia"/>
        </w:rPr>
      </w:pPr>
      <w:r>
        <w:rPr>
          <w:rFonts w:hint="eastAsia"/>
        </w:rPr>
        <w:t>最后的总结</w:t>
      </w:r>
    </w:p>
    <w:p w14:paraId="31F07552" w14:textId="77777777" w:rsidR="00AA3F47" w:rsidRDefault="00AA3F47">
      <w:pPr>
        <w:rPr>
          <w:rFonts w:hint="eastAsia"/>
        </w:rPr>
      </w:pPr>
      <w:r>
        <w:rPr>
          <w:rFonts w:hint="eastAsia"/>
        </w:rPr>
        <w:t>“四大”作为中国文化的精髓，承载着中华民族的记忆与骄傲。通过学习和了解这些文化遗产，我们不仅能更好地认识自己的根源，也能将这份珍贵的文化财富传递给下一代，让更多的人感受到中国文化的独特魅力。</w:t>
      </w:r>
    </w:p>
    <w:p w14:paraId="35B6C563" w14:textId="77777777" w:rsidR="00AA3F47" w:rsidRDefault="00AA3F47">
      <w:pPr>
        <w:rPr>
          <w:rFonts w:hint="eastAsia"/>
        </w:rPr>
      </w:pPr>
    </w:p>
    <w:p w14:paraId="23601BF7" w14:textId="77777777" w:rsidR="00AA3F47" w:rsidRDefault="00AA3F47">
      <w:pPr>
        <w:rPr>
          <w:rFonts w:hint="eastAsia"/>
        </w:rPr>
      </w:pPr>
    </w:p>
    <w:p w14:paraId="3D2B2B7F" w14:textId="77777777" w:rsidR="00AA3F47" w:rsidRDefault="00AA3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8E79F" w14:textId="391D895B" w:rsidR="00846F70" w:rsidRDefault="00846F70"/>
    <w:sectPr w:rsidR="0084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70"/>
    <w:rsid w:val="00846F70"/>
    <w:rsid w:val="00AA3F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18234-885D-499A-8B88-EBA564DA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