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1CE07" w14:textId="77777777" w:rsidR="00745D6C" w:rsidRDefault="00745D6C">
      <w:pPr>
        <w:rPr>
          <w:rFonts w:hint="eastAsia"/>
        </w:rPr>
      </w:pPr>
      <w:r>
        <w:rPr>
          <w:rFonts w:hint="eastAsia"/>
        </w:rPr>
        <w:t>真迷人——一个名字背后的故事</w:t>
      </w:r>
    </w:p>
    <w:p w14:paraId="44F9CD35" w14:textId="77777777" w:rsidR="00745D6C" w:rsidRDefault="00745D6C">
      <w:pPr>
        <w:rPr>
          <w:rFonts w:hint="eastAsia"/>
        </w:rPr>
      </w:pPr>
      <w:r>
        <w:rPr>
          <w:rFonts w:hint="eastAsia"/>
        </w:rPr>
        <w:t>在汉语的广阔天地中，“真迷人”这个名字以其独特的韵味和深远的含义而显得格外引人注目。从字面意义上来讲，“真迷人”的拼音是“zhēn mí rén”，它不仅表达了事物或人物具有极强吸引力、令人难以忘怀的特点，更深层次地反映了人们对于美好事物的一种向往与追求。</w:t>
      </w:r>
    </w:p>
    <w:p w14:paraId="102C9388" w14:textId="77777777" w:rsidR="00745D6C" w:rsidRDefault="00745D6C">
      <w:pPr>
        <w:rPr>
          <w:rFonts w:hint="eastAsia"/>
        </w:rPr>
      </w:pPr>
    </w:p>
    <w:p w14:paraId="277DA11A" w14:textId="77777777" w:rsidR="00745D6C" w:rsidRDefault="00745D6C">
      <w:pPr>
        <w:rPr>
          <w:rFonts w:hint="eastAsia"/>
        </w:rPr>
      </w:pPr>
      <w:r>
        <w:rPr>
          <w:rFonts w:hint="eastAsia"/>
        </w:rPr>
        <w:t>文化背景下的解读</w:t>
      </w:r>
    </w:p>
    <w:p w14:paraId="7AE63B8F" w14:textId="77777777" w:rsidR="00745D6C" w:rsidRDefault="00745D6C">
      <w:pPr>
        <w:rPr>
          <w:rFonts w:hint="eastAsia"/>
        </w:rPr>
      </w:pPr>
      <w:r>
        <w:rPr>
          <w:rFonts w:hint="eastAsia"/>
        </w:rPr>
        <w:t>在中国传统文化里，美有着丰富的表达形式和深刻的文化内涵。“真迷人”三个字虽然简单，却能够引发人们对美的无限遐想。无论是古典诗词中的婉约之美，还是传统绘画里的山水意境，都蕴含着“真迷人”的影子。这种美感不仅仅体现在视觉上，更是触动心灵深处的一种体验。</w:t>
      </w:r>
    </w:p>
    <w:p w14:paraId="11FF3E8A" w14:textId="77777777" w:rsidR="00745D6C" w:rsidRDefault="00745D6C">
      <w:pPr>
        <w:rPr>
          <w:rFonts w:hint="eastAsia"/>
        </w:rPr>
      </w:pPr>
    </w:p>
    <w:p w14:paraId="3F901511" w14:textId="77777777" w:rsidR="00745D6C" w:rsidRDefault="00745D6C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2C11AEA0" w14:textId="77777777" w:rsidR="00745D6C" w:rsidRDefault="00745D6C">
      <w:pPr>
        <w:rPr>
          <w:rFonts w:hint="eastAsia"/>
        </w:rPr>
      </w:pPr>
      <w:r>
        <w:rPr>
          <w:rFonts w:hint="eastAsia"/>
        </w:rPr>
        <w:t>随着时代的发展，“真迷人”这一概念也被赋予了新的意义。在时尚界、艺术领域乃至日常生活中，“真迷人”成为了一种赞美之词，用于形容那些让人眼前一亮的事物或个人。无论是在社交媒体上的热门话题讨论，还是在朋友间的轻松交谈中，“真迷人”都是一个经常被提及的词汇。</w:t>
      </w:r>
    </w:p>
    <w:p w14:paraId="66D7AA70" w14:textId="77777777" w:rsidR="00745D6C" w:rsidRDefault="00745D6C">
      <w:pPr>
        <w:rPr>
          <w:rFonts w:hint="eastAsia"/>
        </w:rPr>
      </w:pPr>
    </w:p>
    <w:p w14:paraId="2A8D8C48" w14:textId="77777777" w:rsidR="00745D6C" w:rsidRDefault="00745D6C">
      <w:pPr>
        <w:rPr>
          <w:rFonts w:hint="eastAsia"/>
        </w:rPr>
      </w:pPr>
      <w:r>
        <w:rPr>
          <w:rFonts w:hint="eastAsia"/>
        </w:rPr>
        <w:t>探索“真迷人”的多面性</w:t>
      </w:r>
    </w:p>
    <w:p w14:paraId="260F9E37" w14:textId="77777777" w:rsidR="00745D6C" w:rsidRDefault="00745D6C">
      <w:pPr>
        <w:rPr>
          <w:rFonts w:hint="eastAsia"/>
        </w:rPr>
      </w:pPr>
      <w:r>
        <w:rPr>
          <w:rFonts w:hint="eastAsia"/>
        </w:rPr>
        <w:t>每个人心中对“真迷人”的定义都不尽相同。对于有些人来说，自然风光才是最“真迷人”的存在；而对于另一些人而言，或许是一首动人的歌曲，或者是一部感人至深的电影。这些不同的理解和感受构成了丰富多彩的人类情感世界，也使得“真迷人”这个概念更加立体和生动。</w:t>
      </w:r>
    </w:p>
    <w:p w14:paraId="5DDE21D5" w14:textId="77777777" w:rsidR="00745D6C" w:rsidRDefault="00745D6C">
      <w:pPr>
        <w:rPr>
          <w:rFonts w:hint="eastAsia"/>
        </w:rPr>
      </w:pPr>
    </w:p>
    <w:p w14:paraId="7252B961" w14:textId="77777777" w:rsidR="00745D6C" w:rsidRDefault="00745D6C">
      <w:pPr>
        <w:rPr>
          <w:rFonts w:hint="eastAsia"/>
        </w:rPr>
      </w:pPr>
      <w:r>
        <w:rPr>
          <w:rFonts w:hint="eastAsia"/>
        </w:rPr>
        <w:t>最后的总结：永远的追寻</w:t>
      </w:r>
    </w:p>
    <w:p w14:paraId="68139A2D" w14:textId="77777777" w:rsidR="00745D6C" w:rsidRDefault="00745D6C">
      <w:pPr>
        <w:rPr>
          <w:rFonts w:hint="eastAsia"/>
        </w:rPr>
      </w:pPr>
      <w:r>
        <w:rPr>
          <w:rFonts w:hint="eastAsia"/>
        </w:rPr>
        <w:t>“真迷人”不仅仅是简单的三个汉字，它代表了一种永恒的追求——追求生活中的美好，追求心灵上的满足。无论时代如何变迁，“真迷人”的魅力永远不会褪色。它像一束光，照亮我们前行的道路，提醒我们珍惜身边的美好时刻，用心去感受这个世界带给我们的每一份惊喜。</w:t>
      </w:r>
    </w:p>
    <w:p w14:paraId="731C9F79" w14:textId="77777777" w:rsidR="00745D6C" w:rsidRDefault="00745D6C">
      <w:pPr>
        <w:rPr>
          <w:rFonts w:hint="eastAsia"/>
        </w:rPr>
      </w:pPr>
    </w:p>
    <w:p w14:paraId="36BA998B" w14:textId="77777777" w:rsidR="00745D6C" w:rsidRDefault="00745D6C">
      <w:pPr>
        <w:rPr>
          <w:rFonts w:hint="eastAsia"/>
        </w:rPr>
      </w:pPr>
    </w:p>
    <w:p w14:paraId="582B3137" w14:textId="77777777" w:rsidR="00745D6C" w:rsidRDefault="00745D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58614" w14:textId="2FA14044" w:rsidR="00EF60FB" w:rsidRDefault="00EF60FB"/>
    <w:sectPr w:rsidR="00EF6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FB"/>
    <w:rsid w:val="00745D6C"/>
    <w:rsid w:val="00A20F39"/>
    <w:rsid w:val="00E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F1DE3-A8D4-46F9-935B-1EF2590E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