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10B5" w14:textId="77777777" w:rsidR="00DB5121" w:rsidRDefault="00DB5121">
      <w:pPr>
        <w:rPr>
          <w:rFonts w:hint="eastAsia"/>
        </w:rPr>
      </w:pPr>
      <w:r>
        <w:rPr>
          <w:rFonts w:hint="eastAsia"/>
        </w:rPr>
        <w:t>依伴的拼音</w:t>
      </w:r>
    </w:p>
    <w:p w14:paraId="71AA47D9" w14:textId="77777777" w:rsidR="00DB5121" w:rsidRDefault="00DB5121">
      <w:pPr>
        <w:rPr>
          <w:rFonts w:hint="eastAsia"/>
        </w:rPr>
      </w:pPr>
      <w:r>
        <w:rPr>
          <w:rFonts w:hint="eastAsia"/>
        </w:rPr>
        <w:t>依伴，这个充满温情与深意的词汇，在汉语中承载着深厚的文化底蕴和情感价值。其拼音为“yī bàn”。在现代汉语里，“依”代表着依靠、依赖的意思，而“伴”则是伙伴、伴侣之意。“依伴”合在一起，便形成了一种相互支持、相互依靠的生活状态或关系模式。</w:t>
      </w:r>
    </w:p>
    <w:p w14:paraId="2630CBF5" w14:textId="77777777" w:rsidR="00DB5121" w:rsidRDefault="00DB5121">
      <w:pPr>
        <w:rPr>
          <w:rFonts w:hint="eastAsia"/>
        </w:rPr>
      </w:pPr>
    </w:p>
    <w:p w14:paraId="4D0516ED" w14:textId="77777777" w:rsidR="00DB5121" w:rsidRDefault="00DB5121">
      <w:pPr>
        <w:rPr>
          <w:rFonts w:hint="eastAsia"/>
        </w:rPr>
      </w:pPr>
      <w:r>
        <w:rPr>
          <w:rFonts w:hint="eastAsia"/>
        </w:rPr>
        <w:t>文化背景中的依伴</w:t>
      </w:r>
    </w:p>
    <w:p w14:paraId="4031AE96" w14:textId="77777777" w:rsidR="00DB5121" w:rsidRDefault="00DB5121">
      <w:pPr>
        <w:rPr>
          <w:rFonts w:hint="eastAsia"/>
        </w:rPr>
      </w:pPr>
      <w:r>
        <w:rPr>
          <w:rFonts w:hint="eastAsia"/>
        </w:rPr>
        <w:t>在中国传统文化中，依伴的概念无处不在，它不仅仅局限于人与人之间的关系，还可以扩展到人与自然、社会等多方面的联系。例如，在古诗词中，常常可以看到文人墨客借景抒情，将对自然的热爱与依赖融入诗句之中，这种对自然的依恋也是依伴的一种表现形式。同时，在家庭和社会关系中，依伴的理念更是深入人心，强调的是个体之间的情感纽带和责任共担。</w:t>
      </w:r>
    </w:p>
    <w:p w14:paraId="1AD07CB6" w14:textId="77777777" w:rsidR="00DB5121" w:rsidRDefault="00DB5121">
      <w:pPr>
        <w:rPr>
          <w:rFonts w:hint="eastAsia"/>
        </w:rPr>
      </w:pPr>
    </w:p>
    <w:p w14:paraId="655AE433" w14:textId="77777777" w:rsidR="00DB5121" w:rsidRDefault="00DB5121">
      <w:pPr>
        <w:rPr>
          <w:rFonts w:hint="eastAsia"/>
        </w:rPr>
      </w:pPr>
      <w:r>
        <w:rPr>
          <w:rFonts w:hint="eastAsia"/>
        </w:rPr>
        <w:t>现代社会中的依伴意义</w:t>
      </w:r>
    </w:p>
    <w:p w14:paraId="4872E07E" w14:textId="77777777" w:rsidR="00DB5121" w:rsidRDefault="00DB5121">
      <w:pPr>
        <w:rPr>
          <w:rFonts w:hint="eastAsia"/>
        </w:rPr>
      </w:pPr>
      <w:r>
        <w:rPr>
          <w:rFonts w:hint="eastAsia"/>
        </w:rPr>
        <w:t>随着时代的发展和社会的进步，依伴的意义也在不断演变。在快节奏的现代社会中，人们面临着前所未有的压力和挑战，对于情感的支持和心灵的慰藉需求更加迫切。依伴不仅体现在亲情、友情和爱情等方面，还表现在职场互助、社区共建等多个层面。通过相互支持与合作，人们能够更好地应对生活中的困难，共同成长进步。</w:t>
      </w:r>
    </w:p>
    <w:p w14:paraId="7AA9429B" w14:textId="77777777" w:rsidR="00DB5121" w:rsidRDefault="00DB5121">
      <w:pPr>
        <w:rPr>
          <w:rFonts w:hint="eastAsia"/>
        </w:rPr>
      </w:pPr>
    </w:p>
    <w:p w14:paraId="56B3034E" w14:textId="77777777" w:rsidR="00DB5121" w:rsidRDefault="00DB5121">
      <w:pPr>
        <w:rPr>
          <w:rFonts w:hint="eastAsia"/>
        </w:rPr>
      </w:pPr>
      <w:r>
        <w:rPr>
          <w:rFonts w:hint="eastAsia"/>
        </w:rPr>
        <w:t>如何实践依伴精神</w:t>
      </w:r>
    </w:p>
    <w:p w14:paraId="232B2965" w14:textId="77777777" w:rsidR="00DB5121" w:rsidRDefault="00DB5121">
      <w:pPr>
        <w:rPr>
          <w:rFonts w:hint="eastAsia"/>
        </w:rPr>
      </w:pPr>
      <w:r>
        <w:rPr>
          <w:rFonts w:hint="eastAsia"/>
        </w:rPr>
        <w:t>要实践依伴精神，首先要学会倾听和理解他人。每个人都有自己的故事和感受，只有当我们真诚地去聆听并尝试理解时，才能建立起深厚的情感连接。积极主动地提供帮助和支持也是非常重要的。无论是一句温暖的话语，还是实际的帮助行动，都能让人感受到被重视和关爱。保持开放的心态，接受他人的帮助也同样关键。依伴是一种双向的关系，需要双方共同的努力和付出。</w:t>
      </w:r>
    </w:p>
    <w:p w14:paraId="280DA76E" w14:textId="77777777" w:rsidR="00DB5121" w:rsidRDefault="00DB5121">
      <w:pPr>
        <w:rPr>
          <w:rFonts w:hint="eastAsia"/>
        </w:rPr>
      </w:pPr>
    </w:p>
    <w:p w14:paraId="6F40CC78" w14:textId="77777777" w:rsidR="00DB5121" w:rsidRDefault="00DB5121">
      <w:pPr>
        <w:rPr>
          <w:rFonts w:hint="eastAsia"/>
        </w:rPr>
      </w:pPr>
    </w:p>
    <w:p w14:paraId="72B7C407" w14:textId="77777777" w:rsidR="00DB5121" w:rsidRDefault="00DB5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5D6C3" w14:textId="23F114CD" w:rsidR="00F81D42" w:rsidRDefault="00F81D42"/>
    <w:sectPr w:rsidR="00F8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42"/>
    <w:rsid w:val="00A20F39"/>
    <w:rsid w:val="00DB5121"/>
    <w:rsid w:val="00F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F703A-D55D-46DE-BEB4-F91B35D3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