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391A" w14:textId="77777777" w:rsidR="00985DCD" w:rsidRDefault="00985DCD">
      <w:pPr>
        <w:rPr>
          <w:rFonts w:hint="eastAsia"/>
        </w:rPr>
      </w:pPr>
      <w:r>
        <w:rPr>
          <w:rFonts w:hint="eastAsia"/>
        </w:rPr>
        <w:t>恐吓的拼音和解释</w:t>
      </w:r>
    </w:p>
    <w:p w14:paraId="17B21B23" w14:textId="77777777" w:rsidR="00985DCD" w:rsidRDefault="00985DCD">
      <w:pPr>
        <w:rPr>
          <w:rFonts w:hint="eastAsia"/>
        </w:rPr>
      </w:pPr>
      <w:r>
        <w:rPr>
          <w:rFonts w:hint="eastAsia"/>
        </w:rPr>
        <w:t>“恐吓”一词在汉语中具有独特的意义与用法，其拼音为“kǒng hè”。这个词由两个汉字组成，“恐”意味着恐惧、害怕，而“吓”则表示通过威胁或者展示力量引起他人的惊恐。因此，当这两个字组合在一起时，“恐吓”便用来描述一种试图使人感到恐惧的行为或言语。</w:t>
      </w:r>
    </w:p>
    <w:p w14:paraId="5B987774" w14:textId="77777777" w:rsidR="00985DCD" w:rsidRDefault="00985DCD">
      <w:pPr>
        <w:rPr>
          <w:rFonts w:hint="eastAsia"/>
        </w:rPr>
      </w:pPr>
    </w:p>
    <w:p w14:paraId="367A619B" w14:textId="77777777" w:rsidR="00985DCD" w:rsidRDefault="00985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EE737" w14:textId="032B7D81" w:rsidR="00974607" w:rsidRDefault="00974607"/>
    <w:sectPr w:rsidR="00974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07"/>
    <w:rsid w:val="002D0BB4"/>
    <w:rsid w:val="00974607"/>
    <w:rsid w:val="009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B7578-682D-4DE1-918E-6AF35D92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