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BB35F" w14:textId="77777777" w:rsidR="00D5022B" w:rsidRDefault="00D5022B">
      <w:pPr>
        <w:rPr>
          <w:rFonts w:hint="eastAsia"/>
        </w:rPr>
      </w:pPr>
      <w:r>
        <w:rPr>
          <w:rFonts w:hint="eastAsia"/>
        </w:rPr>
        <w:t>XueLi (学历)</w:t>
      </w:r>
    </w:p>
    <w:p w14:paraId="11C4A8A5" w14:textId="77777777" w:rsidR="00D5022B" w:rsidRDefault="00D5022B">
      <w:pPr>
        <w:rPr>
          <w:rFonts w:hint="eastAsia"/>
        </w:rPr>
      </w:pPr>
      <w:r>
        <w:rPr>
          <w:rFonts w:hint="eastAsia"/>
        </w:rPr>
        <w:t>在当今社会，学历（XueLi）作为衡量个人受教育程度的重要指标，扮演着举足轻重的角色。它不仅代表着一个人在学术上所达到的高度，也是求职、晋升等人生重要节点的敲门砖。从古代的科举制度到现代的高等教育体系，学历的重要性从未被忽视。</w:t>
      </w:r>
    </w:p>
    <w:p w14:paraId="00D7C11C" w14:textId="77777777" w:rsidR="00D5022B" w:rsidRDefault="00D5022B">
      <w:pPr>
        <w:rPr>
          <w:rFonts w:hint="eastAsia"/>
        </w:rPr>
      </w:pPr>
    </w:p>
    <w:p w14:paraId="61E8A5F8" w14:textId="77777777" w:rsidR="00D5022B" w:rsidRDefault="00D5022B">
      <w:pPr>
        <w:rPr>
          <w:rFonts w:hint="eastAsia"/>
        </w:rPr>
      </w:pPr>
      <w:r>
        <w:rPr>
          <w:rFonts w:hint="eastAsia"/>
        </w:rPr>
        <w:t>学历的历史演变</w:t>
      </w:r>
    </w:p>
    <w:p w14:paraId="1518461C" w14:textId="77777777" w:rsidR="00D5022B" w:rsidRDefault="00D5022B">
      <w:pPr>
        <w:rPr>
          <w:rFonts w:hint="eastAsia"/>
        </w:rPr>
      </w:pPr>
      <w:r>
        <w:rPr>
          <w:rFonts w:hint="eastAsia"/>
        </w:rPr>
        <w:t>追溯历史，中国的学历概念可以远溯至古代的私塾和书院。那时的学子们通过研读四书五经来提高自己的学识修养，并通过科举考试获取官职。随着时代的发展，近代以来，中国开始引进西方的教育模式，逐步建立了从小学到大学的一整套现代教育系统。无论是国内还是国外，学历已经成为人们追求知识和个人发展的必由之路。</w:t>
      </w:r>
    </w:p>
    <w:p w14:paraId="28A7B19B" w14:textId="77777777" w:rsidR="00D5022B" w:rsidRDefault="00D5022B">
      <w:pPr>
        <w:rPr>
          <w:rFonts w:hint="eastAsia"/>
        </w:rPr>
      </w:pPr>
    </w:p>
    <w:p w14:paraId="19B66967" w14:textId="77777777" w:rsidR="00D5022B" w:rsidRDefault="00D5022B">
      <w:pPr>
        <w:rPr>
          <w:rFonts w:hint="eastAsia"/>
        </w:rPr>
      </w:pPr>
      <w:r>
        <w:rPr>
          <w:rFonts w:hint="eastAsia"/>
        </w:rPr>
        <w:t>不同层次的学历</w:t>
      </w:r>
    </w:p>
    <w:p w14:paraId="567E335A" w14:textId="77777777" w:rsidR="00D5022B" w:rsidRDefault="00D5022B">
      <w:pPr>
        <w:rPr>
          <w:rFonts w:hint="eastAsia"/>
        </w:rPr>
      </w:pPr>
      <w:r>
        <w:rPr>
          <w:rFonts w:hint="eastAsia"/>
        </w:rPr>
        <w:t>在现代社会中，学历通常分为多个层次，包括但不限于小学、初中、高中、专科、本科、硕士以及博士。每个阶段都有其特定的学习目标和评价标准。例如，小学教育侧重于基础知识的传授，而到了大学本科，则更加注重专业知识的深入学习和研究能力的培养。更高层次如硕士和博士学位，则是针对那些希望在某一领域内进行深度探索和创新的人士。</w:t>
      </w:r>
    </w:p>
    <w:p w14:paraId="7E02C4A3" w14:textId="77777777" w:rsidR="00D5022B" w:rsidRDefault="00D5022B">
      <w:pPr>
        <w:rPr>
          <w:rFonts w:hint="eastAsia"/>
        </w:rPr>
      </w:pPr>
    </w:p>
    <w:p w14:paraId="3BB243D4" w14:textId="77777777" w:rsidR="00D5022B" w:rsidRDefault="00D5022B">
      <w:pPr>
        <w:rPr>
          <w:rFonts w:hint="eastAsia"/>
        </w:rPr>
      </w:pPr>
      <w:r>
        <w:rPr>
          <w:rFonts w:hint="eastAsia"/>
        </w:rPr>
        <w:t>学历的社会价值</w:t>
      </w:r>
    </w:p>
    <w:p w14:paraId="36983800" w14:textId="77777777" w:rsidR="00D5022B" w:rsidRDefault="00D5022B">
      <w:pPr>
        <w:rPr>
          <w:rFonts w:hint="eastAsia"/>
        </w:rPr>
      </w:pPr>
      <w:r>
        <w:rPr>
          <w:rFonts w:hint="eastAsia"/>
        </w:rPr>
        <w:t>对于许多人来说，获得较高层次的学历意味着更多的职业选择和发展机会。雇主往往更倾向于招聘具有高学历背景的候选人，因为他们相信这样的人才具备更强的学习能力和适应变化的能力。在某些专业领域，如医学、法律等，没有相应的学历甚至无法进入该行业工作。因此，为了在未来的职业生涯中占据有利地位，越来越多的年轻人选择继续深造。</w:t>
      </w:r>
    </w:p>
    <w:p w14:paraId="5BFB6D05" w14:textId="77777777" w:rsidR="00D5022B" w:rsidRDefault="00D5022B">
      <w:pPr>
        <w:rPr>
          <w:rFonts w:hint="eastAsia"/>
        </w:rPr>
      </w:pPr>
    </w:p>
    <w:p w14:paraId="215A49ED" w14:textId="77777777" w:rsidR="00D5022B" w:rsidRDefault="00D5022B">
      <w:pPr>
        <w:rPr>
          <w:rFonts w:hint="eastAsia"/>
        </w:rPr>
      </w:pPr>
      <w:r>
        <w:rPr>
          <w:rFonts w:hint="eastAsia"/>
        </w:rPr>
        <w:t>学历与个人发展</w:t>
      </w:r>
    </w:p>
    <w:p w14:paraId="75060923" w14:textId="77777777" w:rsidR="00D5022B" w:rsidRDefault="00D5022B">
      <w:pPr>
        <w:rPr>
          <w:rFonts w:hint="eastAsia"/>
        </w:rPr>
      </w:pPr>
      <w:r>
        <w:rPr>
          <w:rFonts w:hint="eastAsia"/>
        </w:rPr>
        <w:t>尽管学历在很大程度上影响着一个人的职业道路，但它并非唯一的决定因素。实际工作经验、技能水平、人际关系网等因素同样不可忽视。一个成功的专业人士不仅需要扎实的理论基础，还需要不断实践并积累经验。随着终身学习理念的普及，人们越来越认识到，持续自我提升的重要性超过了单纯追求一纸文凭。</w:t>
      </w:r>
    </w:p>
    <w:p w14:paraId="322A6E58" w14:textId="77777777" w:rsidR="00D5022B" w:rsidRDefault="00D5022B">
      <w:pPr>
        <w:rPr>
          <w:rFonts w:hint="eastAsia"/>
        </w:rPr>
      </w:pPr>
    </w:p>
    <w:p w14:paraId="79CC542A" w14:textId="77777777" w:rsidR="00D5022B" w:rsidRDefault="00D5022B">
      <w:pPr>
        <w:rPr>
          <w:rFonts w:hint="eastAsia"/>
        </w:rPr>
      </w:pPr>
      <w:r>
        <w:rPr>
          <w:rFonts w:hint="eastAsia"/>
        </w:rPr>
        <w:t>未来学历的趋势</w:t>
      </w:r>
    </w:p>
    <w:p w14:paraId="73928C2F" w14:textId="77777777" w:rsidR="00D5022B" w:rsidRDefault="00D5022B">
      <w:pPr>
        <w:rPr>
          <w:rFonts w:hint="eastAsia"/>
        </w:rPr>
      </w:pPr>
      <w:r>
        <w:rPr>
          <w:rFonts w:hint="eastAsia"/>
        </w:rPr>
        <w:t>展望未来，随着信息技术的发展和全球化进程的加速，传统的学历概念可能会发生改变。在线教育平台使得获取知识变得更加便捷，更多非传统形式的“学历”或认证方式正在涌现。这些新型的学习途径为那些渴望成长但受限于时间和地点的人提供了新的可能性。无论如何，无论形式如何变化，不断提升自身素质始终是每个人应追求的目标。</w:t>
      </w:r>
    </w:p>
    <w:p w14:paraId="4C035C45" w14:textId="77777777" w:rsidR="00D5022B" w:rsidRDefault="00D5022B">
      <w:pPr>
        <w:rPr>
          <w:rFonts w:hint="eastAsia"/>
        </w:rPr>
      </w:pPr>
    </w:p>
    <w:p w14:paraId="31C6DC65" w14:textId="77777777" w:rsidR="00D5022B" w:rsidRDefault="00D5022B">
      <w:pPr>
        <w:rPr>
          <w:rFonts w:hint="eastAsia"/>
        </w:rPr>
      </w:pPr>
      <w:r>
        <w:rPr>
          <w:rFonts w:hint="eastAsia"/>
        </w:rPr>
        <w:t>本文是由懂得生活网（dongdeshenghuo.com）为大家创作</w:t>
      </w:r>
    </w:p>
    <w:p w14:paraId="0D12EB32" w14:textId="37F7A021" w:rsidR="00DE504E" w:rsidRDefault="00DE504E"/>
    <w:sectPr w:rsidR="00DE5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4E"/>
    <w:rsid w:val="002D0BB4"/>
    <w:rsid w:val="00D5022B"/>
    <w:rsid w:val="00DE5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37F67-F923-4D92-8839-0A919BCC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04E"/>
    <w:rPr>
      <w:rFonts w:cstheme="majorBidi"/>
      <w:color w:val="2F5496" w:themeColor="accent1" w:themeShade="BF"/>
      <w:sz w:val="28"/>
      <w:szCs w:val="28"/>
    </w:rPr>
  </w:style>
  <w:style w:type="character" w:customStyle="1" w:styleId="50">
    <w:name w:val="标题 5 字符"/>
    <w:basedOn w:val="a0"/>
    <w:link w:val="5"/>
    <w:uiPriority w:val="9"/>
    <w:semiHidden/>
    <w:rsid w:val="00DE504E"/>
    <w:rPr>
      <w:rFonts w:cstheme="majorBidi"/>
      <w:color w:val="2F5496" w:themeColor="accent1" w:themeShade="BF"/>
      <w:sz w:val="24"/>
    </w:rPr>
  </w:style>
  <w:style w:type="character" w:customStyle="1" w:styleId="60">
    <w:name w:val="标题 6 字符"/>
    <w:basedOn w:val="a0"/>
    <w:link w:val="6"/>
    <w:uiPriority w:val="9"/>
    <w:semiHidden/>
    <w:rsid w:val="00DE504E"/>
    <w:rPr>
      <w:rFonts w:cstheme="majorBidi"/>
      <w:b/>
      <w:bCs/>
      <w:color w:val="2F5496" w:themeColor="accent1" w:themeShade="BF"/>
    </w:rPr>
  </w:style>
  <w:style w:type="character" w:customStyle="1" w:styleId="70">
    <w:name w:val="标题 7 字符"/>
    <w:basedOn w:val="a0"/>
    <w:link w:val="7"/>
    <w:uiPriority w:val="9"/>
    <w:semiHidden/>
    <w:rsid w:val="00DE504E"/>
    <w:rPr>
      <w:rFonts w:cstheme="majorBidi"/>
      <w:b/>
      <w:bCs/>
      <w:color w:val="595959" w:themeColor="text1" w:themeTint="A6"/>
    </w:rPr>
  </w:style>
  <w:style w:type="character" w:customStyle="1" w:styleId="80">
    <w:name w:val="标题 8 字符"/>
    <w:basedOn w:val="a0"/>
    <w:link w:val="8"/>
    <w:uiPriority w:val="9"/>
    <w:semiHidden/>
    <w:rsid w:val="00DE504E"/>
    <w:rPr>
      <w:rFonts w:cstheme="majorBidi"/>
      <w:color w:val="595959" w:themeColor="text1" w:themeTint="A6"/>
    </w:rPr>
  </w:style>
  <w:style w:type="character" w:customStyle="1" w:styleId="90">
    <w:name w:val="标题 9 字符"/>
    <w:basedOn w:val="a0"/>
    <w:link w:val="9"/>
    <w:uiPriority w:val="9"/>
    <w:semiHidden/>
    <w:rsid w:val="00DE504E"/>
    <w:rPr>
      <w:rFonts w:eastAsiaTheme="majorEastAsia" w:cstheme="majorBidi"/>
      <w:color w:val="595959" w:themeColor="text1" w:themeTint="A6"/>
    </w:rPr>
  </w:style>
  <w:style w:type="paragraph" w:styleId="a3">
    <w:name w:val="Title"/>
    <w:basedOn w:val="a"/>
    <w:next w:val="a"/>
    <w:link w:val="a4"/>
    <w:uiPriority w:val="10"/>
    <w:qFormat/>
    <w:rsid w:val="00DE5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04E"/>
    <w:pPr>
      <w:spacing w:before="160"/>
      <w:jc w:val="center"/>
    </w:pPr>
    <w:rPr>
      <w:i/>
      <w:iCs/>
      <w:color w:val="404040" w:themeColor="text1" w:themeTint="BF"/>
    </w:rPr>
  </w:style>
  <w:style w:type="character" w:customStyle="1" w:styleId="a8">
    <w:name w:val="引用 字符"/>
    <w:basedOn w:val="a0"/>
    <w:link w:val="a7"/>
    <w:uiPriority w:val="29"/>
    <w:rsid w:val="00DE504E"/>
    <w:rPr>
      <w:i/>
      <w:iCs/>
      <w:color w:val="404040" w:themeColor="text1" w:themeTint="BF"/>
    </w:rPr>
  </w:style>
  <w:style w:type="paragraph" w:styleId="a9">
    <w:name w:val="List Paragraph"/>
    <w:basedOn w:val="a"/>
    <w:uiPriority w:val="34"/>
    <w:qFormat/>
    <w:rsid w:val="00DE504E"/>
    <w:pPr>
      <w:ind w:left="720"/>
      <w:contextualSpacing/>
    </w:pPr>
  </w:style>
  <w:style w:type="character" w:styleId="aa">
    <w:name w:val="Intense Emphasis"/>
    <w:basedOn w:val="a0"/>
    <w:uiPriority w:val="21"/>
    <w:qFormat/>
    <w:rsid w:val="00DE504E"/>
    <w:rPr>
      <w:i/>
      <w:iCs/>
      <w:color w:val="2F5496" w:themeColor="accent1" w:themeShade="BF"/>
    </w:rPr>
  </w:style>
  <w:style w:type="paragraph" w:styleId="ab">
    <w:name w:val="Intense Quote"/>
    <w:basedOn w:val="a"/>
    <w:next w:val="a"/>
    <w:link w:val="ac"/>
    <w:uiPriority w:val="30"/>
    <w:qFormat/>
    <w:rsid w:val="00DE5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04E"/>
    <w:rPr>
      <w:i/>
      <w:iCs/>
      <w:color w:val="2F5496" w:themeColor="accent1" w:themeShade="BF"/>
    </w:rPr>
  </w:style>
  <w:style w:type="character" w:styleId="ad">
    <w:name w:val="Intense Reference"/>
    <w:basedOn w:val="a0"/>
    <w:uiPriority w:val="32"/>
    <w:qFormat/>
    <w:rsid w:val="00DE5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