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FA25" w14:textId="77777777" w:rsidR="00E02626" w:rsidRDefault="00E02626">
      <w:pPr>
        <w:rPr>
          <w:rFonts w:hint="eastAsia"/>
        </w:rPr>
      </w:pPr>
      <w:r>
        <w:rPr>
          <w:rFonts w:hint="eastAsia"/>
        </w:rPr>
        <w:t>首长 (Shou Zhang) 和手掌 (Shou Zhang) 的拼音与文化内涵</w:t>
      </w:r>
    </w:p>
    <w:p w14:paraId="4757B2EF" w14:textId="77777777" w:rsidR="00E02626" w:rsidRDefault="00E02626">
      <w:pPr>
        <w:rPr>
          <w:rFonts w:hint="eastAsia"/>
        </w:rPr>
      </w:pPr>
      <w:r>
        <w:rPr>
          <w:rFonts w:hint="eastAsia"/>
        </w:rPr>
        <w:t>在汉语拼音中，“首长”和“手掌”的拼音都是“Shou Zhang”，这看似简单的巧合背后，却蕴含着丰富的语言学意义和深刻的文化寓意。汉语作为世界上最古老的语言之一，其每个字词都承载着历史的沉淀和社会文化的变迁。首长，通常指代的是一个组织或机构中的最高领导人；而手掌，则是人体解剖学的一部分，象征着人类的力量、创造力以及日常生活的点滴。</w:t>
      </w:r>
    </w:p>
    <w:p w14:paraId="42FC0A75" w14:textId="77777777" w:rsidR="00E02626" w:rsidRDefault="00E02626">
      <w:pPr>
        <w:rPr>
          <w:rFonts w:hint="eastAsia"/>
        </w:rPr>
      </w:pPr>
    </w:p>
    <w:p w14:paraId="1B7C388B" w14:textId="77777777" w:rsidR="00E02626" w:rsidRDefault="00E02626">
      <w:pPr>
        <w:rPr>
          <w:rFonts w:hint="eastAsia"/>
        </w:rPr>
      </w:pPr>
      <w:r>
        <w:rPr>
          <w:rFonts w:hint="eastAsia"/>
        </w:rPr>
        <w:t>首长：领导者的象征</w:t>
      </w:r>
    </w:p>
    <w:p w14:paraId="6EBE8C90" w14:textId="77777777" w:rsidR="00E02626" w:rsidRDefault="00E02626">
      <w:pPr>
        <w:rPr>
          <w:rFonts w:hint="eastAsia"/>
        </w:rPr>
      </w:pPr>
      <w:r>
        <w:rPr>
          <w:rFonts w:hint="eastAsia"/>
        </w:rPr>
        <w:t>“首长”一词在中国的政治和社会生活中扮演着重要角色。它不仅是一个职位的称谓，更是一种责任和权力的体现。从古代的帝王将相到现代的国家领导人，首长们都肩负着引领民族前进的历史使命。每一位首长都需要具备卓越的领导才能、深邃的战略眼光和无私奉献的精神。他们以国家利益为重，心系人民福祉，在复杂的国内外局势中运筹帷幄，推动社会进步与发展。</w:t>
      </w:r>
    </w:p>
    <w:p w14:paraId="2C69D7AB" w14:textId="77777777" w:rsidR="00E02626" w:rsidRDefault="00E02626">
      <w:pPr>
        <w:rPr>
          <w:rFonts w:hint="eastAsia"/>
        </w:rPr>
      </w:pPr>
    </w:p>
    <w:p w14:paraId="18A6222C" w14:textId="77777777" w:rsidR="00E02626" w:rsidRDefault="00E02626">
      <w:pPr>
        <w:rPr>
          <w:rFonts w:hint="eastAsia"/>
        </w:rPr>
      </w:pPr>
      <w:r>
        <w:rPr>
          <w:rFonts w:hint="eastAsia"/>
        </w:rPr>
        <w:t>手掌：力量与创造的源泉</w:t>
      </w:r>
    </w:p>
    <w:p w14:paraId="7033E140" w14:textId="77777777" w:rsidR="00E02626" w:rsidRDefault="00E02626">
      <w:pPr>
        <w:rPr>
          <w:rFonts w:hint="eastAsia"/>
        </w:rPr>
      </w:pPr>
      <w:r>
        <w:rPr>
          <w:rFonts w:hint="eastAsia"/>
        </w:rPr>
        <w:t>相较于抽象的概念，“手掌”则显得更加具体且贴近生活。作为人身体上最灵活的部分之一，手掌参与了几乎所有的手工活动，从书写绘画到建筑制造，无不体现了人类智慧与技艺的高度结合。在中国传统文化里，手也被赋予了许多特殊的含义，比如握手表示友好和平等交流；双手合十表达尊敬感恩之情。掌纹更是被古人视为命运轨迹的一种神秘展现方式。</w:t>
      </w:r>
    </w:p>
    <w:p w14:paraId="0EA779B8" w14:textId="77777777" w:rsidR="00E02626" w:rsidRDefault="00E02626">
      <w:pPr>
        <w:rPr>
          <w:rFonts w:hint="eastAsia"/>
        </w:rPr>
      </w:pPr>
    </w:p>
    <w:p w14:paraId="622D90B9" w14:textId="77777777" w:rsidR="00E02626" w:rsidRDefault="00E02626">
      <w:pPr>
        <w:rPr>
          <w:rFonts w:hint="eastAsia"/>
        </w:rPr>
      </w:pPr>
      <w:r>
        <w:rPr>
          <w:rFonts w:hint="eastAsia"/>
        </w:rPr>
        <w:t>汉字之美：形音义的统一</w:t>
      </w:r>
    </w:p>
    <w:p w14:paraId="2B37CC8E" w14:textId="77777777" w:rsidR="00E02626" w:rsidRDefault="00E02626">
      <w:pPr>
        <w:rPr>
          <w:rFonts w:hint="eastAsia"/>
        </w:rPr>
      </w:pPr>
      <w:r>
        <w:rPr>
          <w:rFonts w:hint="eastAsia"/>
        </w:rPr>
        <w:t>值得注意的是，“首长”和“手掌”虽然读音相同，但它们所代表的意义却截然不同，这种现象被称为同音异义词。在汉语中，这样的例子比比皆是，这也正是汉字魅力所在——通过不同的笔画组合形成千变万化的字符，每一个字符都有其独特的形状、发音和意义。学习和理解这些细微差别，不仅能加深我们对汉语的认识，更能让我们领略到中华文明博大精深的独特韵味。</w:t>
      </w:r>
    </w:p>
    <w:p w14:paraId="582E1A4D" w14:textId="77777777" w:rsidR="00E02626" w:rsidRDefault="00E02626">
      <w:pPr>
        <w:rPr>
          <w:rFonts w:hint="eastAsia"/>
        </w:rPr>
      </w:pPr>
    </w:p>
    <w:p w14:paraId="3C8BC4D5" w14:textId="77777777" w:rsidR="00E02626" w:rsidRDefault="00E02626">
      <w:pPr>
        <w:rPr>
          <w:rFonts w:hint="eastAsia"/>
        </w:rPr>
      </w:pPr>
      <w:r>
        <w:rPr>
          <w:rFonts w:hint="eastAsia"/>
        </w:rPr>
        <w:t>最后的总结：从语言看世界</w:t>
      </w:r>
    </w:p>
    <w:p w14:paraId="37680F95" w14:textId="77777777" w:rsidR="00E02626" w:rsidRDefault="00E02626">
      <w:pPr>
        <w:rPr>
          <w:rFonts w:hint="eastAsia"/>
        </w:rPr>
      </w:pPr>
      <w:r>
        <w:rPr>
          <w:rFonts w:hint="eastAsia"/>
        </w:rPr>
        <w:t>无论是作为领导者象征的“首长”，还是充满生命力的“手掌”，这两个词语及其背后的丰富含义，都反映了汉语乃至整个中华文化圈对于个人价值和社会关系的理解。当我们谈论“Shou Zhang”时，实际上是在探讨一种关于身份认同、社会地位以及人类本质的哲学思考。而这一切，都凝聚在这两个简单而又深刻的汉字之中，等待着后人去解读和传承。</w:t>
      </w:r>
    </w:p>
    <w:p w14:paraId="34AA790D" w14:textId="77777777" w:rsidR="00E02626" w:rsidRDefault="00E02626">
      <w:pPr>
        <w:rPr>
          <w:rFonts w:hint="eastAsia"/>
        </w:rPr>
      </w:pPr>
    </w:p>
    <w:p w14:paraId="1C6EB4B4" w14:textId="77777777" w:rsidR="00E02626" w:rsidRDefault="00E02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C97A2" w14:textId="77777777" w:rsidR="00E02626" w:rsidRDefault="00E02626">
      <w:pPr>
        <w:rPr>
          <w:rFonts w:hint="eastAsia"/>
        </w:rPr>
      </w:pPr>
    </w:p>
    <w:p w14:paraId="27651923" w14:textId="77777777" w:rsidR="00E02626" w:rsidRDefault="00E02626">
      <w:pPr>
        <w:rPr>
          <w:rFonts w:hint="eastAsia"/>
        </w:rPr>
      </w:pPr>
    </w:p>
    <w:p w14:paraId="5631F3C1" w14:textId="77777777" w:rsidR="00E02626" w:rsidRDefault="00E02626">
      <w:pPr>
        <w:rPr>
          <w:rFonts w:hint="eastAsia"/>
        </w:rPr>
      </w:pPr>
    </w:p>
    <w:p w14:paraId="0626CABB" w14:textId="77777777" w:rsidR="00E02626" w:rsidRDefault="00E02626">
      <w:pPr>
        <w:rPr>
          <w:rFonts w:hint="eastAsia"/>
        </w:rPr>
      </w:pPr>
      <w:r>
        <w:rPr>
          <w:rFonts w:hint="eastAsia"/>
        </w:rPr>
        <w:t>点击下载 首长和手掌的拼音Word版本可打印</w:t>
      </w:r>
    </w:p>
    <w:p w14:paraId="601230A2" w14:textId="556105C2" w:rsidR="005648F7" w:rsidRDefault="005648F7"/>
    <w:sectPr w:rsidR="0056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F7"/>
    <w:rsid w:val="00451AD6"/>
    <w:rsid w:val="005648F7"/>
    <w:rsid w:val="00E0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E0D4-0FF5-4D17-AE8C-B731CF7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